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For our life it is very important to know Maths and English. </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t xml:space="preserve">Today we have many jobs  that require  related to these two subjects like  a game programmer, astronaut mechanic, pharmacist….Mechanics, for example, use mathematics in almost every aspect of part designs, such as geometry.</w:t>
      </w:r>
    </w:p>
    <w:p w:rsidR="00000000" w:rsidDel="00000000" w:rsidP="00000000" w:rsidRDefault="00000000" w:rsidRPr="00000000" w14:paraId="00000003">
      <w:pPr>
        <w:spacing w:after="0" w:before="0" w:line="308.5714285714286" w:lineRule="auto"/>
        <w:jc w:val="both"/>
        <w:rPr/>
      </w:pPr>
      <w:r w:rsidDel="00000000" w:rsidR="00000000" w:rsidRPr="00000000">
        <w:rPr>
          <w:rtl w:val="0"/>
        </w:rPr>
        <w:t xml:space="preserve">English and </w:t>
      </w:r>
      <w:r w:rsidDel="00000000" w:rsidR="00000000" w:rsidRPr="00000000">
        <w:rPr>
          <w:rtl w:val="0"/>
        </w:rPr>
        <w:t xml:space="preserve">mathematics are </w:t>
      </w:r>
      <w:r w:rsidDel="00000000" w:rsidR="00000000" w:rsidRPr="00000000">
        <w:rPr>
          <w:rtl w:val="0"/>
        </w:rPr>
        <w:t xml:space="preserve"> not only important for work, they are also important if you want to travel, if you have to pay for purchases. Also for many things you need to share them, such as jobs or if you are abroad and need to pay something.</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In conclusion, I think that the English and mathematics class is very important because in the future many people will need it. They have a lot of skills. They are essential  in our life.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