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142" w:rsidRPr="007734B2" w:rsidRDefault="00652142">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p>
    <w:p w:rsidR="00AA099E" w:rsidRPr="007734B2" w:rsidRDefault="00AA099E" w:rsidP="001B1542">
      <w:pPr>
        <w:pStyle w:val="CABECERA"/>
        <w:rPr>
          <w:color w:val="2E74B5" w:themeColor="accent5" w:themeShade="BF"/>
          <w:lang w:val="fr-FR"/>
        </w:rPr>
      </w:pPr>
      <w:r w:rsidRPr="007734B2">
        <w:rPr>
          <w:color w:val="2E74B5" w:themeColor="accent5" w:themeShade="BF"/>
          <w:lang w:val="fr-FR"/>
        </w:rPr>
        <w:t>Projet</w:t>
      </w:r>
    </w:p>
    <w:p w:rsidR="00DE7507" w:rsidRPr="007734B2" w:rsidRDefault="00253681" w:rsidP="001B1542">
      <w:pPr>
        <w:pStyle w:val="CABECERA"/>
        <w:rPr>
          <w:color w:val="2E74B5" w:themeColor="accent5" w:themeShade="BF"/>
          <w:lang w:val="fr-FR"/>
        </w:rPr>
      </w:pPr>
      <w:r w:rsidRPr="007734B2">
        <w:rPr>
          <w:color w:val="2E74B5" w:themeColor="accent5" w:themeShade="BF"/>
          <w:lang w:val="fr-FR"/>
        </w:rPr>
        <w:t>A</w:t>
      </w:r>
      <w:r w:rsidR="00B42997">
        <w:rPr>
          <w:color w:val="2E74B5" w:themeColor="accent5" w:themeShade="BF"/>
          <w:lang w:val="fr-FR"/>
        </w:rPr>
        <w:t xml:space="preserve"> la chasse aux asté</w:t>
      </w:r>
      <w:r w:rsidR="00AA099E" w:rsidRPr="007734B2">
        <w:rPr>
          <w:color w:val="2E74B5" w:themeColor="accent5" w:themeShade="BF"/>
          <w:lang w:val="fr-FR"/>
        </w:rPr>
        <w:t>roïdes !</w:t>
      </w:r>
    </w:p>
    <w:p w:rsidR="00DE7507" w:rsidRPr="007734B2" w:rsidRDefault="00DE7507" w:rsidP="00DE7507">
      <w:pPr>
        <w:rPr>
          <w:lang w:val="fr-FR"/>
        </w:rPr>
      </w:pPr>
    </w:p>
    <w:p w:rsidR="00DE7507" w:rsidRPr="007734B2" w:rsidRDefault="00DE7507" w:rsidP="00DE7507">
      <w:pPr>
        <w:rPr>
          <w:lang w:val="fr-FR"/>
        </w:rPr>
      </w:pPr>
    </w:p>
    <w:tbl>
      <w:tblPr>
        <w:tblStyle w:val="Grilledutableau"/>
        <w:tblW w:w="0" w:type="auto"/>
        <w:tblLook w:val="04A0"/>
      </w:tblPr>
      <w:tblGrid>
        <w:gridCol w:w="4247"/>
        <w:gridCol w:w="4247"/>
      </w:tblGrid>
      <w:tr w:rsidR="00DE7507" w:rsidRPr="007734B2" w:rsidTr="00DE7507">
        <w:tc>
          <w:tcPr>
            <w:tcW w:w="4247" w:type="dxa"/>
          </w:tcPr>
          <w:p w:rsidR="00DE7507" w:rsidRPr="007734B2" w:rsidRDefault="00DE7507" w:rsidP="00AA099E">
            <w:pPr>
              <w:rPr>
                <w:lang w:val="fr-FR"/>
              </w:rPr>
            </w:pPr>
            <w:r w:rsidRPr="007734B2">
              <w:rPr>
                <w:lang w:val="fr-FR"/>
              </w:rPr>
              <w:t>Au</w:t>
            </w:r>
            <w:r w:rsidR="00AA099E" w:rsidRPr="007734B2">
              <w:rPr>
                <w:lang w:val="fr-FR"/>
              </w:rPr>
              <w:t>teur</w:t>
            </w:r>
          </w:p>
        </w:tc>
        <w:tc>
          <w:tcPr>
            <w:tcW w:w="4247" w:type="dxa"/>
          </w:tcPr>
          <w:p w:rsidR="00DE7507" w:rsidRPr="007734B2" w:rsidRDefault="009E2E9E" w:rsidP="00DE7507">
            <w:pPr>
              <w:rPr>
                <w:lang w:val="fr-FR"/>
              </w:rPr>
            </w:pPr>
            <w:r w:rsidRPr="007734B2">
              <w:rPr>
                <w:lang w:val="fr-FR"/>
              </w:rPr>
              <w:t xml:space="preserve">Céline </w:t>
            </w:r>
            <w:proofErr w:type="spellStart"/>
            <w:r w:rsidRPr="007734B2">
              <w:rPr>
                <w:lang w:val="fr-FR"/>
              </w:rPr>
              <w:t>Laugel</w:t>
            </w:r>
            <w:proofErr w:type="spellEnd"/>
          </w:p>
        </w:tc>
      </w:tr>
      <w:tr w:rsidR="00DE7507" w:rsidRPr="007734B2" w:rsidTr="00DE7507">
        <w:tc>
          <w:tcPr>
            <w:tcW w:w="4247" w:type="dxa"/>
          </w:tcPr>
          <w:p w:rsidR="00DE7507" w:rsidRPr="007734B2" w:rsidRDefault="00DE7507" w:rsidP="00DE7507">
            <w:pPr>
              <w:rPr>
                <w:lang w:val="fr-FR"/>
              </w:rPr>
            </w:pPr>
            <w:r w:rsidRPr="007734B2">
              <w:rPr>
                <w:lang w:val="fr-FR"/>
              </w:rPr>
              <w:t>Version</w:t>
            </w:r>
          </w:p>
        </w:tc>
        <w:tc>
          <w:tcPr>
            <w:tcW w:w="4247" w:type="dxa"/>
          </w:tcPr>
          <w:p w:rsidR="00DE7507" w:rsidRPr="007734B2" w:rsidRDefault="00DE7507" w:rsidP="00960E90">
            <w:pPr>
              <w:rPr>
                <w:lang w:val="fr-FR"/>
              </w:rPr>
            </w:pPr>
            <w:r w:rsidRPr="007734B2">
              <w:rPr>
                <w:lang w:val="fr-FR"/>
              </w:rPr>
              <w:t xml:space="preserve">V1 – </w:t>
            </w:r>
            <w:r w:rsidR="00573B5B" w:rsidRPr="007734B2">
              <w:rPr>
                <w:lang w:val="fr-FR"/>
              </w:rPr>
              <w:t>07</w:t>
            </w:r>
            <w:r w:rsidR="00CA0CBA" w:rsidRPr="007734B2">
              <w:rPr>
                <w:lang w:val="fr-FR"/>
              </w:rPr>
              <w:t>/0</w:t>
            </w:r>
            <w:r w:rsidR="009E2E9E" w:rsidRPr="007734B2">
              <w:rPr>
                <w:lang w:val="fr-FR"/>
              </w:rPr>
              <w:t>7</w:t>
            </w:r>
            <w:r w:rsidR="00CA0CBA" w:rsidRPr="007734B2">
              <w:rPr>
                <w:lang w:val="fr-FR"/>
              </w:rPr>
              <w:t>/2019</w:t>
            </w:r>
          </w:p>
        </w:tc>
      </w:tr>
      <w:tr w:rsidR="00DE7507" w:rsidRPr="007734B2" w:rsidTr="00DE7507">
        <w:tc>
          <w:tcPr>
            <w:tcW w:w="4247" w:type="dxa"/>
          </w:tcPr>
          <w:p w:rsidR="00DE7507" w:rsidRPr="007734B2" w:rsidRDefault="00DE7507" w:rsidP="00DE7507">
            <w:pPr>
              <w:rPr>
                <w:lang w:val="fr-FR"/>
              </w:rPr>
            </w:pPr>
          </w:p>
        </w:tc>
        <w:tc>
          <w:tcPr>
            <w:tcW w:w="4247" w:type="dxa"/>
          </w:tcPr>
          <w:p w:rsidR="00DE7507" w:rsidRPr="007734B2" w:rsidRDefault="00DE7507" w:rsidP="00DE7507">
            <w:pPr>
              <w:rPr>
                <w:lang w:val="fr-FR"/>
              </w:rPr>
            </w:pPr>
          </w:p>
        </w:tc>
      </w:tr>
      <w:tr w:rsidR="00DE7507" w:rsidRPr="007734B2" w:rsidTr="00DE7507">
        <w:tc>
          <w:tcPr>
            <w:tcW w:w="4247" w:type="dxa"/>
          </w:tcPr>
          <w:p w:rsidR="00DE7507" w:rsidRPr="007734B2" w:rsidRDefault="00DE7507" w:rsidP="00DE7507">
            <w:pPr>
              <w:rPr>
                <w:lang w:val="fr-FR"/>
              </w:rPr>
            </w:pPr>
          </w:p>
        </w:tc>
        <w:tc>
          <w:tcPr>
            <w:tcW w:w="4247" w:type="dxa"/>
          </w:tcPr>
          <w:p w:rsidR="00DE7507" w:rsidRPr="007734B2" w:rsidRDefault="00DE7507" w:rsidP="00DE7507">
            <w:pPr>
              <w:rPr>
                <w:lang w:val="fr-FR"/>
              </w:rPr>
            </w:pPr>
          </w:p>
        </w:tc>
      </w:tr>
    </w:tbl>
    <w:p w:rsidR="00DE7507" w:rsidRPr="007734B2" w:rsidRDefault="00DE7507" w:rsidP="00DE7507">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p>
    <w:p w:rsidR="00DE7507" w:rsidRPr="007734B2" w:rsidRDefault="00DE7507">
      <w:pPr>
        <w:rPr>
          <w:lang w:val="fr-FR"/>
        </w:rPr>
      </w:pPr>
      <w:r w:rsidRPr="007734B2">
        <w:rPr>
          <w:lang w:val="fr-FR"/>
        </w:rPr>
        <w:br w:type="page"/>
      </w:r>
    </w:p>
    <w:p w:rsidR="00DE7507" w:rsidRPr="007734B2" w:rsidRDefault="00DE7507">
      <w:pPr>
        <w:rPr>
          <w:lang w:val="fr-FR"/>
        </w:rPr>
      </w:pPr>
    </w:p>
    <w:sdt>
      <w:sdtPr>
        <w:rPr>
          <w:rFonts w:asciiTheme="minorHAnsi" w:eastAsiaTheme="minorHAnsi" w:hAnsiTheme="minorHAnsi" w:cstheme="minorBidi"/>
          <w:color w:val="auto"/>
          <w:sz w:val="22"/>
          <w:szCs w:val="22"/>
          <w:lang w:val="fr-FR" w:eastAsia="en-US"/>
        </w:rPr>
        <w:id w:val="-1359965875"/>
        <w:docPartObj>
          <w:docPartGallery w:val="Table of Contents"/>
          <w:docPartUnique/>
        </w:docPartObj>
      </w:sdtPr>
      <w:sdtEndPr>
        <w:rPr>
          <w:b/>
          <w:bCs/>
        </w:rPr>
      </w:sdtEndPr>
      <w:sdtContent>
        <w:p w:rsidR="009F7721" w:rsidRPr="007734B2" w:rsidRDefault="001B4CF2" w:rsidP="009F7721">
          <w:pPr>
            <w:pStyle w:val="En-ttedetabledesmatires"/>
            <w:rPr>
              <w:lang w:val="fr-FR"/>
            </w:rPr>
          </w:pPr>
          <w:r w:rsidRPr="007734B2">
            <w:rPr>
              <w:lang w:val="fr-FR"/>
            </w:rPr>
            <w:t>Sommaire</w:t>
          </w:r>
          <w:r w:rsidR="009F7721" w:rsidRPr="007734B2">
            <w:rPr>
              <w:lang w:val="fr-FR"/>
            </w:rPr>
            <w:t>:</w:t>
          </w:r>
        </w:p>
        <w:p w:rsidR="002C7090" w:rsidRPr="007734B2" w:rsidRDefault="00D87EBB">
          <w:pPr>
            <w:pStyle w:val="TM1"/>
            <w:tabs>
              <w:tab w:val="left" w:pos="440"/>
              <w:tab w:val="right" w:leader="dot" w:pos="8494"/>
            </w:tabs>
            <w:rPr>
              <w:rFonts w:eastAsiaTheme="minorEastAsia"/>
              <w:noProof/>
              <w:lang w:val="fr-FR" w:eastAsia="cs-CZ"/>
            </w:rPr>
          </w:pPr>
          <w:r w:rsidRPr="007734B2">
            <w:rPr>
              <w:lang w:val="fr-FR"/>
            </w:rPr>
            <w:fldChar w:fldCharType="begin"/>
          </w:r>
          <w:r w:rsidR="009F7721" w:rsidRPr="007734B2">
            <w:rPr>
              <w:lang w:val="fr-FR"/>
            </w:rPr>
            <w:instrText xml:space="preserve"> TOC \o "1-3" \h \z \u </w:instrText>
          </w:r>
          <w:r w:rsidRPr="007734B2">
            <w:rPr>
              <w:lang w:val="fr-FR"/>
            </w:rPr>
            <w:fldChar w:fldCharType="separate"/>
          </w:r>
          <w:hyperlink w:anchor="_Toc11240324" w:history="1">
            <w:r w:rsidR="002C7090" w:rsidRPr="007734B2">
              <w:rPr>
                <w:rStyle w:val="Lienhypertexte"/>
                <w:noProof/>
                <w:lang w:val="fr-FR"/>
              </w:rPr>
              <w:t>1</w:t>
            </w:r>
            <w:r w:rsidR="002C7090" w:rsidRPr="007734B2">
              <w:rPr>
                <w:rFonts w:eastAsiaTheme="minorEastAsia"/>
                <w:noProof/>
                <w:lang w:val="fr-FR" w:eastAsia="cs-CZ"/>
              </w:rPr>
              <w:tab/>
            </w:r>
            <w:r w:rsidR="001B4CF2" w:rsidRPr="007734B2">
              <w:rPr>
                <w:rStyle w:val="Lienhypertexte"/>
                <w:noProof/>
                <w:lang w:val="fr-FR"/>
              </w:rPr>
              <w:t>Plan</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_Toc11240324 \h </w:instrText>
            </w:r>
            <w:r w:rsidRPr="007734B2">
              <w:rPr>
                <w:noProof/>
                <w:webHidden/>
                <w:lang w:val="fr-FR"/>
              </w:rPr>
            </w:r>
            <w:r w:rsidRPr="007734B2">
              <w:rPr>
                <w:noProof/>
                <w:webHidden/>
                <w:lang w:val="fr-FR"/>
              </w:rPr>
              <w:fldChar w:fldCharType="separate"/>
            </w:r>
            <w:r w:rsidR="002432F3" w:rsidRPr="007734B2">
              <w:rPr>
                <w:noProof/>
                <w:webHidden/>
                <w:lang w:val="fr-FR"/>
              </w:rPr>
              <w:t>4</w:t>
            </w:r>
            <w:r w:rsidRPr="007734B2">
              <w:rPr>
                <w:noProof/>
                <w:webHidden/>
                <w:lang w:val="fr-FR"/>
              </w:rPr>
              <w:fldChar w:fldCharType="end"/>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25" w:history="1">
            <w:r w:rsidR="002C7090" w:rsidRPr="007734B2">
              <w:rPr>
                <w:rStyle w:val="Lienhypertexte"/>
                <w:noProof/>
                <w:lang w:val="fr-FR"/>
              </w:rPr>
              <w:t>1.1</w:t>
            </w:r>
            <w:r w:rsidR="002C7090" w:rsidRPr="007734B2">
              <w:rPr>
                <w:rFonts w:eastAsiaTheme="minorEastAsia"/>
                <w:noProof/>
                <w:lang w:val="fr-FR" w:eastAsia="cs-CZ"/>
              </w:rPr>
              <w:tab/>
            </w:r>
            <w:r w:rsidR="001B4CF2" w:rsidRPr="007734B2">
              <w:rPr>
                <w:rStyle w:val="Lienhypertexte"/>
                <w:noProof/>
                <w:lang w:val="fr-FR"/>
              </w:rPr>
              <w:t>Mé</w:t>
            </w:r>
            <w:r w:rsidR="002C7090" w:rsidRPr="007734B2">
              <w:rPr>
                <w:rStyle w:val="Lienhypertexte"/>
                <w:noProof/>
                <w:lang w:val="fr-FR"/>
              </w:rPr>
              <w:t>thod</w:t>
            </w:r>
            <w:r w:rsidR="001B4CF2" w:rsidRPr="007734B2">
              <w:rPr>
                <w:rStyle w:val="Lienhypertexte"/>
                <w:noProof/>
                <w:lang w:val="fr-FR"/>
              </w:rPr>
              <w:t>e</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_Toc11240325 \h </w:instrText>
            </w:r>
            <w:r w:rsidRPr="007734B2">
              <w:rPr>
                <w:noProof/>
                <w:webHidden/>
                <w:lang w:val="fr-FR"/>
              </w:rPr>
            </w:r>
            <w:r w:rsidRPr="007734B2">
              <w:rPr>
                <w:noProof/>
                <w:webHidden/>
                <w:lang w:val="fr-FR"/>
              </w:rPr>
              <w:fldChar w:fldCharType="separate"/>
            </w:r>
            <w:r w:rsidR="002432F3" w:rsidRPr="007734B2">
              <w:rPr>
                <w:noProof/>
                <w:webHidden/>
                <w:lang w:val="fr-FR"/>
              </w:rPr>
              <w:t>4</w:t>
            </w:r>
            <w:r w:rsidRPr="007734B2">
              <w:rPr>
                <w:noProof/>
                <w:webHidden/>
                <w:lang w:val="fr-FR"/>
              </w:rPr>
              <w:fldChar w:fldCharType="end"/>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26" w:history="1">
            <w:r w:rsidR="002C7090" w:rsidRPr="007734B2">
              <w:rPr>
                <w:rStyle w:val="Lienhypertexte"/>
                <w:noProof/>
                <w:lang w:val="fr-FR"/>
              </w:rPr>
              <w:t>1.2</w:t>
            </w:r>
            <w:r w:rsidR="002C7090" w:rsidRPr="007734B2">
              <w:rPr>
                <w:rFonts w:eastAsiaTheme="minorEastAsia"/>
                <w:noProof/>
                <w:lang w:val="fr-FR" w:eastAsia="cs-CZ"/>
              </w:rPr>
              <w:tab/>
            </w:r>
            <w:r w:rsidR="002C7090" w:rsidRPr="007734B2">
              <w:rPr>
                <w:rStyle w:val="Lienhypertexte"/>
                <w:noProof/>
                <w:lang w:val="fr-FR"/>
              </w:rPr>
              <w:t>Introduction</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_Toc11240326 \h </w:instrText>
            </w:r>
            <w:r w:rsidRPr="007734B2">
              <w:rPr>
                <w:noProof/>
                <w:webHidden/>
                <w:lang w:val="fr-FR"/>
              </w:rPr>
            </w:r>
            <w:r w:rsidRPr="007734B2">
              <w:rPr>
                <w:noProof/>
                <w:webHidden/>
                <w:lang w:val="fr-FR"/>
              </w:rPr>
              <w:fldChar w:fldCharType="separate"/>
            </w:r>
            <w:r w:rsidR="002432F3" w:rsidRPr="007734B2">
              <w:rPr>
                <w:noProof/>
                <w:webHidden/>
                <w:lang w:val="fr-FR"/>
              </w:rPr>
              <w:t>4</w:t>
            </w:r>
            <w:r w:rsidRPr="007734B2">
              <w:rPr>
                <w:noProof/>
                <w:webHidden/>
                <w:lang w:val="fr-FR"/>
              </w:rPr>
              <w:fldChar w:fldCharType="end"/>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27" w:history="1">
            <w:r w:rsidR="002C7090" w:rsidRPr="007734B2">
              <w:rPr>
                <w:rStyle w:val="Lienhypertexte"/>
                <w:noProof/>
                <w:lang w:val="fr-FR"/>
              </w:rPr>
              <w:t>1.3</w:t>
            </w:r>
            <w:r w:rsidR="002C7090" w:rsidRPr="007734B2">
              <w:rPr>
                <w:rFonts w:eastAsiaTheme="minorEastAsia"/>
                <w:noProof/>
                <w:lang w:val="fr-FR" w:eastAsia="cs-CZ"/>
              </w:rPr>
              <w:tab/>
            </w:r>
            <w:r w:rsidR="001B4CF2" w:rsidRPr="007734B2">
              <w:rPr>
                <w:rStyle w:val="Lienhypertexte"/>
                <w:noProof/>
                <w:lang w:val="fr-FR"/>
              </w:rPr>
              <w:t>Maté</w:t>
            </w:r>
            <w:r w:rsidR="002C7090" w:rsidRPr="007734B2">
              <w:rPr>
                <w:rStyle w:val="Lienhypertexte"/>
                <w:noProof/>
                <w:lang w:val="fr-FR"/>
              </w:rPr>
              <w:t>ri</w:t>
            </w:r>
            <w:r w:rsidR="001B4CF2" w:rsidRPr="007734B2">
              <w:rPr>
                <w:rStyle w:val="Lienhypertexte"/>
                <w:noProof/>
                <w:lang w:val="fr-FR"/>
              </w:rPr>
              <w:t>e</w:t>
            </w:r>
            <w:r w:rsidR="002C7090" w:rsidRPr="007734B2">
              <w:rPr>
                <w:rStyle w:val="Lienhypertexte"/>
                <w:noProof/>
                <w:lang w:val="fr-FR"/>
              </w:rPr>
              <w:t>l</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_Toc11240327 \h </w:instrText>
            </w:r>
            <w:r w:rsidRPr="007734B2">
              <w:rPr>
                <w:noProof/>
                <w:webHidden/>
                <w:lang w:val="fr-FR"/>
              </w:rPr>
            </w:r>
            <w:r w:rsidRPr="007734B2">
              <w:rPr>
                <w:noProof/>
                <w:webHidden/>
                <w:lang w:val="fr-FR"/>
              </w:rPr>
              <w:fldChar w:fldCharType="separate"/>
            </w:r>
            <w:r w:rsidR="002432F3" w:rsidRPr="007734B2">
              <w:rPr>
                <w:noProof/>
                <w:webHidden/>
                <w:lang w:val="fr-FR"/>
              </w:rPr>
              <w:t>4</w:t>
            </w:r>
            <w:r w:rsidRPr="007734B2">
              <w:rPr>
                <w:noProof/>
                <w:webHidden/>
                <w:lang w:val="fr-FR"/>
              </w:rPr>
              <w:fldChar w:fldCharType="end"/>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28" w:history="1">
            <w:r w:rsidR="002C7090" w:rsidRPr="007734B2">
              <w:rPr>
                <w:rStyle w:val="Lienhypertexte"/>
                <w:noProof/>
                <w:lang w:val="fr-FR"/>
              </w:rPr>
              <w:t>1.4</w:t>
            </w:r>
            <w:r w:rsidR="002C7090" w:rsidRPr="007734B2">
              <w:rPr>
                <w:rFonts w:eastAsiaTheme="minorEastAsia"/>
                <w:noProof/>
                <w:lang w:val="fr-FR" w:eastAsia="cs-CZ"/>
              </w:rPr>
              <w:tab/>
            </w:r>
            <w:r w:rsidR="002C7090" w:rsidRPr="007734B2">
              <w:rPr>
                <w:rStyle w:val="Lienhypertexte"/>
                <w:noProof/>
                <w:lang w:val="fr-FR"/>
              </w:rPr>
              <w:t>Concept</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_Toc11240328 \h </w:instrText>
            </w:r>
            <w:r w:rsidRPr="007734B2">
              <w:rPr>
                <w:noProof/>
                <w:webHidden/>
                <w:lang w:val="fr-FR"/>
              </w:rPr>
            </w:r>
            <w:r w:rsidRPr="007734B2">
              <w:rPr>
                <w:noProof/>
                <w:webHidden/>
                <w:lang w:val="fr-FR"/>
              </w:rPr>
              <w:fldChar w:fldCharType="separate"/>
            </w:r>
            <w:r w:rsidR="002432F3" w:rsidRPr="007734B2">
              <w:rPr>
                <w:noProof/>
                <w:webHidden/>
                <w:lang w:val="fr-FR"/>
              </w:rPr>
              <w:t>4</w:t>
            </w:r>
            <w:r w:rsidRPr="007734B2">
              <w:rPr>
                <w:noProof/>
                <w:webHidden/>
                <w:lang w:val="fr-FR"/>
              </w:rPr>
              <w:fldChar w:fldCharType="end"/>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29" w:history="1">
            <w:r w:rsidR="002C7090" w:rsidRPr="007734B2">
              <w:rPr>
                <w:rStyle w:val="Lienhypertexte"/>
                <w:noProof/>
                <w:lang w:val="fr-FR"/>
              </w:rPr>
              <w:t>1.5</w:t>
            </w:r>
            <w:r w:rsidR="002C7090" w:rsidRPr="007734B2">
              <w:rPr>
                <w:rFonts w:eastAsiaTheme="minorEastAsia"/>
                <w:noProof/>
                <w:lang w:val="fr-FR" w:eastAsia="cs-CZ"/>
              </w:rPr>
              <w:tab/>
            </w:r>
            <w:r w:rsidR="001B4CF2" w:rsidRPr="007734B2">
              <w:rPr>
                <w:rStyle w:val="Lienhypertexte"/>
                <w:noProof/>
                <w:lang w:val="fr-FR"/>
              </w:rPr>
              <w:t>Objectif</w:t>
            </w:r>
            <w:r w:rsidR="002C7090" w:rsidRPr="007734B2">
              <w:rPr>
                <w:rStyle w:val="Lienhypertexte"/>
                <w:noProof/>
                <w:lang w:val="fr-FR"/>
              </w:rPr>
              <w:t>s</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_Toc11240329 \h </w:instrText>
            </w:r>
            <w:r w:rsidRPr="007734B2">
              <w:rPr>
                <w:noProof/>
                <w:webHidden/>
                <w:lang w:val="fr-FR"/>
              </w:rPr>
            </w:r>
            <w:r w:rsidRPr="007734B2">
              <w:rPr>
                <w:noProof/>
                <w:webHidden/>
                <w:lang w:val="fr-FR"/>
              </w:rPr>
              <w:fldChar w:fldCharType="separate"/>
            </w:r>
            <w:r w:rsidR="002432F3" w:rsidRPr="007734B2">
              <w:rPr>
                <w:noProof/>
                <w:webHidden/>
                <w:lang w:val="fr-FR"/>
              </w:rPr>
              <w:t>5</w:t>
            </w:r>
            <w:r w:rsidRPr="007734B2">
              <w:rPr>
                <w:noProof/>
                <w:webHidden/>
                <w:lang w:val="fr-FR"/>
              </w:rPr>
              <w:fldChar w:fldCharType="end"/>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30" w:history="1">
            <w:r w:rsidR="002C7090" w:rsidRPr="007734B2">
              <w:rPr>
                <w:rStyle w:val="Lienhypertexte"/>
                <w:noProof/>
                <w:lang w:val="fr-FR"/>
              </w:rPr>
              <w:t>1.6</w:t>
            </w:r>
            <w:r w:rsidR="002C7090" w:rsidRPr="007734B2">
              <w:rPr>
                <w:rFonts w:eastAsiaTheme="minorEastAsia"/>
                <w:noProof/>
                <w:lang w:val="fr-FR" w:eastAsia="cs-CZ"/>
              </w:rPr>
              <w:tab/>
            </w:r>
            <w:r w:rsidR="001B4CF2" w:rsidRPr="007734B2">
              <w:rPr>
                <w:rStyle w:val="Lienhypertexte"/>
                <w:noProof/>
                <w:lang w:val="fr-FR"/>
              </w:rPr>
              <w:t>Suje</w:t>
            </w:r>
            <w:r w:rsidR="003C2025">
              <w:rPr>
                <w:rStyle w:val="Lienhypertexte"/>
                <w:noProof/>
                <w:lang w:val="fr-FR"/>
              </w:rPr>
              <w:t>t</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_Toc11240330 \h </w:instrText>
            </w:r>
            <w:r w:rsidRPr="007734B2">
              <w:rPr>
                <w:noProof/>
                <w:webHidden/>
                <w:lang w:val="fr-FR"/>
              </w:rPr>
            </w:r>
            <w:r w:rsidRPr="007734B2">
              <w:rPr>
                <w:noProof/>
                <w:webHidden/>
                <w:lang w:val="fr-FR"/>
              </w:rPr>
              <w:fldChar w:fldCharType="separate"/>
            </w:r>
            <w:r w:rsidR="002432F3" w:rsidRPr="007734B2">
              <w:rPr>
                <w:noProof/>
                <w:webHidden/>
                <w:lang w:val="fr-FR"/>
              </w:rPr>
              <w:t>5</w:t>
            </w:r>
            <w:r w:rsidRPr="007734B2">
              <w:rPr>
                <w:noProof/>
                <w:webHidden/>
                <w:lang w:val="fr-FR"/>
              </w:rPr>
              <w:fldChar w:fldCharType="end"/>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31" w:history="1">
            <w:r w:rsidR="002C7090" w:rsidRPr="007734B2">
              <w:rPr>
                <w:rStyle w:val="Lienhypertexte"/>
                <w:noProof/>
                <w:lang w:val="fr-FR"/>
              </w:rPr>
              <w:t>1.7</w:t>
            </w:r>
            <w:r w:rsidR="002C7090" w:rsidRPr="007734B2">
              <w:rPr>
                <w:rFonts w:eastAsiaTheme="minorEastAsia"/>
                <w:noProof/>
                <w:lang w:val="fr-FR" w:eastAsia="cs-CZ"/>
              </w:rPr>
              <w:tab/>
            </w:r>
            <w:r w:rsidR="001B4CF2" w:rsidRPr="007734B2">
              <w:rPr>
                <w:rStyle w:val="Lienhypertexte"/>
                <w:noProof/>
                <w:lang w:val="fr-FR"/>
              </w:rPr>
              <w:t>Compé</w:t>
            </w:r>
            <w:r w:rsidR="00E32ED8" w:rsidRPr="007734B2">
              <w:rPr>
                <w:rStyle w:val="Lienhypertexte"/>
                <w:noProof/>
                <w:lang w:val="fr-FR"/>
              </w:rPr>
              <w:t>t</w:t>
            </w:r>
            <w:r w:rsidR="001B4CF2" w:rsidRPr="007734B2">
              <w:rPr>
                <w:rStyle w:val="Lienhypertexte"/>
                <w:noProof/>
                <w:lang w:val="fr-FR"/>
              </w:rPr>
              <w:t>ences</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_Toc11240331 \h </w:instrText>
            </w:r>
            <w:r w:rsidRPr="007734B2">
              <w:rPr>
                <w:noProof/>
                <w:webHidden/>
                <w:lang w:val="fr-FR"/>
              </w:rPr>
            </w:r>
            <w:r w:rsidRPr="007734B2">
              <w:rPr>
                <w:noProof/>
                <w:webHidden/>
                <w:lang w:val="fr-FR"/>
              </w:rPr>
              <w:fldChar w:fldCharType="separate"/>
            </w:r>
            <w:r w:rsidR="002432F3" w:rsidRPr="007734B2">
              <w:rPr>
                <w:noProof/>
                <w:webHidden/>
                <w:lang w:val="fr-FR"/>
              </w:rPr>
              <w:t>5</w:t>
            </w:r>
            <w:r w:rsidRPr="007734B2">
              <w:rPr>
                <w:noProof/>
                <w:webHidden/>
                <w:lang w:val="fr-FR"/>
              </w:rPr>
              <w:fldChar w:fldCharType="end"/>
            </w:r>
          </w:hyperlink>
        </w:p>
        <w:p w:rsidR="002C7090" w:rsidRPr="007734B2" w:rsidRDefault="00D87EBB">
          <w:pPr>
            <w:pStyle w:val="TM1"/>
            <w:tabs>
              <w:tab w:val="left" w:pos="440"/>
              <w:tab w:val="right" w:leader="dot" w:pos="8494"/>
            </w:tabs>
            <w:rPr>
              <w:rFonts w:eastAsiaTheme="minorEastAsia"/>
              <w:noProof/>
              <w:lang w:val="fr-FR" w:eastAsia="cs-CZ"/>
            </w:rPr>
          </w:pPr>
          <w:hyperlink w:anchor="_Toc11240332" w:history="1">
            <w:r w:rsidR="002C7090" w:rsidRPr="007734B2">
              <w:rPr>
                <w:rStyle w:val="Lienhypertexte"/>
                <w:noProof/>
                <w:lang w:val="fr-FR"/>
              </w:rPr>
              <w:t>2</w:t>
            </w:r>
            <w:r w:rsidR="002C7090" w:rsidRPr="007734B2">
              <w:rPr>
                <w:rFonts w:eastAsiaTheme="minorEastAsia"/>
                <w:noProof/>
                <w:lang w:val="fr-FR" w:eastAsia="cs-CZ"/>
              </w:rPr>
              <w:tab/>
            </w:r>
            <w:r w:rsidR="001B4CF2" w:rsidRPr="007734B2">
              <w:rPr>
                <w:rStyle w:val="Lienhypertexte"/>
                <w:noProof/>
                <w:lang w:val="fr-FR"/>
              </w:rPr>
              <w:t>Le projet lui-même</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_Toc11240332 \h </w:instrText>
            </w:r>
            <w:r w:rsidRPr="007734B2">
              <w:rPr>
                <w:noProof/>
                <w:webHidden/>
                <w:lang w:val="fr-FR"/>
              </w:rPr>
            </w:r>
            <w:r w:rsidRPr="007734B2">
              <w:rPr>
                <w:noProof/>
                <w:webHidden/>
                <w:lang w:val="fr-FR"/>
              </w:rPr>
              <w:fldChar w:fldCharType="separate"/>
            </w:r>
            <w:r w:rsidR="002432F3" w:rsidRPr="007734B2">
              <w:rPr>
                <w:noProof/>
                <w:webHidden/>
                <w:lang w:val="fr-FR"/>
              </w:rPr>
              <w:t>6</w:t>
            </w:r>
            <w:r w:rsidRPr="007734B2">
              <w:rPr>
                <w:noProof/>
                <w:webHidden/>
                <w:lang w:val="fr-FR"/>
              </w:rPr>
              <w:fldChar w:fldCharType="end"/>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33" w:history="1">
            <w:r w:rsidR="002C7090" w:rsidRPr="007734B2">
              <w:rPr>
                <w:rStyle w:val="Lienhypertexte"/>
                <w:noProof/>
                <w:lang w:val="fr-FR"/>
              </w:rPr>
              <w:t>2.1</w:t>
            </w:r>
            <w:r w:rsidR="002C7090" w:rsidRPr="007734B2">
              <w:rPr>
                <w:rFonts w:eastAsiaTheme="minorEastAsia"/>
                <w:noProof/>
                <w:lang w:val="fr-FR" w:eastAsia="cs-CZ"/>
              </w:rPr>
              <w:tab/>
            </w:r>
            <w:r w:rsidR="001B4CF2" w:rsidRPr="007734B2">
              <w:rPr>
                <w:rFonts w:eastAsiaTheme="minorEastAsia"/>
                <w:noProof/>
                <w:lang w:val="fr-FR" w:eastAsia="cs-CZ"/>
              </w:rPr>
              <w:t>Sciences participatives en astronomie</w:t>
            </w:r>
            <w:r w:rsidR="002C7090" w:rsidRPr="007734B2">
              <w:rPr>
                <w:noProof/>
                <w:webHidden/>
                <w:lang w:val="fr-FR"/>
              </w:rPr>
              <w:tab/>
            </w:r>
            <w:r w:rsidR="00B75312" w:rsidRPr="007734B2">
              <w:rPr>
                <w:noProof/>
                <w:webHidden/>
                <w:lang w:val="fr-FR"/>
              </w:rPr>
              <w:t>6</w:t>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35" w:history="1">
            <w:r w:rsidR="002C7090" w:rsidRPr="007734B2">
              <w:rPr>
                <w:rStyle w:val="Lienhypertexte"/>
                <w:noProof/>
                <w:lang w:val="fr-FR"/>
              </w:rPr>
              <w:t>2.</w:t>
            </w:r>
            <w:r w:rsidR="00253681" w:rsidRPr="007734B2">
              <w:rPr>
                <w:rStyle w:val="Lienhypertexte"/>
                <w:noProof/>
                <w:lang w:val="fr-FR"/>
              </w:rPr>
              <w:t>2</w:t>
            </w:r>
            <w:r w:rsidR="002C7090" w:rsidRPr="007734B2">
              <w:rPr>
                <w:rFonts w:eastAsiaTheme="minorEastAsia"/>
                <w:noProof/>
                <w:lang w:val="fr-FR" w:eastAsia="cs-CZ"/>
              </w:rPr>
              <w:tab/>
            </w:r>
            <w:r w:rsidR="001B4CF2" w:rsidRPr="007734B2">
              <w:rPr>
                <w:rFonts w:eastAsiaTheme="minorEastAsia"/>
                <w:noProof/>
                <w:lang w:val="fr-FR" w:eastAsia="cs-CZ"/>
              </w:rPr>
              <w:t>Comment participer </w:t>
            </w:r>
            <w:r w:rsidR="008E647F" w:rsidRPr="007734B2">
              <w:rPr>
                <w:rFonts w:eastAsiaTheme="minorEastAsia"/>
                <w:noProof/>
                <w:lang w:val="fr-FR" w:eastAsia="cs-CZ"/>
              </w:rPr>
              <w:t>?</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_Toc11240335 \h </w:instrText>
            </w:r>
            <w:r w:rsidRPr="007734B2">
              <w:rPr>
                <w:noProof/>
                <w:webHidden/>
                <w:lang w:val="fr-FR"/>
              </w:rPr>
            </w:r>
            <w:r w:rsidRPr="007734B2">
              <w:rPr>
                <w:noProof/>
                <w:webHidden/>
                <w:lang w:val="fr-FR"/>
              </w:rPr>
              <w:fldChar w:fldCharType="separate"/>
            </w:r>
            <w:r w:rsidR="002432F3" w:rsidRPr="007734B2">
              <w:rPr>
                <w:noProof/>
                <w:webHidden/>
                <w:lang w:val="fr-FR"/>
              </w:rPr>
              <w:t>7</w:t>
            </w:r>
            <w:r w:rsidRPr="007734B2">
              <w:rPr>
                <w:noProof/>
                <w:webHidden/>
                <w:lang w:val="fr-FR"/>
              </w:rPr>
              <w:fldChar w:fldCharType="end"/>
            </w:r>
          </w:hyperlink>
        </w:p>
        <w:p w:rsidR="002C7090" w:rsidRPr="007734B2" w:rsidRDefault="00D87EBB">
          <w:pPr>
            <w:pStyle w:val="TM1"/>
            <w:tabs>
              <w:tab w:val="left" w:pos="440"/>
              <w:tab w:val="right" w:leader="dot" w:pos="8494"/>
            </w:tabs>
            <w:rPr>
              <w:rFonts w:eastAsiaTheme="minorEastAsia"/>
              <w:noProof/>
              <w:lang w:val="fr-FR" w:eastAsia="cs-CZ"/>
            </w:rPr>
          </w:pPr>
          <w:hyperlink w:anchor="_Toc11240336" w:history="1">
            <w:r w:rsidR="002C7090" w:rsidRPr="007734B2">
              <w:rPr>
                <w:rStyle w:val="Lienhypertexte"/>
                <w:noProof/>
                <w:lang w:val="fr-FR"/>
              </w:rPr>
              <w:t>3</w:t>
            </w:r>
            <w:r w:rsidR="002C7090" w:rsidRPr="007734B2">
              <w:rPr>
                <w:rFonts w:eastAsiaTheme="minorEastAsia"/>
                <w:noProof/>
                <w:lang w:val="fr-FR" w:eastAsia="cs-CZ"/>
              </w:rPr>
              <w:tab/>
            </w:r>
            <w:r w:rsidR="006C56DF">
              <w:rPr>
                <w:rStyle w:val="Lienhypertexte"/>
                <w:noProof/>
                <w:lang w:val="fr-FR"/>
              </w:rPr>
              <w:t>É</w:t>
            </w:r>
            <w:r w:rsidR="002C7090" w:rsidRPr="007734B2">
              <w:rPr>
                <w:rStyle w:val="Lienhypertexte"/>
                <w:noProof/>
                <w:lang w:val="fr-FR"/>
              </w:rPr>
              <w:t>ducation</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_Toc11240336 \h </w:instrText>
            </w:r>
            <w:r w:rsidRPr="007734B2">
              <w:rPr>
                <w:noProof/>
                <w:webHidden/>
                <w:lang w:val="fr-FR"/>
              </w:rPr>
            </w:r>
            <w:r w:rsidRPr="007734B2">
              <w:rPr>
                <w:noProof/>
                <w:webHidden/>
                <w:lang w:val="fr-FR"/>
              </w:rPr>
              <w:fldChar w:fldCharType="separate"/>
            </w:r>
            <w:r w:rsidR="002432F3" w:rsidRPr="007734B2">
              <w:rPr>
                <w:noProof/>
                <w:webHidden/>
                <w:lang w:val="fr-FR"/>
              </w:rPr>
              <w:t>8</w:t>
            </w:r>
            <w:r w:rsidRPr="007734B2">
              <w:rPr>
                <w:noProof/>
                <w:webHidden/>
                <w:lang w:val="fr-FR"/>
              </w:rPr>
              <w:fldChar w:fldCharType="end"/>
            </w:r>
          </w:hyperlink>
        </w:p>
        <w:p w:rsidR="002C7090" w:rsidRPr="007734B2" w:rsidRDefault="00D87EBB">
          <w:pPr>
            <w:pStyle w:val="TM1"/>
            <w:tabs>
              <w:tab w:val="left" w:pos="440"/>
              <w:tab w:val="right" w:leader="dot" w:pos="8494"/>
            </w:tabs>
            <w:rPr>
              <w:rFonts w:eastAsiaTheme="minorEastAsia"/>
              <w:noProof/>
              <w:lang w:val="fr-FR" w:eastAsia="cs-CZ"/>
            </w:rPr>
          </w:pPr>
          <w:hyperlink w:anchor="_Toc11240337" w:history="1">
            <w:r w:rsidR="002C7090" w:rsidRPr="007734B2">
              <w:rPr>
                <w:rStyle w:val="Lienhypertexte"/>
                <w:noProof/>
                <w:lang w:val="fr-FR"/>
              </w:rPr>
              <w:t>4</w:t>
            </w:r>
            <w:r w:rsidR="002C7090" w:rsidRPr="007734B2">
              <w:rPr>
                <w:rFonts w:eastAsiaTheme="minorEastAsia"/>
                <w:noProof/>
                <w:lang w:val="fr-FR" w:eastAsia="cs-CZ"/>
              </w:rPr>
              <w:tab/>
            </w:r>
            <w:r w:rsidR="001B4CF2" w:rsidRPr="007734B2">
              <w:rPr>
                <w:rStyle w:val="Lienhypertexte"/>
                <w:noProof/>
                <w:lang w:val="fr-FR"/>
              </w:rPr>
              <w:t>En pratique</w:t>
            </w:r>
            <w:r w:rsidR="002C7090" w:rsidRPr="007734B2">
              <w:rPr>
                <w:noProof/>
                <w:webHidden/>
                <w:lang w:val="fr-FR"/>
              </w:rPr>
              <w:tab/>
            </w:r>
            <w:r w:rsidRPr="007734B2">
              <w:rPr>
                <w:noProof/>
                <w:webHidden/>
                <w:lang w:val="fr-FR"/>
              </w:rPr>
              <w:fldChar w:fldCharType="begin"/>
            </w:r>
            <w:r w:rsidR="002C7090" w:rsidRPr="007734B2">
              <w:rPr>
                <w:noProof/>
                <w:webHidden/>
                <w:lang w:val="fr-FR"/>
              </w:rPr>
              <w:instrText xml:space="preserve"> PAGEREF _Toc11240337 \h </w:instrText>
            </w:r>
            <w:r w:rsidRPr="007734B2">
              <w:rPr>
                <w:noProof/>
                <w:webHidden/>
                <w:lang w:val="fr-FR"/>
              </w:rPr>
            </w:r>
            <w:r w:rsidRPr="007734B2">
              <w:rPr>
                <w:noProof/>
                <w:webHidden/>
                <w:lang w:val="fr-FR"/>
              </w:rPr>
              <w:fldChar w:fldCharType="separate"/>
            </w:r>
            <w:r w:rsidR="002432F3" w:rsidRPr="007734B2">
              <w:rPr>
                <w:noProof/>
                <w:webHidden/>
                <w:lang w:val="fr-FR"/>
              </w:rPr>
              <w:t>9</w:t>
            </w:r>
            <w:r w:rsidRPr="007734B2">
              <w:rPr>
                <w:noProof/>
                <w:webHidden/>
                <w:lang w:val="fr-FR"/>
              </w:rPr>
              <w:fldChar w:fldCharType="end"/>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38" w:history="1">
            <w:r w:rsidR="002C7090" w:rsidRPr="007734B2">
              <w:rPr>
                <w:rStyle w:val="Lienhypertexte"/>
                <w:noProof/>
                <w:lang w:val="fr-FR"/>
              </w:rPr>
              <w:t>4.1</w:t>
            </w:r>
            <w:r w:rsidR="002C7090" w:rsidRPr="007734B2">
              <w:rPr>
                <w:rFonts w:eastAsiaTheme="minorEastAsia"/>
                <w:noProof/>
                <w:lang w:val="fr-FR" w:eastAsia="cs-CZ"/>
              </w:rPr>
              <w:tab/>
            </w:r>
            <w:r w:rsidR="001B4CF2" w:rsidRPr="007734B2">
              <w:rPr>
                <w:rFonts w:eastAsiaTheme="minorEastAsia"/>
                <w:noProof/>
                <w:lang w:val="fr-FR" w:eastAsia="cs-CZ"/>
              </w:rPr>
              <w:t xml:space="preserve">Le logiciel </w:t>
            </w:r>
            <w:r w:rsidR="00253681" w:rsidRPr="007734B2">
              <w:rPr>
                <w:rStyle w:val="Lienhypertexte"/>
                <w:noProof/>
                <w:lang w:val="fr-FR"/>
              </w:rPr>
              <w:t>A</w:t>
            </w:r>
            <w:r w:rsidR="00C2671A" w:rsidRPr="007734B2">
              <w:rPr>
                <w:rStyle w:val="Lienhypertexte"/>
                <w:noProof/>
                <w:lang w:val="fr-FR"/>
              </w:rPr>
              <w:t>strometrica</w:t>
            </w:r>
            <w:r w:rsidR="002C7090" w:rsidRPr="007734B2">
              <w:rPr>
                <w:noProof/>
                <w:webHidden/>
                <w:lang w:val="fr-FR"/>
              </w:rPr>
              <w:tab/>
            </w:r>
          </w:hyperlink>
          <w:r w:rsidR="000E6AC8" w:rsidRPr="007734B2">
            <w:rPr>
              <w:lang w:val="fr-FR"/>
            </w:rPr>
            <w:t>9</w:t>
          </w:r>
        </w:p>
        <w:p w:rsidR="002C7090" w:rsidRPr="007734B2" w:rsidRDefault="00D87EBB">
          <w:pPr>
            <w:pStyle w:val="TM2"/>
            <w:tabs>
              <w:tab w:val="left" w:pos="880"/>
              <w:tab w:val="right" w:leader="dot" w:pos="8494"/>
            </w:tabs>
            <w:rPr>
              <w:rFonts w:eastAsiaTheme="minorEastAsia"/>
              <w:noProof/>
              <w:lang w:val="fr-FR" w:eastAsia="cs-CZ"/>
            </w:rPr>
          </w:pPr>
          <w:hyperlink w:anchor="_Toc11240339" w:history="1">
            <w:r w:rsidR="002C7090" w:rsidRPr="007734B2">
              <w:rPr>
                <w:rStyle w:val="Lienhypertexte"/>
                <w:noProof/>
                <w:lang w:val="fr-FR"/>
              </w:rPr>
              <w:t>4.2</w:t>
            </w:r>
            <w:r w:rsidR="002C7090" w:rsidRPr="007734B2">
              <w:rPr>
                <w:rFonts w:eastAsiaTheme="minorEastAsia"/>
                <w:noProof/>
                <w:lang w:val="fr-FR" w:eastAsia="cs-CZ"/>
              </w:rPr>
              <w:tab/>
            </w:r>
            <w:r w:rsidR="001B4CF2" w:rsidRPr="007734B2">
              <w:rPr>
                <w:rFonts w:eastAsiaTheme="minorEastAsia"/>
                <w:noProof/>
                <w:lang w:val="fr-FR" w:eastAsia="cs-CZ"/>
              </w:rPr>
              <w:t>S</w:t>
            </w:r>
            <w:r w:rsidR="00C2671A" w:rsidRPr="007734B2">
              <w:rPr>
                <w:rStyle w:val="Lienhypertexte"/>
                <w:noProof/>
                <w:lang w:val="fr-FR"/>
              </w:rPr>
              <w:t>ignatures</w:t>
            </w:r>
            <w:r w:rsidR="001B4CF2" w:rsidRPr="007734B2">
              <w:rPr>
                <w:rStyle w:val="Lienhypertexte"/>
                <w:noProof/>
                <w:lang w:val="fr-FR"/>
              </w:rPr>
              <w:t xml:space="preserve"> : les vraies et les fausses</w:t>
            </w:r>
            <w:r w:rsidR="002C7090" w:rsidRPr="007734B2">
              <w:rPr>
                <w:noProof/>
                <w:webHidden/>
                <w:lang w:val="fr-FR"/>
              </w:rPr>
              <w:tab/>
            </w:r>
            <w:r w:rsidR="000E6AC8" w:rsidRPr="007734B2">
              <w:rPr>
                <w:noProof/>
                <w:webHidden/>
                <w:lang w:val="fr-FR"/>
              </w:rPr>
              <w:t>9</w:t>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40" w:history="1">
            <w:r w:rsidR="002C7090" w:rsidRPr="007734B2">
              <w:rPr>
                <w:rStyle w:val="Lienhypertexte"/>
                <w:noProof/>
                <w:lang w:val="fr-FR"/>
              </w:rPr>
              <w:t>4.3</w:t>
            </w:r>
            <w:r w:rsidR="002C7090" w:rsidRPr="007734B2">
              <w:rPr>
                <w:rFonts w:eastAsiaTheme="minorEastAsia"/>
                <w:noProof/>
                <w:lang w:val="fr-FR" w:eastAsia="cs-CZ"/>
              </w:rPr>
              <w:tab/>
            </w:r>
            <w:r w:rsidR="001B4CF2" w:rsidRPr="007734B2">
              <w:rPr>
                <w:rStyle w:val="Lienhypertexte"/>
                <w:noProof/>
                <w:lang w:val="fr-FR"/>
              </w:rPr>
              <w:t xml:space="preserve">En chasse </w:t>
            </w:r>
            <w:r w:rsidR="000E6AC8" w:rsidRPr="007734B2">
              <w:rPr>
                <w:rStyle w:val="Lienhypertexte"/>
                <w:noProof/>
                <w:lang w:val="fr-FR"/>
              </w:rPr>
              <w:t>!</w:t>
            </w:r>
            <w:r w:rsidR="002C7090" w:rsidRPr="007734B2">
              <w:rPr>
                <w:noProof/>
                <w:webHidden/>
                <w:lang w:val="fr-FR"/>
              </w:rPr>
              <w:tab/>
            </w:r>
            <w:r w:rsidR="001B4CF2" w:rsidRPr="007734B2">
              <w:rPr>
                <w:noProof/>
                <w:webHidden/>
                <w:lang w:val="fr-FR"/>
              </w:rPr>
              <w:t>10</w:t>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41" w:history="1">
            <w:r w:rsidR="002C7090" w:rsidRPr="007734B2">
              <w:rPr>
                <w:rStyle w:val="Lienhypertexte"/>
                <w:noProof/>
                <w:lang w:val="fr-FR"/>
              </w:rPr>
              <w:t>4.4</w:t>
            </w:r>
            <w:r w:rsidR="002C7090" w:rsidRPr="007734B2">
              <w:rPr>
                <w:rFonts w:eastAsiaTheme="minorEastAsia"/>
                <w:noProof/>
                <w:lang w:val="fr-FR" w:eastAsia="cs-CZ"/>
              </w:rPr>
              <w:tab/>
            </w:r>
            <w:r w:rsidR="001B4CF2" w:rsidRPr="007734B2">
              <w:rPr>
                <w:rFonts w:eastAsiaTheme="minorEastAsia"/>
                <w:noProof/>
                <w:lang w:val="fr-FR" w:eastAsia="cs-CZ"/>
              </w:rPr>
              <w:t>Objet en mouvement repéré</w:t>
            </w:r>
            <w:r w:rsidR="002C7090" w:rsidRPr="007734B2">
              <w:rPr>
                <w:noProof/>
                <w:webHidden/>
                <w:lang w:val="fr-FR"/>
              </w:rPr>
              <w:tab/>
            </w:r>
            <w:r w:rsidR="000E6AC8" w:rsidRPr="007734B2">
              <w:rPr>
                <w:noProof/>
                <w:webHidden/>
                <w:lang w:val="fr-FR"/>
              </w:rPr>
              <w:t>11</w:t>
            </w:r>
          </w:hyperlink>
        </w:p>
        <w:p w:rsidR="002C7090" w:rsidRPr="007734B2" w:rsidRDefault="00D87EBB">
          <w:pPr>
            <w:pStyle w:val="TM2"/>
            <w:tabs>
              <w:tab w:val="left" w:pos="880"/>
              <w:tab w:val="right" w:leader="dot" w:pos="8494"/>
            </w:tabs>
            <w:rPr>
              <w:rFonts w:eastAsiaTheme="minorEastAsia"/>
              <w:noProof/>
              <w:lang w:val="fr-FR" w:eastAsia="cs-CZ"/>
            </w:rPr>
          </w:pPr>
          <w:hyperlink w:anchor="_Toc11240344" w:history="1">
            <w:r w:rsidR="000E6AC8" w:rsidRPr="007734B2">
              <w:rPr>
                <w:rStyle w:val="Lienhypertexte"/>
                <w:noProof/>
                <w:lang w:val="fr-FR"/>
              </w:rPr>
              <w:t>4.5</w:t>
            </w:r>
            <w:r w:rsidR="002C7090" w:rsidRPr="007734B2">
              <w:rPr>
                <w:rFonts w:eastAsiaTheme="minorEastAsia"/>
                <w:noProof/>
                <w:lang w:val="fr-FR" w:eastAsia="cs-CZ"/>
              </w:rPr>
              <w:tab/>
            </w:r>
            <w:r w:rsidR="001B4CF2" w:rsidRPr="007734B2">
              <w:rPr>
                <w:rFonts w:eastAsiaTheme="minorEastAsia"/>
                <w:noProof/>
                <w:lang w:val="fr-FR" w:eastAsia="cs-CZ"/>
              </w:rPr>
              <w:t>Rapport</w:t>
            </w:r>
            <w:r w:rsidR="001B4CF2" w:rsidRPr="007734B2">
              <w:rPr>
                <w:rStyle w:val="Lienhypertexte"/>
                <w:rFonts w:eastAsiaTheme="minorEastAsia"/>
                <w:noProof/>
                <w:color w:val="auto"/>
                <w:u w:val="none"/>
                <w:lang w:val="fr-FR" w:eastAsia="cs-CZ"/>
              </w:rPr>
              <w:t xml:space="preserve"> MPC (</w:t>
            </w:r>
            <w:r w:rsidR="001B4CF2" w:rsidRPr="007734B2">
              <w:rPr>
                <w:rStyle w:val="Lienhypertexte"/>
                <w:noProof/>
                <w:lang w:val="fr-FR"/>
              </w:rPr>
              <w:t>Minor Planet Center</w:t>
            </w:r>
            <w:r w:rsidR="000E6AC8" w:rsidRPr="007734B2">
              <w:rPr>
                <w:rStyle w:val="Lienhypertexte"/>
                <w:noProof/>
                <w:lang w:val="fr-FR"/>
              </w:rPr>
              <w:t>)</w:t>
            </w:r>
            <w:r w:rsidR="002C7090" w:rsidRPr="007734B2">
              <w:rPr>
                <w:noProof/>
                <w:webHidden/>
                <w:lang w:val="fr-FR"/>
              </w:rPr>
              <w:tab/>
            </w:r>
          </w:hyperlink>
          <w:r w:rsidR="000E6AC8" w:rsidRPr="007734B2">
            <w:rPr>
              <w:lang w:val="fr-FR"/>
            </w:rPr>
            <w:t>12</w:t>
          </w:r>
        </w:p>
        <w:p w:rsidR="002C7090" w:rsidRPr="007734B2" w:rsidRDefault="00D87EBB" w:rsidP="003C2025">
          <w:pPr>
            <w:pStyle w:val="TM2"/>
            <w:tabs>
              <w:tab w:val="left" w:pos="880"/>
              <w:tab w:val="right" w:leader="dot" w:pos="8494"/>
            </w:tabs>
            <w:rPr>
              <w:rFonts w:eastAsiaTheme="minorEastAsia"/>
              <w:noProof/>
              <w:lang w:val="fr-FR" w:eastAsia="cs-CZ"/>
            </w:rPr>
          </w:pPr>
          <w:hyperlink w:anchor="_Toc11240345" w:history="1">
            <w:r w:rsidR="000E6AC8" w:rsidRPr="007734B2">
              <w:rPr>
                <w:rStyle w:val="Lienhypertexte"/>
                <w:noProof/>
                <w:lang w:val="fr-FR"/>
              </w:rPr>
              <w:t>4.6</w:t>
            </w:r>
            <w:r w:rsidR="002C7090" w:rsidRPr="007734B2">
              <w:rPr>
                <w:rFonts w:eastAsiaTheme="minorEastAsia"/>
                <w:noProof/>
                <w:lang w:val="fr-FR" w:eastAsia="cs-CZ"/>
              </w:rPr>
              <w:tab/>
            </w:r>
            <w:r w:rsidR="001B4CF2" w:rsidRPr="007734B2">
              <w:rPr>
                <w:rStyle w:val="Lienhypertexte"/>
                <w:noProof/>
                <w:lang w:val="fr-FR"/>
              </w:rPr>
              <w:t>Astuces</w:t>
            </w:r>
            <w:r w:rsidR="002C7090" w:rsidRPr="007734B2">
              <w:rPr>
                <w:noProof/>
                <w:webHidden/>
                <w:lang w:val="fr-FR"/>
              </w:rPr>
              <w:tab/>
            </w:r>
          </w:hyperlink>
          <w:r w:rsidR="003C2025">
            <w:rPr>
              <w:lang w:val="fr-FR"/>
            </w:rPr>
            <w:t>14</w:t>
          </w:r>
        </w:p>
        <w:p w:rsidR="009F7721" w:rsidRPr="007734B2" w:rsidRDefault="00D87EBB" w:rsidP="009F7721">
          <w:pPr>
            <w:rPr>
              <w:lang w:val="fr-FR"/>
            </w:rPr>
          </w:pPr>
          <w:r w:rsidRPr="007734B2">
            <w:rPr>
              <w:b/>
              <w:bCs/>
              <w:lang w:val="fr-FR"/>
            </w:rPr>
            <w:fldChar w:fldCharType="end"/>
          </w:r>
        </w:p>
      </w:sdtContent>
    </w:sdt>
    <w:p w:rsidR="00DE7507" w:rsidRPr="007734B2" w:rsidRDefault="00DE7507">
      <w:pPr>
        <w:rPr>
          <w:lang w:val="fr-FR"/>
        </w:rPr>
      </w:pPr>
    </w:p>
    <w:p w:rsidR="00DE7507" w:rsidRPr="007734B2" w:rsidRDefault="00DE7507">
      <w:pPr>
        <w:rPr>
          <w:lang w:val="fr-FR"/>
        </w:rPr>
      </w:pPr>
    </w:p>
    <w:p w:rsidR="009F7721" w:rsidRPr="007734B2" w:rsidRDefault="009F7721">
      <w:pPr>
        <w:rPr>
          <w:lang w:val="fr-FR"/>
        </w:rPr>
      </w:pPr>
    </w:p>
    <w:p w:rsidR="009F7721" w:rsidRPr="007734B2" w:rsidRDefault="009F7721">
      <w:pPr>
        <w:rPr>
          <w:lang w:val="fr-FR"/>
        </w:rPr>
      </w:pPr>
      <w:bookmarkStart w:id="0" w:name="_GoBack"/>
      <w:bookmarkEnd w:id="0"/>
    </w:p>
    <w:p w:rsidR="009F7721" w:rsidRPr="007734B2" w:rsidRDefault="009F7721">
      <w:pPr>
        <w:rPr>
          <w:lang w:val="fr-FR"/>
        </w:rPr>
      </w:pPr>
    </w:p>
    <w:p w:rsidR="00573B5B" w:rsidRPr="007734B2" w:rsidRDefault="00573B5B">
      <w:pPr>
        <w:rPr>
          <w:lang w:val="fr-FR"/>
        </w:rPr>
      </w:pPr>
    </w:p>
    <w:p w:rsidR="00DE7507" w:rsidRPr="007734B2" w:rsidRDefault="00165CA9">
      <w:pPr>
        <w:rPr>
          <w:lang w:val="fr-FR"/>
        </w:rPr>
      </w:pPr>
      <w:r w:rsidRPr="007734B2">
        <w:rPr>
          <w:lang w:val="fr-FR"/>
        </w:rPr>
        <w:lastRenderedPageBreak/>
        <w:t>Le soutien de la Commission européenne à la production de cette publication ne constitue pas une approbation du contenu qui reflète les vues des auteurs, et la Commission ne peut être tenue responsable de toute utilisation des informations qui y sont contenues.</w:t>
      </w:r>
    </w:p>
    <w:p w:rsidR="009F7721" w:rsidRPr="007734B2" w:rsidRDefault="009F7721">
      <w:pPr>
        <w:rPr>
          <w:lang w:val="fr-FR"/>
        </w:rPr>
      </w:pPr>
    </w:p>
    <w:p w:rsidR="009A0557" w:rsidRPr="007734B2" w:rsidRDefault="00DE7507">
      <w:pPr>
        <w:spacing w:before="0"/>
        <w:jc w:val="left"/>
        <w:rPr>
          <w:lang w:val="fr-FR"/>
        </w:rPr>
      </w:pPr>
      <w:r w:rsidRPr="007734B2">
        <w:rPr>
          <w:lang w:val="fr-FR"/>
        </w:rPr>
        <w:br w:type="page"/>
      </w:r>
    </w:p>
    <w:p w:rsidR="009A0557" w:rsidRPr="007734B2" w:rsidRDefault="00E32ED8" w:rsidP="002007F0">
      <w:pPr>
        <w:pStyle w:val="Titre1"/>
        <w:rPr>
          <w:lang w:val="fr-FR"/>
        </w:rPr>
      </w:pPr>
      <w:bookmarkStart w:id="1" w:name="_Toc11240324"/>
      <w:r w:rsidRPr="007734B2">
        <w:rPr>
          <w:lang w:val="fr-FR"/>
        </w:rPr>
        <w:lastRenderedPageBreak/>
        <w:t>P</w:t>
      </w:r>
      <w:r w:rsidR="009A0557" w:rsidRPr="007734B2">
        <w:rPr>
          <w:lang w:val="fr-FR"/>
        </w:rPr>
        <w:t>lan</w:t>
      </w:r>
      <w:bookmarkEnd w:id="1"/>
    </w:p>
    <w:p w:rsidR="004A6498" w:rsidRPr="007734B2" w:rsidRDefault="004A6498" w:rsidP="004A6498">
      <w:pPr>
        <w:rPr>
          <w:lang w:val="fr-FR"/>
        </w:rPr>
      </w:pPr>
    </w:p>
    <w:p w:rsidR="00617BB3" w:rsidRDefault="00E32ED8" w:rsidP="00617BB3">
      <w:pPr>
        <w:pStyle w:val="Titre2"/>
        <w:rPr>
          <w:lang w:val="fr-FR"/>
        </w:rPr>
      </w:pPr>
      <w:bookmarkStart w:id="2" w:name="_Toc11240325"/>
      <w:r w:rsidRPr="007734B2">
        <w:rPr>
          <w:lang w:val="fr-FR"/>
        </w:rPr>
        <w:t>Mé</w:t>
      </w:r>
      <w:r w:rsidR="005C3F41" w:rsidRPr="007734B2">
        <w:rPr>
          <w:lang w:val="fr-FR"/>
        </w:rPr>
        <w:t>thod</w:t>
      </w:r>
      <w:bookmarkEnd w:id="2"/>
      <w:r w:rsidRPr="007734B2">
        <w:rPr>
          <w:lang w:val="fr-FR"/>
        </w:rPr>
        <w:t>e</w:t>
      </w:r>
      <w:r w:rsidR="005C3F41" w:rsidRPr="007734B2">
        <w:rPr>
          <w:lang w:val="fr-FR"/>
        </w:rPr>
        <w:t xml:space="preserve"> </w:t>
      </w:r>
    </w:p>
    <w:p w:rsidR="00165CA9" w:rsidRDefault="00165CA9" w:rsidP="00165CA9">
      <w:pPr>
        <w:spacing w:before="0"/>
        <w:rPr>
          <w:lang w:val="fr-FR"/>
        </w:rPr>
      </w:pPr>
      <w:r w:rsidRPr="007734B2">
        <w:rPr>
          <w:lang w:val="fr-FR"/>
        </w:rPr>
        <w:t>Les étudiants participent à une activité interactive où ils se familiarisent avec le</w:t>
      </w:r>
      <w:r w:rsidR="00E32ED8" w:rsidRPr="007734B2">
        <w:rPr>
          <w:lang w:val="fr-FR"/>
        </w:rPr>
        <w:t>s sciences participatives,</w:t>
      </w:r>
      <w:r w:rsidRPr="007734B2">
        <w:rPr>
          <w:lang w:val="fr-FR"/>
        </w:rPr>
        <w:t xml:space="preserve"> </w:t>
      </w:r>
      <w:r w:rsidR="00E32ED8" w:rsidRPr="007734B2">
        <w:rPr>
          <w:lang w:val="fr-FR"/>
        </w:rPr>
        <w:t xml:space="preserve">ils </w:t>
      </w:r>
      <w:r w:rsidRPr="007734B2">
        <w:rPr>
          <w:lang w:val="fr-FR"/>
        </w:rPr>
        <w:t xml:space="preserve">apprennent à coopérer </w:t>
      </w:r>
      <w:r w:rsidR="00E32ED8" w:rsidRPr="007734B2">
        <w:rPr>
          <w:lang w:val="fr-FR"/>
        </w:rPr>
        <w:t xml:space="preserve">entre eux </w:t>
      </w:r>
      <w:r w:rsidRPr="007734B2">
        <w:rPr>
          <w:lang w:val="fr-FR"/>
        </w:rPr>
        <w:t xml:space="preserve">et à </w:t>
      </w:r>
      <w:r w:rsidR="00E32ED8" w:rsidRPr="007734B2">
        <w:rPr>
          <w:lang w:val="fr-FR"/>
        </w:rPr>
        <w:t>prendre part au</w:t>
      </w:r>
      <w:r w:rsidRPr="007734B2">
        <w:rPr>
          <w:lang w:val="fr-FR"/>
        </w:rPr>
        <w:t xml:space="preserve"> projet, </w:t>
      </w:r>
      <w:r w:rsidR="00E32ED8" w:rsidRPr="007734B2">
        <w:rPr>
          <w:lang w:val="fr-FR"/>
        </w:rPr>
        <w:t xml:space="preserve">ils </w:t>
      </w:r>
      <w:r w:rsidRPr="007734B2">
        <w:rPr>
          <w:lang w:val="fr-FR"/>
        </w:rPr>
        <w:t xml:space="preserve">discutent </w:t>
      </w:r>
      <w:r w:rsidR="00E32ED8" w:rsidRPr="007734B2">
        <w:rPr>
          <w:lang w:val="fr-FR"/>
        </w:rPr>
        <w:t xml:space="preserve">l’intérêt </w:t>
      </w:r>
      <w:r w:rsidRPr="007734B2">
        <w:rPr>
          <w:lang w:val="fr-FR"/>
        </w:rPr>
        <w:t>de participer à de tels projets. Ils participent ensuite au projet.</w:t>
      </w:r>
    </w:p>
    <w:p w:rsidR="003C2025" w:rsidRPr="007734B2" w:rsidRDefault="003C2025" w:rsidP="00165CA9">
      <w:pPr>
        <w:spacing w:before="0"/>
        <w:rPr>
          <w:lang w:val="fr-FR"/>
        </w:rPr>
      </w:pPr>
    </w:p>
    <w:p w:rsidR="003C2025" w:rsidRPr="003C2025" w:rsidRDefault="00DB6A28" w:rsidP="003C2025">
      <w:pPr>
        <w:pStyle w:val="Titre2"/>
        <w:rPr>
          <w:lang w:val="fr-FR"/>
        </w:rPr>
      </w:pPr>
      <w:bookmarkStart w:id="3" w:name="_Toc11240326"/>
      <w:r w:rsidRPr="007734B2">
        <w:rPr>
          <w:lang w:val="fr-FR"/>
        </w:rPr>
        <w:t>Introduction</w:t>
      </w:r>
      <w:bookmarkEnd w:id="3"/>
      <w:r w:rsidRPr="007734B2">
        <w:rPr>
          <w:lang w:val="fr-FR"/>
        </w:rPr>
        <w:t xml:space="preserve"> </w:t>
      </w:r>
    </w:p>
    <w:p w:rsidR="00165CA9" w:rsidRPr="007734B2" w:rsidRDefault="007734B2" w:rsidP="00165CA9">
      <w:pPr>
        <w:spacing w:before="0"/>
        <w:rPr>
          <w:lang w:val="fr-FR"/>
        </w:rPr>
      </w:pPr>
      <w:bookmarkStart w:id="4" w:name="_Toc11240327"/>
      <w:r w:rsidRPr="007734B2">
        <w:rPr>
          <w:lang w:val="fr-FR"/>
        </w:rPr>
        <w:t xml:space="preserve">L’IASC (International </w:t>
      </w:r>
      <w:proofErr w:type="spellStart"/>
      <w:r w:rsidRPr="007734B2">
        <w:rPr>
          <w:lang w:val="fr-FR"/>
        </w:rPr>
        <w:t>Astronomical</w:t>
      </w:r>
      <w:proofErr w:type="spellEnd"/>
      <w:r w:rsidRPr="007734B2">
        <w:rPr>
          <w:lang w:val="fr-FR"/>
        </w:rPr>
        <w:t xml:space="preserve"> </w:t>
      </w:r>
      <w:proofErr w:type="spellStart"/>
      <w:r w:rsidRPr="007734B2">
        <w:rPr>
          <w:lang w:val="fr-FR"/>
        </w:rPr>
        <w:t>Search</w:t>
      </w:r>
      <w:proofErr w:type="spellEnd"/>
      <w:r w:rsidRPr="007734B2">
        <w:rPr>
          <w:lang w:val="fr-FR"/>
        </w:rPr>
        <w:t xml:space="preserve"> Collaboration, c’est-à-dire collaboration internationale en matière de recherche astronomique, surnommée affectueusement "Isaac") </w:t>
      </w:r>
      <w:r w:rsidR="00165CA9" w:rsidRPr="007734B2">
        <w:rPr>
          <w:lang w:val="fr-FR"/>
        </w:rPr>
        <w:t xml:space="preserve">est un programme de sensibilisation en ligne destiné aux lycées et </w:t>
      </w:r>
      <w:r w:rsidRPr="007734B2">
        <w:rPr>
          <w:lang w:val="fr-FR"/>
        </w:rPr>
        <w:t>universités</w:t>
      </w:r>
      <w:r w:rsidR="00165CA9" w:rsidRPr="007734B2">
        <w:rPr>
          <w:lang w:val="fr-FR"/>
        </w:rPr>
        <w:t>, dans le cadre duquel les étudiants réalisent des découvertes astronomiques orig</w:t>
      </w:r>
      <w:r w:rsidRPr="007734B2">
        <w:rPr>
          <w:lang w:val="fr-FR"/>
        </w:rPr>
        <w:t xml:space="preserve">inales. Quelques heures après leur </w:t>
      </w:r>
      <w:r w:rsidR="00165CA9" w:rsidRPr="007734B2">
        <w:rPr>
          <w:lang w:val="fr-FR"/>
        </w:rPr>
        <w:t>acquisition, de</w:t>
      </w:r>
      <w:r w:rsidRPr="007734B2">
        <w:rPr>
          <w:lang w:val="fr-FR"/>
        </w:rPr>
        <w:t>s images astronomiques</w:t>
      </w:r>
      <w:r w:rsidR="00165CA9" w:rsidRPr="007734B2">
        <w:rPr>
          <w:lang w:val="fr-FR"/>
        </w:rPr>
        <w:t xml:space="preserve"> CCD sont mises à la disposition des écoles participantes du monde entier via Internet. Sous la direction de leurs enseignants, les élèves analysent les images à l’aide du logiciel </w:t>
      </w:r>
      <w:proofErr w:type="spellStart"/>
      <w:r w:rsidR="00165CA9" w:rsidRPr="007734B2">
        <w:rPr>
          <w:lang w:val="fr-FR"/>
        </w:rPr>
        <w:t>Astrometrica</w:t>
      </w:r>
      <w:proofErr w:type="spellEnd"/>
      <w:r w:rsidR="00165CA9" w:rsidRPr="007734B2">
        <w:rPr>
          <w:lang w:val="fr-FR"/>
        </w:rPr>
        <w:t>, recherchant ainsi de nouveaux astéroïdes et des confirmations d</w:t>
      </w:r>
      <w:r>
        <w:rPr>
          <w:lang w:val="fr-FR"/>
        </w:rPr>
        <w:t>’objets proche de la Terre. Ils mesurent avec précision l’heure</w:t>
      </w:r>
      <w:r w:rsidR="00165CA9" w:rsidRPr="007734B2">
        <w:rPr>
          <w:lang w:val="fr-FR"/>
        </w:rPr>
        <w:t xml:space="preserve"> et la position des astéroïdes se déplaçant à l'a</w:t>
      </w:r>
      <w:r>
        <w:rPr>
          <w:lang w:val="fr-FR"/>
        </w:rPr>
        <w:t xml:space="preserve">rrière-plan. Les mesures sont enregistrées dans un rapport envoyé </w:t>
      </w:r>
      <w:r w:rsidR="00165CA9" w:rsidRPr="007734B2">
        <w:rPr>
          <w:lang w:val="fr-FR"/>
        </w:rPr>
        <w:t xml:space="preserve">au </w:t>
      </w:r>
      <w:proofErr w:type="spellStart"/>
      <w:r w:rsidR="00165CA9" w:rsidRPr="007734B2">
        <w:rPr>
          <w:lang w:val="fr-FR"/>
        </w:rPr>
        <w:t>Minor</w:t>
      </w:r>
      <w:proofErr w:type="spellEnd"/>
      <w:r w:rsidR="00165CA9" w:rsidRPr="007734B2">
        <w:rPr>
          <w:lang w:val="fr-FR"/>
        </w:rPr>
        <w:t xml:space="preserve"> </w:t>
      </w:r>
      <w:proofErr w:type="spellStart"/>
      <w:r w:rsidR="00165CA9" w:rsidRPr="007734B2">
        <w:rPr>
          <w:lang w:val="fr-FR"/>
        </w:rPr>
        <w:t>Planet</w:t>
      </w:r>
      <w:proofErr w:type="spellEnd"/>
      <w:r w:rsidR="00165CA9" w:rsidRPr="007734B2">
        <w:rPr>
          <w:lang w:val="fr-FR"/>
        </w:rPr>
        <w:t xml:space="preserve"> Center (MPC, Observatoire d'astrophysique du </w:t>
      </w:r>
      <w:proofErr w:type="spellStart"/>
      <w:r w:rsidR="00165CA9" w:rsidRPr="007734B2">
        <w:rPr>
          <w:lang w:val="fr-FR"/>
        </w:rPr>
        <w:t>Smith</w:t>
      </w:r>
      <w:r>
        <w:rPr>
          <w:lang w:val="fr-FR"/>
        </w:rPr>
        <w:t>sonian</w:t>
      </w:r>
      <w:proofErr w:type="spellEnd"/>
      <w:r>
        <w:rPr>
          <w:lang w:val="fr-FR"/>
        </w:rPr>
        <w:t xml:space="preserve"> à Harvard)</w:t>
      </w:r>
      <w:r w:rsidR="00165CA9" w:rsidRPr="007734B2">
        <w:rPr>
          <w:lang w:val="fr-FR"/>
        </w:rPr>
        <w:t>.</w:t>
      </w:r>
    </w:p>
    <w:p w:rsidR="006D7313" w:rsidRPr="007734B2" w:rsidRDefault="006D7313" w:rsidP="00C2671A">
      <w:pPr>
        <w:rPr>
          <w:lang w:val="fr-FR"/>
        </w:rPr>
      </w:pPr>
    </w:p>
    <w:p w:rsidR="00EE64B3" w:rsidRPr="007734B2" w:rsidRDefault="007734B2" w:rsidP="002C7090">
      <w:pPr>
        <w:pStyle w:val="Titre2"/>
        <w:rPr>
          <w:lang w:val="fr-FR"/>
        </w:rPr>
      </w:pPr>
      <w:r>
        <w:rPr>
          <w:lang w:val="fr-FR"/>
        </w:rPr>
        <w:t>Matérie</w:t>
      </w:r>
      <w:r w:rsidR="00EE64B3" w:rsidRPr="007734B2">
        <w:rPr>
          <w:lang w:val="fr-FR"/>
        </w:rPr>
        <w:t>l</w:t>
      </w:r>
      <w:bookmarkEnd w:id="4"/>
    </w:p>
    <w:p w:rsidR="00337581" w:rsidRPr="007734B2" w:rsidRDefault="00165CA9" w:rsidP="00337581">
      <w:pPr>
        <w:rPr>
          <w:lang w:val="fr-FR"/>
        </w:rPr>
      </w:pPr>
      <w:proofErr w:type="spellStart"/>
      <w:r w:rsidRPr="007734B2">
        <w:rPr>
          <w:iCs/>
          <w:lang w:val="fr-FR"/>
        </w:rPr>
        <w:t>Astrometrica</w:t>
      </w:r>
      <w:proofErr w:type="spellEnd"/>
      <w:r w:rsidRPr="007734B2">
        <w:rPr>
          <w:iCs/>
          <w:lang w:val="fr-FR"/>
        </w:rPr>
        <w:t xml:space="preserve"> permet de comparer facilement des images </w:t>
      </w:r>
      <w:r w:rsidR="007734B2">
        <w:rPr>
          <w:iCs/>
          <w:lang w:val="fr-FR"/>
        </w:rPr>
        <w:t>astronomiques</w:t>
      </w:r>
      <w:r w:rsidRPr="007734B2">
        <w:rPr>
          <w:iCs/>
          <w:lang w:val="fr-FR"/>
        </w:rPr>
        <w:t xml:space="preserve"> dans le but de découvrir des objets en mouvement. </w:t>
      </w:r>
      <w:r w:rsidR="007734B2">
        <w:rPr>
          <w:iCs/>
          <w:lang w:val="fr-FR"/>
        </w:rPr>
        <w:t>Il faut</w:t>
      </w:r>
      <w:r w:rsidRPr="007734B2">
        <w:rPr>
          <w:iCs/>
          <w:lang w:val="fr-FR"/>
        </w:rPr>
        <w:t xml:space="preserve"> absolument </w:t>
      </w:r>
      <w:r w:rsidR="007734B2">
        <w:rPr>
          <w:iCs/>
          <w:lang w:val="fr-FR"/>
        </w:rPr>
        <w:t>se</w:t>
      </w:r>
      <w:r w:rsidRPr="007734B2">
        <w:rPr>
          <w:iCs/>
          <w:lang w:val="fr-FR"/>
        </w:rPr>
        <w:t xml:space="preserve"> familiariser avec le logiciel avant la campagne</w:t>
      </w:r>
      <w:r w:rsidR="007734B2">
        <w:rPr>
          <w:iCs/>
          <w:lang w:val="fr-FR"/>
        </w:rPr>
        <w:t xml:space="preserve"> de recherche d’astéroïdes</w:t>
      </w:r>
      <w:r w:rsidRPr="007734B2">
        <w:rPr>
          <w:iCs/>
          <w:lang w:val="fr-FR"/>
        </w:rPr>
        <w:t xml:space="preserve">. </w:t>
      </w:r>
      <w:r w:rsidR="007734B2">
        <w:rPr>
          <w:iCs/>
          <w:lang w:val="fr-FR"/>
        </w:rPr>
        <w:t>On trouve</w:t>
      </w:r>
      <w:r w:rsidRPr="007734B2">
        <w:rPr>
          <w:iCs/>
          <w:lang w:val="fr-FR"/>
        </w:rPr>
        <w:t xml:space="preserve"> </w:t>
      </w:r>
      <w:r w:rsidR="007734B2">
        <w:rPr>
          <w:iCs/>
          <w:lang w:val="fr-FR"/>
        </w:rPr>
        <w:t>sur le site internet</w:t>
      </w:r>
      <w:r w:rsidRPr="007734B2">
        <w:rPr>
          <w:iCs/>
          <w:lang w:val="fr-FR"/>
        </w:rPr>
        <w:t xml:space="preserve"> un ensemble d'images et un questionnaire</w:t>
      </w:r>
      <w:r w:rsidR="007734B2">
        <w:rPr>
          <w:iCs/>
          <w:lang w:val="fr-FR"/>
        </w:rPr>
        <w:t>, pour</w:t>
      </w:r>
      <w:r w:rsidRPr="007734B2">
        <w:rPr>
          <w:iCs/>
          <w:lang w:val="fr-FR"/>
        </w:rPr>
        <w:t xml:space="preserve"> </w:t>
      </w:r>
      <w:r w:rsidR="007734B2">
        <w:rPr>
          <w:iCs/>
          <w:lang w:val="fr-FR"/>
        </w:rPr>
        <w:t>s’e</w:t>
      </w:r>
      <w:r w:rsidRPr="007734B2">
        <w:rPr>
          <w:iCs/>
          <w:lang w:val="fr-FR"/>
        </w:rPr>
        <w:t>xercer. Le logiciel, les instructions et les ensembles d'images peuvent être téléchargés à l'adresse suivante: http://iasc.cosmosearch.org/Astrometrica.html</w:t>
      </w:r>
      <w:r w:rsidR="00FE0B01" w:rsidRPr="007734B2">
        <w:rPr>
          <w:lang w:val="fr-FR"/>
        </w:rPr>
        <w:br/>
      </w:r>
      <w:bookmarkStart w:id="5" w:name="_Toc11240328"/>
    </w:p>
    <w:p w:rsidR="00DD19CF" w:rsidRPr="007734B2" w:rsidRDefault="00DD19CF" w:rsidP="000951C1">
      <w:pPr>
        <w:pStyle w:val="Titre2"/>
        <w:rPr>
          <w:lang w:val="fr-FR"/>
        </w:rPr>
      </w:pPr>
      <w:r w:rsidRPr="007734B2">
        <w:rPr>
          <w:lang w:val="fr-FR"/>
        </w:rPr>
        <w:t>Concept</w:t>
      </w:r>
      <w:bookmarkEnd w:id="5"/>
      <w:r w:rsidRPr="007734B2">
        <w:rPr>
          <w:lang w:val="fr-FR"/>
        </w:rPr>
        <w:t xml:space="preserve"> </w:t>
      </w:r>
    </w:p>
    <w:p w:rsidR="00165CA9" w:rsidRPr="007734B2" w:rsidRDefault="00165CA9" w:rsidP="007734B2">
      <w:pPr>
        <w:spacing w:before="0"/>
        <w:rPr>
          <w:lang w:val="fr-FR"/>
        </w:rPr>
      </w:pPr>
      <w:r w:rsidRPr="007734B2">
        <w:rPr>
          <w:lang w:val="fr-FR"/>
        </w:rPr>
        <w:t xml:space="preserve">Les astéroïdes sont des </w:t>
      </w:r>
      <w:r w:rsidR="007734B2">
        <w:rPr>
          <w:lang w:val="fr-FR"/>
        </w:rPr>
        <w:t>amas</w:t>
      </w:r>
      <w:r w:rsidRPr="007734B2">
        <w:rPr>
          <w:lang w:val="fr-FR"/>
        </w:rPr>
        <w:t xml:space="preserve"> rocheux sans air qui gravitent autour de notre Soleil, mais ils sont trop petits pour être appelés planètes. Des dizaines de milliers </w:t>
      </w:r>
      <w:r w:rsidR="007734B2">
        <w:rPr>
          <w:lang w:val="fr-FR"/>
        </w:rPr>
        <w:t>d’entre eux</w:t>
      </w:r>
      <w:r w:rsidRPr="007734B2">
        <w:rPr>
          <w:lang w:val="fr-FR"/>
        </w:rPr>
        <w:t xml:space="preserve"> se rassemblent dans la ceinture principale d'astéroïdes, un vaste anneau en forme de beignet situé entre les orbites de Mars et de Jupiter. Les astéroïdes proches de la Terre sont appelés objets proches de la Terre ou </w:t>
      </w:r>
      <w:proofErr w:type="spellStart"/>
      <w:r w:rsidRPr="007734B2">
        <w:rPr>
          <w:lang w:val="fr-FR"/>
        </w:rPr>
        <w:t>NEO</w:t>
      </w:r>
      <w:r w:rsidR="007734B2">
        <w:rPr>
          <w:lang w:val="fr-FR"/>
        </w:rPr>
        <w:t>s</w:t>
      </w:r>
      <w:proofErr w:type="spellEnd"/>
      <w:r w:rsidRPr="007734B2">
        <w:rPr>
          <w:lang w:val="fr-FR"/>
        </w:rPr>
        <w:t xml:space="preserve"> (</w:t>
      </w:r>
      <w:proofErr w:type="spellStart"/>
      <w:r w:rsidRPr="007734B2">
        <w:rPr>
          <w:lang w:val="fr-FR"/>
        </w:rPr>
        <w:t>Near</w:t>
      </w:r>
      <w:proofErr w:type="spellEnd"/>
      <w:r w:rsidRPr="007734B2">
        <w:rPr>
          <w:lang w:val="fr-FR"/>
        </w:rPr>
        <w:t>-</w:t>
      </w:r>
      <w:proofErr w:type="spellStart"/>
      <w:r w:rsidRPr="007734B2">
        <w:rPr>
          <w:lang w:val="fr-FR"/>
        </w:rPr>
        <w:t>Earth</w:t>
      </w:r>
      <w:proofErr w:type="spellEnd"/>
      <w:r w:rsidRPr="007734B2">
        <w:rPr>
          <w:lang w:val="fr-FR"/>
        </w:rPr>
        <w:t xml:space="preserve"> </w:t>
      </w:r>
      <w:proofErr w:type="spellStart"/>
      <w:r w:rsidRPr="007734B2">
        <w:rPr>
          <w:lang w:val="fr-FR"/>
        </w:rPr>
        <w:t>Objects</w:t>
      </w:r>
      <w:proofErr w:type="spellEnd"/>
      <w:r w:rsidRPr="007734B2">
        <w:rPr>
          <w:lang w:val="fr-FR"/>
        </w:rPr>
        <w:t>).</w:t>
      </w:r>
    </w:p>
    <w:p w:rsidR="00165CA9" w:rsidRPr="007734B2" w:rsidRDefault="00165CA9" w:rsidP="007734B2">
      <w:pPr>
        <w:spacing w:before="0"/>
        <w:rPr>
          <w:lang w:val="fr-FR"/>
        </w:rPr>
      </w:pPr>
      <w:r w:rsidRPr="007734B2">
        <w:rPr>
          <w:lang w:val="fr-FR"/>
        </w:rPr>
        <w:t xml:space="preserve">Les astéroïdes peuvent être classés en fonction de leur taille, composition, couleur, position dans le système solaire et même de la manière dont ils ont été formés. Leur taille peut aller de Vesta, </w:t>
      </w:r>
      <w:r w:rsidR="007734B2" w:rsidRPr="007734B2">
        <w:rPr>
          <w:lang w:val="fr-FR"/>
        </w:rPr>
        <w:t xml:space="preserve">la plus grande </w:t>
      </w:r>
      <w:r w:rsidR="007734B2">
        <w:rPr>
          <w:lang w:val="fr-FR"/>
        </w:rPr>
        <w:t xml:space="preserve">avec </w:t>
      </w:r>
      <w:r w:rsidRPr="007734B2">
        <w:rPr>
          <w:lang w:val="fr-FR"/>
        </w:rPr>
        <w:t>environ 530 kilomètres de diamètre, à des corps de moins de 10 mètres de diamètre.</w:t>
      </w:r>
    </w:p>
    <w:p w:rsidR="00165CA9" w:rsidRPr="007734B2" w:rsidRDefault="00165CA9" w:rsidP="007734B2">
      <w:pPr>
        <w:spacing w:before="0"/>
        <w:rPr>
          <w:lang w:val="fr-FR"/>
        </w:rPr>
      </w:pPr>
      <w:r w:rsidRPr="007734B2">
        <w:rPr>
          <w:lang w:val="fr-FR"/>
        </w:rPr>
        <w:lastRenderedPageBreak/>
        <w:t xml:space="preserve">Il est important que nous en apprenions davantage sur les astéroïdes, grâce à des recherches et à de la documentation approfondies, car </w:t>
      </w:r>
      <w:r w:rsidR="007734B2">
        <w:rPr>
          <w:lang w:val="fr-FR"/>
        </w:rPr>
        <w:t>ils</w:t>
      </w:r>
      <w:r w:rsidRPr="007734B2">
        <w:rPr>
          <w:lang w:val="fr-FR"/>
        </w:rPr>
        <w:t xml:space="preserve"> peuvent nous renseigner sur les origines de notre système solaire et même sur les origines de la vie elle-même. Les astéroïdes sont découverts à l'aide de télescopes (optiques) par des astronomes amateurs, à l'aide d'un logiciel spécialisé, tout citoyen peut faire une telle découverte!</w:t>
      </w:r>
    </w:p>
    <w:p w:rsidR="00165CA9" w:rsidRPr="007734B2" w:rsidRDefault="007734B2" w:rsidP="007734B2">
      <w:pPr>
        <w:spacing w:before="0"/>
        <w:rPr>
          <w:lang w:val="fr-FR"/>
        </w:rPr>
      </w:pPr>
      <w:r>
        <w:rPr>
          <w:lang w:val="fr-FR"/>
        </w:rPr>
        <w:t>IASC</w:t>
      </w:r>
      <w:r w:rsidR="00165CA9" w:rsidRPr="007734B2">
        <w:rPr>
          <w:lang w:val="fr-FR"/>
        </w:rPr>
        <w:t xml:space="preserve"> donne aux étudiants et aux enseignants la possibilité de faire leurs propres </w:t>
      </w:r>
      <w:proofErr w:type="gramStart"/>
      <w:r w:rsidR="00165CA9" w:rsidRPr="007734B2">
        <w:rPr>
          <w:lang w:val="fr-FR"/>
        </w:rPr>
        <w:t>découvertes</w:t>
      </w:r>
      <w:proofErr w:type="gramEnd"/>
      <w:r w:rsidR="00165CA9" w:rsidRPr="007734B2">
        <w:rPr>
          <w:lang w:val="fr-FR"/>
        </w:rPr>
        <w:t xml:space="preserve"> en participant à des campagnes d'astéroïdes.</w:t>
      </w:r>
    </w:p>
    <w:p w:rsidR="00165CA9" w:rsidRPr="007734B2" w:rsidRDefault="00165CA9" w:rsidP="007734B2">
      <w:pPr>
        <w:spacing w:before="0"/>
        <w:rPr>
          <w:lang w:val="fr-FR"/>
        </w:rPr>
      </w:pPr>
      <w:r w:rsidRPr="007734B2">
        <w:rPr>
          <w:lang w:val="fr-FR"/>
        </w:rPr>
        <w:t xml:space="preserve">Les équipes peuvent télécharger des images et rechercher des astéroïdes quelques heures à peine après </w:t>
      </w:r>
      <w:r w:rsidR="007734B2">
        <w:rPr>
          <w:lang w:val="fr-FR"/>
        </w:rPr>
        <w:t>leur prise de vue</w:t>
      </w:r>
      <w:r w:rsidRPr="007734B2">
        <w:rPr>
          <w:lang w:val="fr-FR"/>
        </w:rPr>
        <w:t xml:space="preserve"> le long de l'écliptique céleste à l'Université d'Hawaii (Pan-STARRS). À l'aide du logiciel </w:t>
      </w:r>
      <w:proofErr w:type="spellStart"/>
      <w:r w:rsidRPr="007734B2">
        <w:rPr>
          <w:lang w:val="fr-FR"/>
        </w:rPr>
        <w:t>Astrometrica</w:t>
      </w:r>
      <w:proofErr w:type="spellEnd"/>
      <w:r w:rsidRPr="007734B2">
        <w:rPr>
          <w:lang w:val="fr-FR"/>
        </w:rPr>
        <w:t xml:space="preserve">, ils peuvent mesurer avec précision </w:t>
      </w:r>
      <w:r w:rsidR="007734B2">
        <w:rPr>
          <w:lang w:val="fr-FR"/>
        </w:rPr>
        <w:t>l’heure</w:t>
      </w:r>
      <w:r w:rsidRPr="007734B2">
        <w:rPr>
          <w:lang w:val="fr-FR"/>
        </w:rPr>
        <w:t xml:space="preserve"> et la position des astéroïdes se déplaçant à l'arrière-plan. Ces mesures peuvent ensuite être enregistrées dans un rapport.</w:t>
      </w:r>
    </w:p>
    <w:p w:rsidR="00DD19CF" w:rsidRDefault="00165CA9" w:rsidP="007734B2">
      <w:pPr>
        <w:spacing w:before="0"/>
        <w:rPr>
          <w:lang w:val="fr-FR"/>
        </w:rPr>
      </w:pPr>
      <w:r w:rsidRPr="007734B2">
        <w:rPr>
          <w:lang w:val="fr-FR"/>
        </w:rPr>
        <w:t xml:space="preserve">Les enseignants peuvent demander de l'aide aux enseignants </w:t>
      </w:r>
      <w:r w:rsidR="007734B2">
        <w:rPr>
          <w:lang w:val="fr-FR"/>
        </w:rPr>
        <w:t xml:space="preserve">experts </w:t>
      </w:r>
      <w:r w:rsidRPr="007734B2">
        <w:rPr>
          <w:lang w:val="fr-FR"/>
        </w:rPr>
        <w:t xml:space="preserve">de l'IASC ayant participé </w:t>
      </w:r>
      <w:r w:rsidR="007734B2">
        <w:rPr>
          <w:lang w:val="fr-FR"/>
        </w:rPr>
        <w:t xml:space="preserve">à de nombreuses </w:t>
      </w:r>
      <w:r w:rsidRPr="007734B2">
        <w:rPr>
          <w:lang w:val="fr-FR"/>
        </w:rPr>
        <w:t>campagnes de recherche d'astéroïdes et habitués à utiliser le logiciel.</w:t>
      </w:r>
    </w:p>
    <w:p w:rsidR="006C56DF" w:rsidRPr="007734B2" w:rsidRDefault="006C56DF" w:rsidP="007734B2">
      <w:pPr>
        <w:spacing w:before="0"/>
        <w:rPr>
          <w:lang w:val="fr-FR"/>
        </w:rPr>
      </w:pPr>
    </w:p>
    <w:p w:rsidR="00DD19CF" w:rsidRPr="007734B2" w:rsidRDefault="007734B2" w:rsidP="002C7090">
      <w:pPr>
        <w:pStyle w:val="Titre2"/>
        <w:rPr>
          <w:lang w:val="fr-FR"/>
        </w:rPr>
      </w:pPr>
      <w:bookmarkStart w:id="6" w:name="_Toc11240329"/>
      <w:r>
        <w:rPr>
          <w:lang w:val="fr-FR"/>
        </w:rPr>
        <w:t>Objectif</w:t>
      </w:r>
      <w:r w:rsidR="00DD19CF" w:rsidRPr="007734B2">
        <w:rPr>
          <w:lang w:val="fr-FR"/>
        </w:rPr>
        <w:t>s</w:t>
      </w:r>
      <w:bookmarkEnd w:id="6"/>
      <w:r w:rsidR="00DD19CF" w:rsidRPr="007734B2">
        <w:rPr>
          <w:lang w:val="fr-FR"/>
        </w:rPr>
        <w:t xml:space="preserve"> </w:t>
      </w:r>
    </w:p>
    <w:p w:rsidR="00165CA9" w:rsidRPr="007734B2" w:rsidRDefault="00165CA9" w:rsidP="00165CA9">
      <w:pPr>
        <w:spacing w:before="0"/>
        <w:jc w:val="left"/>
        <w:rPr>
          <w:lang w:val="fr-FR"/>
        </w:rPr>
      </w:pPr>
      <w:r w:rsidRPr="007734B2">
        <w:rPr>
          <w:lang w:val="fr-FR"/>
        </w:rPr>
        <w:t>Les étudiants vont apprendre:</w:t>
      </w:r>
    </w:p>
    <w:p w:rsidR="00165CA9" w:rsidRPr="007734B2" w:rsidRDefault="00165CA9" w:rsidP="00165CA9">
      <w:pPr>
        <w:spacing w:before="0"/>
        <w:jc w:val="left"/>
        <w:rPr>
          <w:lang w:val="fr-FR"/>
        </w:rPr>
      </w:pPr>
      <w:r w:rsidRPr="007734B2">
        <w:rPr>
          <w:lang w:val="fr-FR"/>
        </w:rPr>
        <w:t xml:space="preserve">• </w:t>
      </w:r>
      <w:r w:rsidR="007734B2">
        <w:rPr>
          <w:lang w:val="fr-FR"/>
        </w:rPr>
        <w:t>ce</w:t>
      </w:r>
      <w:r w:rsidRPr="007734B2">
        <w:rPr>
          <w:lang w:val="fr-FR"/>
        </w:rPr>
        <w:t xml:space="preserve"> qu'</w:t>
      </w:r>
      <w:r w:rsidR="007734B2">
        <w:rPr>
          <w:lang w:val="fr-FR"/>
        </w:rPr>
        <w:t xml:space="preserve">est </w:t>
      </w:r>
      <w:r w:rsidRPr="007734B2">
        <w:rPr>
          <w:lang w:val="fr-FR"/>
        </w:rPr>
        <w:t xml:space="preserve">un astéroïde et </w:t>
      </w:r>
      <w:r w:rsidR="007734B2">
        <w:rPr>
          <w:lang w:val="fr-FR"/>
        </w:rPr>
        <w:t>l’intérêt de leur étude.</w:t>
      </w:r>
    </w:p>
    <w:p w:rsidR="00165CA9" w:rsidRPr="007734B2" w:rsidRDefault="00165CA9" w:rsidP="00165CA9">
      <w:pPr>
        <w:spacing w:before="0"/>
        <w:jc w:val="left"/>
        <w:rPr>
          <w:lang w:val="fr-FR"/>
        </w:rPr>
      </w:pPr>
      <w:r w:rsidRPr="007734B2">
        <w:rPr>
          <w:lang w:val="fr-FR"/>
        </w:rPr>
        <w:t xml:space="preserve">• </w:t>
      </w:r>
      <w:r w:rsidR="007734B2">
        <w:rPr>
          <w:lang w:val="fr-FR"/>
        </w:rPr>
        <w:t xml:space="preserve">à </w:t>
      </w:r>
      <w:r w:rsidRPr="007734B2">
        <w:rPr>
          <w:lang w:val="fr-FR"/>
        </w:rPr>
        <w:t xml:space="preserve">utiliser le logiciel </w:t>
      </w:r>
      <w:proofErr w:type="spellStart"/>
      <w:r w:rsidRPr="007734B2">
        <w:rPr>
          <w:lang w:val="fr-FR"/>
        </w:rPr>
        <w:t>Astrometrica</w:t>
      </w:r>
      <w:proofErr w:type="spellEnd"/>
      <w:r w:rsidRPr="007734B2">
        <w:rPr>
          <w:lang w:val="fr-FR"/>
        </w:rPr>
        <w:t>.</w:t>
      </w:r>
    </w:p>
    <w:p w:rsidR="00165CA9" w:rsidRPr="007734B2" w:rsidRDefault="00B33745" w:rsidP="007734B2">
      <w:pPr>
        <w:spacing w:before="0"/>
        <w:rPr>
          <w:lang w:val="fr-FR"/>
        </w:rPr>
      </w:pPr>
      <w:r>
        <w:rPr>
          <w:lang w:val="fr-FR"/>
        </w:rPr>
        <w:t xml:space="preserve">• </w:t>
      </w:r>
      <w:r w:rsidR="007734B2">
        <w:rPr>
          <w:lang w:val="fr-FR"/>
        </w:rPr>
        <w:t xml:space="preserve">à </w:t>
      </w:r>
      <w:r w:rsidR="00165CA9" w:rsidRPr="007734B2">
        <w:rPr>
          <w:lang w:val="fr-FR"/>
        </w:rPr>
        <w:t>analyser des images, rechercher des objets en mouvement et éviter les "fausses signatures", des objets en mouvement qui ne sont pas des astéroïdes.</w:t>
      </w:r>
    </w:p>
    <w:p w:rsidR="00165CA9" w:rsidRPr="007734B2" w:rsidRDefault="00165CA9" w:rsidP="00165CA9">
      <w:pPr>
        <w:spacing w:before="0"/>
        <w:jc w:val="left"/>
        <w:rPr>
          <w:lang w:val="fr-FR"/>
        </w:rPr>
      </w:pPr>
      <w:r w:rsidRPr="007734B2">
        <w:rPr>
          <w:lang w:val="fr-FR"/>
        </w:rPr>
        <w:t xml:space="preserve">• </w:t>
      </w:r>
      <w:r w:rsidR="007734B2">
        <w:rPr>
          <w:lang w:val="fr-FR"/>
        </w:rPr>
        <w:t xml:space="preserve"> à</w:t>
      </w:r>
      <w:r w:rsidR="00B33745">
        <w:rPr>
          <w:lang w:val="fr-FR"/>
        </w:rPr>
        <w:t xml:space="preserve"> </w:t>
      </w:r>
      <w:r w:rsidRPr="007734B2">
        <w:rPr>
          <w:lang w:val="fr-FR"/>
        </w:rPr>
        <w:t xml:space="preserve">rédiger un rapport </w:t>
      </w:r>
      <w:r w:rsidR="007734B2">
        <w:rPr>
          <w:lang w:val="fr-FR"/>
        </w:rPr>
        <w:t>pour</w:t>
      </w:r>
      <w:r w:rsidR="00840BF9">
        <w:rPr>
          <w:lang w:val="fr-FR"/>
        </w:rPr>
        <w:t xml:space="preserve"> le</w:t>
      </w:r>
      <w:r w:rsidRPr="007734B2">
        <w:rPr>
          <w:lang w:val="fr-FR"/>
        </w:rPr>
        <w:t xml:space="preserve"> </w:t>
      </w:r>
      <w:r w:rsidR="00840BF9">
        <w:rPr>
          <w:lang w:val="fr-FR"/>
        </w:rPr>
        <w:t>« </w:t>
      </w:r>
      <w:proofErr w:type="spellStart"/>
      <w:r w:rsidRPr="007734B2">
        <w:rPr>
          <w:lang w:val="fr-FR"/>
        </w:rPr>
        <w:t>Minor</w:t>
      </w:r>
      <w:proofErr w:type="spellEnd"/>
      <w:r w:rsidRPr="007734B2">
        <w:rPr>
          <w:lang w:val="fr-FR"/>
        </w:rPr>
        <w:t xml:space="preserve"> </w:t>
      </w:r>
      <w:proofErr w:type="spellStart"/>
      <w:r w:rsidRPr="007734B2">
        <w:rPr>
          <w:lang w:val="fr-FR"/>
        </w:rPr>
        <w:t>Planet</w:t>
      </w:r>
      <w:proofErr w:type="spellEnd"/>
      <w:r w:rsidRPr="007734B2">
        <w:rPr>
          <w:lang w:val="fr-FR"/>
        </w:rPr>
        <w:t xml:space="preserve"> Center</w:t>
      </w:r>
      <w:r w:rsidR="00840BF9">
        <w:rPr>
          <w:lang w:val="fr-FR"/>
        </w:rPr>
        <w:t> »</w:t>
      </w:r>
      <w:r w:rsidRPr="007734B2">
        <w:rPr>
          <w:lang w:val="fr-FR"/>
        </w:rPr>
        <w:t>.</w:t>
      </w:r>
    </w:p>
    <w:p w:rsidR="004A6498" w:rsidRPr="007734B2" w:rsidRDefault="004A6498" w:rsidP="007734B2">
      <w:pPr>
        <w:pStyle w:val="Paragraphedeliste"/>
        <w:spacing w:before="0"/>
        <w:jc w:val="left"/>
        <w:rPr>
          <w:lang w:val="fr-FR"/>
        </w:rPr>
      </w:pPr>
    </w:p>
    <w:p w:rsidR="00385B68" w:rsidRPr="007734B2" w:rsidRDefault="00840BF9" w:rsidP="002C7090">
      <w:pPr>
        <w:pStyle w:val="Titre2"/>
        <w:rPr>
          <w:lang w:val="fr-FR"/>
        </w:rPr>
      </w:pPr>
      <w:bookmarkStart w:id="7" w:name="_Toc11240330"/>
      <w:r>
        <w:rPr>
          <w:lang w:val="fr-FR"/>
        </w:rPr>
        <w:t>Suje</w:t>
      </w:r>
      <w:r w:rsidR="00385B68" w:rsidRPr="007734B2">
        <w:rPr>
          <w:lang w:val="fr-FR"/>
        </w:rPr>
        <w:t>t</w:t>
      </w:r>
      <w:bookmarkEnd w:id="7"/>
    </w:p>
    <w:p w:rsidR="00165CA9" w:rsidRPr="007734B2" w:rsidRDefault="00165CA9" w:rsidP="00840BF9">
      <w:pPr>
        <w:spacing w:before="0"/>
        <w:rPr>
          <w:lang w:val="fr-FR"/>
        </w:rPr>
      </w:pPr>
      <w:r w:rsidRPr="007734B2">
        <w:rPr>
          <w:lang w:val="fr-FR"/>
        </w:rPr>
        <w:t>«Chasse aux astéroïdes»: recherche d'astéroïdes sur des images astro</w:t>
      </w:r>
      <w:r w:rsidR="00840BF9">
        <w:rPr>
          <w:lang w:val="fr-FR"/>
        </w:rPr>
        <w:t>nomiques</w:t>
      </w:r>
      <w:r w:rsidRPr="007734B2">
        <w:rPr>
          <w:lang w:val="fr-FR"/>
        </w:rPr>
        <w:t xml:space="preserve"> à l'aide d'un logiciel spécifique.</w:t>
      </w:r>
    </w:p>
    <w:p w:rsidR="004A6498" w:rsidRPr="007734B2" w:rsidRDefault="004A6498" w:rsidP="00315F93">
      <w:pPr>
        <w:rPr>
          <w:lang w:val="fr-FR"/>
        </w:rPr>
      </w:pPr>
    </w:p>
    <w:p w:rsidR="00385B68" w:rsidRPr="007734B2" w:rsidRDefault="00840BF9" w:rsidP="002C7090">
      <w:pPr>
        <w:pStyle w:val="Titre2"/>
        <w:rPr>
          <w:lang w:val="fr-FR"/>
        </w:rPr>
      </w:pPr>
      <w:r>
        <w:rPr>
          <w:lang w:val="fr-FR"/>
        </w:rPr>
        <w:t>Compétences</w:t>
      </w:r>
    </w:p>
    <w:p w:rsidR="00165CA9" w:rsidRPr="007734B2" w:rsidRDefault="00165CA9" w:rsidP="00840BF9">
      <w:pPr>
        <w:spacing w:before="0"/>
        <w:rPr>
          <w:lang w:val="fr-FR"/>
        </w:rPr>
      </w:pPr>
      <w:r w:rsidRPr="007734B2">
        <w:rPr>
          <w:lang w:val="fr-FR"/>
        </w:rPr>
        <w:t>Utilisation d'un nouveau logiciel, identification des objets en mouvement, analyse des données pour reconnaître les astéroïdes parmi les autres objets en mouvemen</w:t>
      </w:r>
      <w:r w:rsidR="00840BF9">
        <w:rPr>
          <w:lang w:val="fr-FR"/>
        </w:rPr>
        <w:t xml:space="preserve">t, création de rapports </w:t>
      </w:r>
      <w:r w:rsidRPr="007734B2">
        <w:rPr>
          <w:lang w:val="fr-FR"/>
        </w:rPr>
        <w:t>précis.</w:t>
      </w:r>
    </w:p>
    <w:p w:rsidR="00165CA9" w:rsidRPr="007734B2" w:rsidRDefault="00165CA9">
      <w:pPr>
        <w:spacing w:before="0"/>
        <w:jc w:val="left"/>
        <w:rPr>
          <w:lang w:val="fr-FR"/>
        </w:rPr>
      </w:pPr>
      <w:r w:rsidRPr="007734B2">
        <w:rPr>
          <w:lang w:val="fr-FR"/>
        </w:rPr>
        <w:br w:type="page"/>
      </w:r>
    </w:p>
    <w:p w:rsidR="00DE7507" w:rsidRPr="007734B2" w:rsidRDefault="00B33745" w:rsidP="001B1542">
      <w:pPr>
        <w:pStyle w:val="Titre1"/>
        <w:rPr>
          <w:lang w:val="fr-FR"/>
        </w:rPr>
      </w:pPr>
      <w:bookmarkStart w:id="8" w:name="_Toc11240332"/>
      <w:r>
        <w:rPr>
          <w:lang w:val="fr-FR"/>
        </w:rPr>
        <w:lastRenderedPageBreak/>
        <w:t>Le</w:t>
      </w:r>
      <w:r w:rsidR="007F1F5E" w:rsidRPr="007734B2">
        <w:rPr>
          <w:lang w:val="fr-FR"/>
        </w:rPr>
        <w:t xml:space="preserve"> </w:t>
      </w:r>
      <w:r>
        <w:rPr>
          <w:lang w:val="fr-FR"/>
        </w:rPr>
        <w:t>proje</w:t>
      </w:r>
      <w:r w:rsidR="00C71BE4" w:rsidRPr="007734B2">
        <w:rPr>
          <w:lang w:val="fr-FR"/>
        </w:rPr>
        <w:t xml:space="preserve">t </w:t>
      </w:r>
      <w:bookmarkEnd w:id="8"/>
      <w:r>
        <w:rPr>
          <w:lang w:val="fr-FR"/>
        </w:rPr>
        <w:t>lui-même</w:t>
      </w:r>
    </w:p>
    <w:p w:rsidR="00E31AD3" w:rsidRPr="007734B2" w:rsidRDefault="00E31AD3" w:rsidP="00E31AD3">
      <w:pPr>
        <w:rPr>
          <w:lang w:val="fr-FR"/>
        </w:rPr>
      </w:pPr>
    </w:p>
    <w:p w:rsidR="00E31AD3" w:rsidRPr="007734B2" w:rsidRDefault="00B33745" w:rsidP="00E31AD3">
      <w:pPr>
        <w:pStyle w:val="Titre2"/>
        <w:rPr>
          <w:rStyle w:val="lev"/>
          <w:b w:val="0"/>
          <w:bCs w:val="0"/>
          <w:lang w:val="fr-FR"/>
        </w:rPr>
      </w:pPr>
      <w:r>
        <w:rPr>
          <w:rStyle w:val="lev"/>
          <w:b w:val="0"/>
          <w:bCs w:val="0"/>
          <w:lang w:val="fr-FR"/>
        </w:rPr>
        <w:t>Sciences participatives en astronomie</w:t>
      </w:r>
    </w:p>
    <w:p w:rsidR="00E31AD3" w:rsidRPr="007734B2" w:rsidRDefault="00E31AD3" w:rsidP="00E31AD3">
      <w:pPr>
        <w:rPr>
          <w:lang w:val="fr-FR"/>
        </w:rPr>
      </w:pPr>
    </w:p>
    <w:p w:rsidR="00165CA9" w:rsidRPr="007734B2" w:rsidRDefault="00165CA9" w:rsidP="00165CA9">
      <w:pPr>
        <w:rPr>
          <w:lang w:val="fr-FR"/>
        </w:rPr>
      </w:pPr>
      <w:r w:rsidRPr="007734B2">
        <w:rPr>
          <w:lang w:val="fr-FR"/>
        </w:rPr>
        <w:t>IASC</w:t>
      </w:r>
      <w:r w:rsidR="00B33745">
        <w:rPr>
          <w:lang w:val="fr-FR"/>
        </w:rPr>
        <w:t xml:space="preserve"> </w:t>
      </w:r>
      <w:r w:rsidRPr="007734B2">
        <w:rPr>
          <w:lang w:val="fr-FR"/>
        </w:rPr>
        <w:t xml:space="preserve"> est un programme de science citoyenne. Il fournit des données astronomiques de haute qualité aux citoyens du monde entier</w:t>
      </w:r>
      <w:r w:rsidR="00B33745">
        <w:rPr>
          <w:lang w:val="fr-FR"/>
        </w:rPr>
        <w:t>, pour qu’ils puissent</w:t>
      </w:r>
      <w:r w:rsidRPr="007734B2">
        <w:rPr>
          <w:lang w:val="fr-FR"/>
        </w:rPr>
        <w:t xml:space="preserve"> faire des découvertes astronomiques originales et</w:t>
      </w:r>
      <w:r w:rsidR="00B33745">
        <w:rPr>
          <w:lang w:val="fr-FR"/>
        </w:rPr>
        <w:t xml:space="preserve"> participer</w:t>
      </w:r>
      <w:r w:rsidRPr="007734B2">
        <w:rPr>
          <w:lang w:val="fr-FR"/>
        </w:rPr>
        <w:t xml:space="preserve"> à l'astronomie pratique. C'est un moyen d'impliquer les </w:t>
      </w:r>
      <w:r w:rsidR="00B33745">
        <w:rPr>
          <w:lang w:val="fr-FR"/>
        </w:rPr>
        <w:t>citoyens</w:t>
      </w:r>
      <w:r w:rsidRPr="007734B2">
        <w:rPr>
          <w:lang w:val="fr-FR"/>
        </w:rPr>
        <w:t xml:space="preserve"> dans des projets scientifiques et de </w:t>
      </w:r>
      <w:r w:rsidR="00B33745">
        <w:rPr>
          <w:lang w:val="fr-FR"/>
        </w:rPr>
        <w:t xml:space="preserve">leur faire </w:t>
      </w:r>
      <w:r w:rsidRPr="007734B2">
        <w:rPr>
          <w:lang w:val="fr-FR"/>
        </w:rPr>
        <w:t>prendre conscience des objectifs de la science.</w:t>
      </w:r>
    </w:p>
    <w:p w:rsidR="00165CA9" w:rsidRPr="007734B2" w:rsidRDefault="00B33745" w:rsidP="00165CA9">
      <w:pPr>
        <w:rPr>
          <w:lang w:val="fr-FR"/>
        </w:rPr>
      </w:pPr>
      <w:r>
        <w:rPr>
          <w:lang w:val="fr-FR"/>
        </w:rPr>
        <w:t>Vous pouvez</w:t>
      </w:r>
      <w:r w:rsidR="00165CA9" w:rsidRPr="007734B2">
        <w:rPr>
          <w:lang w:val="fr-FR"/>
        </w:rPr>
        <w:t xml:space="preserve"> découvrir un tout nouvel astéroïde </w:t>
      </w:r>
      <w:r>
        <w:rPr>
          <w:lang w:val="fr-FR"/>
        </w:rPr>
        <w:t>jamais</w:t>
      </w:r>
      <w:r w:rsidR="00165CA9" w:rsidRPr="007734B2">
        <w:rPr>
          <w:lang w:val="fr-FR"/>
        </w:rPr>
        <w:t xml:space="preserve"> </w:t>
      </w:r>
      <w:r>
        <w:rPr>
          <w:lang w:val="fr-FR"/>
        </w:rPr>
        <w:t xml:space="preserve">identifié auparavant </w:t>
      </w:r>
      <w:r w:rsidR="00165CA9" w:rsidRPr="007734B2">
        <w:rPr>
          <w:lang w:val="fr-FR"/>
        </w:rPr>
        <w:t xml:space="preserve">! Mais </w:t>
      </w:r>
      <w:r>
        <w:rPr>
          <w:lang w:val="fr-FR"/>
        </w:rPr>
        <w:t>signaler</w:t>
      </w:r>
      <w:r w:rsidR="00165CA9" w:rsidRPr="007734B2">
        <w:rPr>
          <w:lang w:val="fr-FR"/>
        </w:rPr>
        <w:t xml:space="preserve"> des objets connus est très utile</w:t>
      </w:r>
      <w:r>
        <w:rPr>
          <w:lang w:val="fr-FR"/>
        </w:rPr>
        <w:t>,</w:t>
      </w:r>
      <w:r w:rsidR="00165CA9" w:rsidRPr="007734B2">
        <w:rPr>
          <w:lang w:val="fr-FR"/>
        </w:rPr>
        <w:t xml:space="preserve"> car cela </w:t>
      </w:r>
      <w:r>
        <w:rPr>
          <w:lang w:val="fr-FR"/>
        </w:rPr>
        <w:t>permet</w:t>
      </w:r>
      <w:r w:rsidR="00165CA9" w:rsidRPr="007734B2">
        <w:rPr>
          <w:lang w:val="fr-FR"/>
        </w:rPr>
        <w:t xml:space="preserve"> </w:t>
      </w:r>
      <w:r>
        <w:rPr>
          <w:lang w:val="fr-FR"/>
        </w:rPr>
        <w:t>d’améliorer</w:t>
      </w:r>
      <w:r w:rsidR="00165CA9" w:rsidRPr="007734B2">
        <w:rPr>
          <w:lang w:val="fr-FR"/>
        </w:rPr>
        <w:t xml:space="preserve"> la localisation de l'objet, ce qui permet au programme de </w:t>
      </w:r>
      <w:r>
        <w:rPr>
          <w:lang w:val="fr-FR"/>
        </w:rPr>
        <w:t xml:space="preserve">mieux </w:t>
      </w:r>
      <w:r w:rsidR="00165CA9" w:rsidRPr="007734B2">
        <w:rPr>
          <w:lang w:val="fr-FR"/>
        </w:rPr>
        <w:t xml:space="preserve">prédire sa </w:t>
      </w:r>
      <w:r>
        <w:rPr>
          <w:lang w:val="fr-FR"/>
        </w:rPr>
        <w:t>position</w:t>
      </w:r>
      <w:r w:rsidR="00165CA9" w:rsidRPr="007734B2">
        <w:rPr>
          <w:lang w:val="fr-FR"/>
        </w:rPr>
        <w:t xml:space="preserve"> dans le futur.</w:t>
      </w:r>
    </w:p>
    <w:p w:rsidR="00F25399" w:rsidRDefault="00B33745" w:rsidP="00165CA9">
      <w:pPr>
        <w:rPr>
          <w:lang w:val="fr-FR"/>
        </w:rPr>
      </w:pPr>
      <w:r>
        <w:rPr>
          <w:lang w:val="fr-FR"/>
        </w:rPr>
        <w:t xml:space="preserve">Pour obtenir les images, </w:t>
      </w:r>
      <w:r w:rsidR="00165CA9" w:rsidRPr="007734B2">
        <w:rPr>
          <w:lang w:val="fr-FR"/>
        </w:rPr>
        <w:t xml:space="preserve">IASC </w:t>
      </w:r>
      <w:r>
        <w:rPr>
          <w:lang w:val="fr-FR"/>
        </w:rPr>
        <w:t>Travaille en collaboration</w:t>
      </w:r>
      <w:r w:rsidR="00165CA9" w:rsidRPr="007734B2">
        <w:rPr>
          <w:lang w:val="fr-FR"/>
        </w:rPr>
        <w:t xml:space="preserve"> avec </w:t>
      </w:r>
      <w:r>
        <w:rPr>
          <w:lang w:val="fr-FR"/>
        </w:rPr>
        <w:t xml:space="preserve">le </w:t>
      </w:r>
      <w:r w:rsidR="00165CA9" w:rsidRPr="007734B2">
        <w:rPr>
          <w:lang w:val="fr-FR"/>
        </w:rPr>
        <w:t>Pan-STARRS</w:t>
      </w:r>
      <w:r>
        <w:rPr>
          <w:lang w:val="fr-FR"/>
        </w:rPr>
        <w:t xml:space="preserve"> (</w:t>
      </w:r>
      <w:r w:rsidRPr="00B33745">
        <w:rPr>
          <w:bCs/>
          <w:iCs/>
          <w:lang/>
        </w:rPr>
        <w:t>Panoramic Survey Telescope And Rapid Response System</w:t>
      </w:r>
      <w:r w:rsidRPr="00B33745">
        <w:t xml:space="preserve">, </w:t>
      </w:r>
      <w:proofErr w:type="spellStart"/>
      <w:r>
        <w:t>c’est</w:t>
      </w:r>
      <w:proofErr w:type="spellEnd"/>
      <w:r>
        <w:t>-à-</w:t>
      </w:r>
      <w:proofErr w:type="spellStart"/>
      <w:r>
        <w:t>dire</w:t>
      </w:r>
      <w:proofErr w:type="spellEnd"/>
      <w:r>
        <w:t xml:space="preserve"> le </w:t>
      </w:r>
      <w:proofErr w:type="spellStart"/>
      <w:r>
        <w:t>t</w:t>
      </w:r>
      <w:r w:rsidRPr="00B33745">
        <w:t>élescope</w:t>
      </w:r>
      <w:proofErr w:type="spellEnd"/>
      <w:r w:rsidRPr="00B33745">
        <w:t xml:space="preserve"> de relevé </w:t>
      </w:r>
      <w:proofErr w:type="spellStart"/>
      <w:r w:rsidRPr="00B33745">
        <w:t>panoramique</w:t>
      </w:r>
      <w:proofErr w:type="spellEnd"/>
      <w:r w:rsidRPr="00B33745">
        <w:t xml:space="preserve"> et </w:t>
      </w:r>
      <w:proofErr w:type="spellStart"/>
      <w:r w:rsidRPr="00B33745">
        <w:t>système</w:t>
      </w:r>
      <w:proofErr w:type="spellEnd"/>
      <w:r w:rsidRPr="00B33745">
        <w:t xml:space="preserve"> de </w:t>
      </w:r>
      <w:proofErr w:type="spellStart"/>
      <w:r w:rsidRPr="00B33745">
        <w:t>réponse</w:t>
      </w:r>
      <w:proofErr w:type="spellEnd"/>
      <w:r w:rsidRPr="00B33745">
        <w:t xml:space="preserve"> </w:t>
      </w:r>
      <w:proofErr w:type="spellStart"/>
      <w:r w:rsidRPr="00B33745">
        <w:t>rapide</w:t>
      </w:r>
      <w:proofErr w:type="spellEnd"/>
      <w:r>
        <w:t>)</w:t>
      </w:r>
      <w:r w:rsidR="00165CA9" w:rsidRPr="007734B2">
        <w:rPr>
          <w:lang w:val="fr-FR"/>
        </w:rPr>
        <w:t xml:space="preserve">. La caméra Pan-STARRS est fixée au télescope PS1 de 1,8 m </w:t>
      </w:r>
      <w:r>
        <w:rPr>
          <w:lang w:val="fr-FR"/>
        </w:rPr>
        <w:t xml:space="preserve">de diamètre </w:t>
      </w:r>
      <w:r w:rsidR="00165CA9" w:rsidRPr="007734B2">
        <w:rPr>
          <w:lang w:val="fr-FR"/>
        </w:rPr>
        <w:t xml:space="preserve">situé à </w:t>
      </w:r>
      <w:proofErr w:type="spellStart"/>
      <w:r w:rsidR="00165CA9" w:rsidRPr="007734B2">
        <w:rPr>
          <w:lang w:val="fr-FR"/>
        </w:rPr>
        <w:t>Haleakala</w:t>
      </w:r>
      <w:proofErr w:type="spellEnd"/>
      <w:r w:rsidR="00165CA9" w:rsidRPr="007734B2">
        <w:rPr>
          <w:lang w:val="fr-FR"/>
        </w:rPr>
        <w:t>, Maui</w:t>
      </w:r>
      <w:r>
        <w:rPr>
          <w:lang w:val="fr-FR"/>
        </w:rPr>
        <w:t xml:space="preserve"> à Hawaï. Elle</w:t>
      </w:r>
      <w:r w:rsidR="00F25399">
        <w:rPr>
          <w:lang w:val="fr-FR"/>
        </w:rPr>
        <w:t xml:space="preserve"> produit des </w:t>
      </w:r>
      <w:r w:rsidR="00165CA9" w:rsidRPr="007734B2">
        <w:rPr>
          <w:lang w:val="fr-FR"/>
        </w:rPr>
        <w:t>images</w:t>
      </w:r>
      <w:r w:rsidR="00F25399">
        <w:rPr>
          <w:lang w:val="fr-FR"/>
        </w:rPr>
        <w:t xml:space="preserve"> de</w:t>
      </w:r>
      <w:r w:rsidR="00165CA9" w:rsidRPr="007734B2">
        <w:rPr>
          <w:lang w:val="fr-FR"/>
        </w:rPr>
        <w:t xml:space="preserve"> </w:t>
      </w:r>
      <w:r w:rsidR="00F25399">
        <w:rPr>
          <w:lang w:val="fr-FR"/>
        </w:rPr>
        <w:t xml:space="preserve">1,4 milliard de </w:t>
      </w:r>
      <w:r w:rsidR="00165CA9" w:rsidRPr="007734B2">
        <w:rPr>
          <w:lang w:val="fr-FR"/>
        </w:rPr>
        <w:t>pixel</w:t>
      </w:r>
      <w:r w:rsidR="00F25399">
        <w:rPr>
          <w:lang w:val="fr-FR"/>
        </w:rPr>
        <w:t>s</w:t>
      </w:r>
      <w:r w:rsidR="00165CA9" w:rsidRPr="007734B2">
        <w:rPr>
          <w:lang w:val="fr-FR"/>
        </w:rPr>
        <w:t xml:space="preserve"> qui sont </w:t>
      </w:r>
      <w:r>
        <w:rPr>
          <w:lang w:val="fr-FR"/>
        </w:rPr>
        <w:t>divisées</w:t>
      </w:r>
      <w:r w:rsidR="00165CA9" w:rsidRPr="007734B2">
        <w:rPr>
          <w:lang w:val="fr-FR"/>
        </w:rPr>
        <w:t xml:space="preserve"> en 64 sous-images pour distribution aux écoles. Pendant une </w:t>
      </w:r>
      <w:r>
        <w:rPr>
          <w:lang w:val="fr-FR"/>
        </w:rPr>
        <w:t xml:space="preserve">seule </w:t>
      </w:r>
      <w:r w:rsidR="00165CA9" w:rsidRPr="007734B2">
        <w:rPr>
          <w:lang w:val="fr-FR"/>
        </w:rPr>
        <w:t xml:space="preserve">nuit, PS1 génère 2 téraoctets </w:t>
      </w:r>
      <w:r w:rsidR="00F25399">
        <w:rPr>
          <w:lang w:val="fr-FR"/>
        </w:rPr>
        <w:t>de données, soit 500 films DVD.</w:t>
      </w:r>
    </w:p>
    <w:p w:rsidR="00165CA9" w:rsidRDefault="00165CA9" w:rsidP="00165CA9">
      <w:pPr>
        <w:rPr>
          <w:lang w:val="fr-FR"/>
        </w:rPr>
      </w:pPr>
      <w:r w:rsidRPr="007734B2">
        <w:rPr>
          <w:lang w:val="fr-FR"/>
        </w:rPr>
        <w:t>Une image PS1 équivaut à une campagne complète de 45 jours utilisant des images de l'Institut de recherche astronomique (ARI, We</w:t>
      </w:r>
      <w:r w:rsidR="00F25399">
        <w:rPr>
          <w:lang w:val="fr-FR"/>
        </w:rPr>
        <w:t xml:space="preserve">stfield, IL). L'IASC et l'ARI </w:t>
      </w:r>
      <w:proofErr w:type="spellStart"/>
      <w:r w:rsidR="00F25399">
        <w:rPr>
          <w:lang w:val="fr-FR"/>
        </w:rPr>
        <w:t>menent</w:t>
      </w:r>
      <w:proofErr w:type="spellEnd"/>
      <w:r w:rsidRPr="007734B2">
        <w:rPr>
          <w:lang w:val="fr-FR"/>
        </w:rPr>
        <w:t xml:space="preserve"> des campagnes de recherche </w:t>
      </w:r>
      <w:r w:rsidR="00F25399">
        <w:rPr>
          <w:lang w:val="fr-FR"/>
        </w:rPr>
        <w:t>d’</w:t>
      </w:r>
      <w:proofErr w:type="spellStart"/>
      <w:r w:rsidR="00F25399">
        <w:rPr>
          <w:lang w:val="fr-FR"/>
        </w:rPr>
        <w:t>astéroïdes</w:t>
      </w:r>
      <w:r w:rsidRPr="007734B2">
        <w:rPr>
          <w:lang w:val="fr-FR"/>
        </w:rPr>
        <w:t>depuis</w:t>
      </w:r>
      <w:proofErr w:type="spellEnd"/>
      <w:r w:rsidRPr="007734B2">
        <w:rPr>
          <w:lang w:val="fr-FR"/>
        </w:rPr>
        <w:t xml:space="preserve"> octobre 2006.</w:t>
      </w:r>
    </w:p>
    <w:p w:rsidR="00F25399" w:rsidRPr="007734B2" w:rsidRDefault="00F25399" w:rsidP="00165CA9">
      <w:pPr>
        <w:rPr>
          <w:lang w:val="fr-FR"/>
        </w:rPr>
      </w:pPr>
    </w:p>
    <w:p w:rsidR="00165CA9" w:rsidRPr="007734B2" w:rsidRDefault="00165CA9" w:rsidP="00165CA9">
      <w:pPr>
        <w:rPr>
          <w:lang w:val="fr-FR"/>
        </w:rPr>
      </w:pPr>
      <w:r w:rsidRPr="007734B2">
        <w:rPr>
          <w:lang w:val="fr-FR"/>
        </w:rPr>
        <w:t xml:space="preserve">Un suivi est assuré par l’Université </w:t>
      </w:r>
      <w:proofErr w:type="spellStart"/>
      <w:r w:rsidRPr="007734B2">
        <w:rPr>
          <w:lang w:val="fr-FR"/>
        </w:rPr>
        <w:t>Tarleton</w:t>
      </w:r>
      <w:proofErr w:type="spellEnd"/>
      <w:r w:rsidRPr="007734B2">
        <w:rPr>
          <w:lang w:val="fr-FR"/>
        </w:rPr>
        <w:t xml:space="preserve"> State (Stephenville, TX), l’Université Western Kentucky (Bowling Green, KY), le réseau d’observatoires Sierra Stars (</w:t>
      </w:r>
      <w:proofErr w:type="spellStart"/>
      <w:r w:rsidRPr="007734B2">
        <w:rPr>
          <w:lang w:val="fr-FR"/>
        </w:rPr>
        <w:t>Markleeville</w:t>
      </w:r>
      <w:proofErr w:type="spellEnd"/>
      <w:r w:rsidRPr="007734B2">
        <w:rPr>
          <w:lang w:val="fr-FR"/>
        </w:rPr>
        <w:t xml:space="preserve">, Californie), le projet de télescope </w:t>
      </w:r>
      <w:proofErr w:type="spellStart"/>
      <w:r w:rsidRPr="007734B2">
        <w:rPr>
          <w:lang w:val="fr-FR"/>
        </w:rPr>
        <w:t>Faulkes</w:t>
      </w:r>
      <w:proofErr w:type="spellEnd"/>
      <w:r w:rsidRPr="007734B2">
        <w:rPr>
          <w:lang w:val="fr-FR"/>
        </w:rPr>
        <w:t xml:space="preserve"> (Pays de Galles) et l’observatoire </w:t>
      </w:r>
      <w:proofErr w:type="spellStart"/>
      <w:r w:rsidRPr="007734B2">
        <w:rPr>
          <w:lang w:val="fr-FR"/>
        </w:rPr>
        <w:t>Shiaparelli</w:t>
      </w:r>
      <w:proofErr w:type="spellEnd"/>
      <w:r w:rsidRPr="007734B2">
        <w:rPr>
          <w:lang w:val="fr-FR"/>
        </w:rPr>
        <w:t xml:space="preserve"> (Italie).</w:t>
      </w:r>
    </w:p>
    <w:p w:rsidR="00165CA9" w:rsidRPr="007734B2" w:rsidRDefault="00165CA9" w:rsidP="00165CA9">
      <w:pPr>
        <w:rPr>
          <w:lang w:val="fr-FR"/>
        </w:rPr>
      </w:pPr>
      <w:r w:rsidRPr="007734B2">
        <w:rPr>
          <w:lang w:val="fr-FR"/>
        </w:rPr>
        <w:t xml:space="preserve">Les étudiants du secondaire et des </w:t>
      </w:r>
      <w:r w:rsidR="00F25399">
        <w:rPr>
          <w:lang w:val="fr-FR"/>
        </w:rPr>
        <w:t>universités</w:t>
      </w:r>
      <w:r w:rsidRPr="007734B2">
        <w:rPr>
          <w:lang w:val="fr-FR"/>
        </w:rPr>
        <w:t xml:space="preserve"> participant à ces campagnes se trouvent au Brésil, en Bulgarie, en Allemagne, en Pologne, à Taiwan, en Turquie, en Chine, en Italie, au Japon, au Maroc, au Portugal, en Russie et aux États-Unis.</w:t>
      </w:r>
    </w:p>
    <w:p w:rsidR="00E31AD3" w:rsidRPr="007734B2" w:rsidRDefault="00165CA9" w:rsidP="00165CA9">
      <w:pPr>
        <w:rPr>
          <w:lang w:val="fr-FR"/>
        </w:rPr>
      </w:pPr>
      <w:r w:rsidRPr="007734B2">
        <w:rPr>
          <w:lang w:val="fr-FR"/>
        </w:rPr>
        <w:t xml:space="preserve">Depuis octobre 2006, les participants ont effectué plus de 1 500 découvertes d’astéroïdes. À ce jour, 52 </w:t>
      </w:r>
      <w:r w:rsidR="00F25399">
        <w:rPr>
          <w:lang w:val="fr-FR"/>
        </w:rPr>
        <w:t>astéroïdes</w:t>
      </w:r>
      <w:r w:rsidRPr="007734B2">
        <w:rPr>
          <w:lang w:val="fr-FR"/>
        </w:rPr>
        <w:t xml:space="preserve"> ont été numérotés et placés dans le catalogue mondial des </w:t>
      </w:r>
      <w:r w:rsidR="00F25399">
        <w:rPr>
          <w:lang w:val="fr-FR"/>
        </w:rPr>
        <w:t>objets</w:t>
      </w:r>
      <w:r w:rsidRPr="007734B2">
        <w:rPr>
          <w:lang w:val="fr-FR"/>
        </w:rPr>
        <w:t xml:space="preserve"> mineurs, mis à jour par l'Union astronomique internationale (UAI), à Paris. Les astéroïdes numérotés peuvent être nommés par leurs découvreurs.</w:t>
      </w:r>
    </w:p>
    <w:p w:rsidR="00E31AD3" w:rsidRPr="007734B2" w:rsidRDefault="00E31AD3" w:rsidP="003E7555">
      <w:pPr>
        <w:rPr>
          <w:lang w:val="fr-FR"/>
        </w:rPr>
      </w:pPr>
    </w:p>
    <w:p w:rsidR="00E31AD3" w:rsidRPr="007734B2" w:rsidRDefault="00E31AD3" w:rsidP="003E7555">
      <w:pPr>
        <w:rPr>
          <w:lang w:val="fr-FR"/>
        </w:rPr>
      </w:pPr>
    </w:p>
    <w:p w:rsidR="00E31AD3" w:rsidRPr="007734B2" w:rsidRDefault="00E31AD3" w:rsidP="003E7555">
      <w:pPr>
        <w:rPr>
          <w:lang w:val="fr-FR"/>
        </w:rPr>
      </w:pPr>
    </w:p>
    <w:p w:rsidR="00E31AD3" w:rsidRPr="007734B2" w:rsidRDefault="00E31AD3" w:rsidP="003E7555">
      <w:pPr>
        <w:rPr>
          <w:lang w:val="fr-FR"/>
        </w:rPr>
      </w:pPr>
    </w:p>
    <w:p w:rsidR="008F6449" w:rsidRPr="007734B2" w:rsidRDefault="00F25399" w:rsidP="002C7090">
      <w:pPr>
        <w:pStyle w:val="Titre2"/>
        <w:rPr>
          <w:lang w:val="fr-FR"/>
        </w:rPr>
      </w:pPr>
      <w:r>
        <w:rPr>
          <w:lang w:val="fr-FR"/>
        </w:rPr>
        <w:lastRenderedPageBreak/>
        <w:t>Comment participer </w:t>
      </w:r>
      <w:r w:rsidR="00967074" w:rsidRPr="007734B2">
        <w:rPr>
          <w:lang w:val="fr-FR"/>
        </w:rPr>
        <w:t>?</w:t>
      </w:r>
    </w:p>
    <w:p w:rsidR="00165CA9" w:rsidRPr="007734B2" w:rsidRDefault="00165CA9" w:rsidP="00165CA9">
      <w:pPr>
        <w:rPr>
          <w:lang w:val="fr-FR"/>
        </w:rPr>
      </w:pPr>
      <w:r w:rsidRPr="007734B2">
        <w:rPr>
          <w:lang w:val="fr-FR"/>
        </w:rPr>
        <w:t xml:space="preserve">Si votre groupe de science citoyenne souhaite participer à une campagne de recherche de l'IASC, vous </w:t>
      </w:r>
      <w:r w:rsidR="00F25399">
        <w:rPr>
          <w:lang w:val="fr-FR"/>
        </w:rPr>
        <w:t>dev</w:t>
      </w:r>
      <w:r w:rsidRPr="007734B2">
        <w:rPr>
          <w:lang w:val="fr-FR"/>
        </w:rPr>
        <w:t xml:space="preserve">ez consulter le site </w:t>
      </w:r>
      <w:r w:rsidR="00F25399">
        <w:rPr>
          <w:lang w:val="fr-FR"/>
        </w:rPr>
        <w:t>internet</w:t>
      </w:r>
      <w:r w:rsidRPr="007734B2">
        <w:rPr>
          <w:lang w:val="fr-FR"/>
        </w:rPr>
        <w:t xml:space="preserve"> et choisir la campagne à laquelle vous souhaitez participer.</w:t>
      </w:r>
    </w:p>
    <w:p w:rsidR="003E7555" w:rsidRPr="007734B2" w:rsidRDefault="00F25399" w:rsidP="003E7555">
      <w:pPr>
        <w:rPr>
          <w:lang w:val="fr-FR"/>
        </w:rPr>
      </w:pPr>
      <w:r>
        <w:rPr>
          <w:lang w:val="fr-FR"/>
        </w:rPr>
        <w:t>Exe</w:t>
      </w:r>
      <w:r w:rsidR="003E7555" w:rsidRPr="007734B2">
        <w:rPr>
          <w:lang w:val="fr-FR"/>
        </w:rPr>
        <w:t>mple</w:t>
      </w:r>
      <w:r w:rsidR="006C56DF">
        <w:rPr>
          <w:lang w:val="fr-FR"/>
        </w:rPr>
        <w:t> </w:t>
      </w:r>
      <w:r w:rsidR="003E7555" w:rsidRPr="007734B2">
        <w:rPr>
          <w:lang w:val="fr-FR"/>
        </w:rPr>
        <w:t>:</w:t>
      </w:r>
      <w:r w:rsidR="00E31AD3" w:rsidRPr="007734B2">
        <w:rPr>
          <w:noProof/>
          <w:lang w:val="fr-FR" w:eastAsia="fr-FR"/>
        </w:rPr>
        <w:t xml:space="preserve"> </w:t>
      </w:r>
      <w:r w:rsidR="00E31AD3" w:rsidRPr="007734B2">
        <w:rPr>
          <w:noProof/>
          <w:lang w:val="fr-FR" w:eastAsia="fr-FR"/>
        </w:rPr>
        <w:drawing>
          <wp:inline distT="0" distB="0" distL="0" distR="0">
            <wp:extent cx="5096786" cy="2571261"/>
            <wp:effectExtent l="19050" t="0" r="8614"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93296" cy="2569500"/>
                    </a:xfrm>
                    <a:prstGeom prst="rect">
                      <a:avLst/>
                    </a:prstGeom>
                    <a:noFill/>
                    <a:ln w="9525">
                      <a:noFill/>
                      <a:miter lim="800000"/>
                      <a:headEnd/>
                      <a:tailEnd/>
                    </a:ln>
                  </pic:spPr>
                </pic:pic>
              </a:graphicData>
            </a:graphic>
          </wp:inline>
        </w:drawing>
      </w:r>
    </w:p>
    <w:p w:rsidR="003E7555" w:rsidRPr="007734B2" w:rsidRDefault="00F25399" w:rsidP="003E7555">
      <w:pPr>
        <w:rPr>
          <w:sz w:val="18"/>
          <w:szCs w:val="18"/>
          <w:lang w:val="fr-FR"/>
        </w:rPr>
      </w:pPr>
      <w:r>
        <w:rPr>
          <w:sz w:val="18"/>
          <w:szCs w:val="18"/>
          <w:lang w:val="fr-FR"/>
        </w:rPr>
        <w:t>En rouge, les campagnes en cours. En vert, celles pour lesquelles vous pouvez postuler</w:t>
      </w:r>
      <w:r w:rsidR="003E7555" w:rsidRPr="007734B2">
        <w:rPr>
          <w:sz w:val="18"/>
          <w:szCs w:val="18"/>
          <w:lang w:val="fr-FR"/>
        </w:rPr>
        <w:t xml:space="preserve">. </w:t>
      </w:r>
    </w:p>
    <w:p w:rsidR="00165CA9" w:rsidRPr="007734B2" w:rsidRDefault="00165CA9" w:rsidP="00165CA9">
      <w:pPr>
        <w:rPr>
          <w:lang w:val="fr-FR"/>
        </w:rPr>
      </w:pPr>
      <w:r w:rsidRPr="007734B2">
        <w:rPr>
          <w:lang w:val="fr-FR"/>
        </w:rPr>
        <w:t>Avant le début de la campagne, contactez le directeur de l'IASC, le Dr J. Patrick Miller, par courrier él</w:t>
      </w:r>
      <w:r w:rsidR="00F25399">
        <w:rPr>
          <w:lang w:val="fr-FR"/>
        </w:rPr>
        <w:t xml:space="preserve">ectronique à l'adresse suivante : </w:t>
      </w:r>
      <w:r w:rsidRPr="007734B2">
        <w:rPr>
          <w:lang w:val="fr-FR"/>
        </w:rPr>
        <w:t>iascsearch@hsutx.edu.</w:t>
      </w:r>
    </w:p>
    <w:p w:rsidR="00165CA9" w:rsidRPr="007734B2" w:rsidRDefault="00165CA9" w:rsidP="00165CA9">
      <w:pPr>
        <w:rPr>
          <w:lang w:val="fr-FR"/>
        </w:rPr>
      </w:pPr>
      <w:r w:rsidRPr="007734B2">
        <w:rPr>
          <w:lang w:val="fr-FR"/>
        </w:rPr>
        <w:t xml:space="preserve">Vous serez enregistré et </w:t>
      </w:r>
      <w:r w:rsidR="00F25399">
        <w:rPr>
          <w:lang w:val="fr-FR"/>
        </w:rPr>
        <w:t xml:space="preserve">vous </w:t>
      </w:r>
      <w:r w:rsidRPr="007734B2">
        <w:rPr>
          <w:lang w:val="fr-FR"/>
        </w:rPr>
        <w:t xml:space="preserve">recevrez des instructions </w:t>
      </w:r>
      <w:r w:rsidR="00F25399">
        <w:rPr>
          <w:lang w:val="fr-FR"/>
        </w:rPr>
        <w:t xml:space="preserve">pour pouvoir participer et </w:t>
      </w:r>
      <w:r w:rsidRPr="007734B2">
        <w:rPr>
          <w:lang w:val="fr-FR"/>
        </w:rPr>
        <w:t xml:space="preserve"> vous </w:t>
      </w:r>
      <w:r w:rsidR="00F25399">
        <w:rPr>
          <w:lang w:val="fr-FR"/>
        </w:rPr>
        <w:t>familiariser</w:t>
      </w:r>
      <w:r w:rsidRPr="007734B2">
        <w:rPr>
          <w:lang w:val="fr-FR"/>
        </w:rPr>
        <w:t xml:space="preserve"> avec le logiciel à utiliser, </w:t>
      </w:r>
      <w:proofErr w:type="spellStart"/>
      <w:r w:rsidRPr="007734B2">
        <w:rPr>
          <w:lang w:val="fr-FR"/>
        </w:rPr>
        <w:t>Astrometrica</w:t>
      </w:r>
      <w:proofErr w:type="spellEnd"/>
      <w:r w:rsidRPr="007734B2">
        <w:rPr>
          <w:lang w:val="fr-FR"/>
        </w:rPr>
        <w:t xml:space="preserve">. Vous devez absolument vous </w:t>
      </w:r>
      <w:r w:rsidR="00F25399">
        <w:rPr>
          <w:lang w:val="fr-FR"/>
        </w:rPr>
        <w:t>entraîner</w:t>
      </w:r>
      <w:r w:rsidRPr="007734B2">
        <w:rPr>
          <w:lang w:val="fr-FR"/>
        </w:rPr>
        <w:t xml:space="preserve"> avec le logiciel avant la campagne</w:t>
      </w:r>
      <w:r w:rsidR="00F25399">
        <w:rPr>
          <w:lang w:val="fr-FR"/>
        </w:rPr>
        <w:t xml:space="preserve"> de recherche d’astéroïdes</w:t>
      </w:r>
      <w:r w:rsidRPr="007734B2">
        <w:rPr>
          <w:lang w:val="fr-FR"/>
        </w:rPr>
        <w:t>. Il existe également un ensemble d'images et un questionnaire sur le site Web, vous pouvez donc vous exercer</w:t>
      </w:r>
      <w:r w:rsidR="00F25399">
        <w:rPr>
          <w:lang w:val="fr-FR"/>
        </w:rPr>
        <w:t xml:space="preserve"> </w:t>
      </w:r>
      <w:r w:rsidRPr="007734B2">
        <w:rPr>
          <w:lang w:val="fr-FR"/>
        </w:rPr>
        <w:t>: http://iasc.cosmosearch.org/Astrometrica.html</w:t>
      </w:r>
    </w:p>
    <w:p w:rsidR="003E7555" w:rsidRPr="007734B2" w:rsidRDefault="00165CA9" w:rsidP="00165CA9">
      <w:pPr>
        <w:rPr>
          <w:lang w:val="fr-FR"/>
        </w:rPr>
      </w:pPr>
      <w:r w:rsidRPr="007734B2">
        <w:rPr>
          <w:lang w:val="fr-FR"/>
        </w:rPr>
        <w:t>Lorsque la campagne démarre</w:t>
      </w:r>
      <w:r w:rsidR="00F25399">
        <w:rPr>
          <w:lang w:val="fr-FR"/>
        </w:rPr>
        <w:t>ra</w:t>
      </w:r>
      <w:r w:rsidRPr="007734B2">
        <w:rPr>
          <w:lang w:val="fr-FR"/>
        </w:rPr>
        <w:t xml:space="preserve">, la page </w:t>
      </w:r>
      <w:r w:rsidR="00F25399">
        <w:rPr>
          <w:lang w:val="fr-FR"/>
        </w:rPr>
        <w:t>IASC</w:t>
      </w:r>
      <w:r w:rsidRPr="007734B2">
        <w:rPr>
          <w:lang w:val="fr-FR"/>
        </w:rPr>
        <w:t xml:space="preserve"> (http://iasc.hsutx.edu/iasc/international.html) </w:t>
      </w:r>
      <w:r w:rsidR="00F25399">
        <w:rPr>
          <w:lang w:val="fr-FR"/>
        </w:rPr>
        <w:t>comportera</w:t>
      </w:r>
      <w:r w:rsidRPr="007734B2">
        <w:rPr>
          <w:lang w:val="fr-FR"/>
        </w:rPr>
        <w:t xml:space="preserve"> un dossier avec un nom spécifique lié à votre groupe. Toutes les images </w:t>
      </w:r>
      <w:r w:rsidR="00F25399">
        <w:rPr>
          <w:lang w:val="fr-FR"/>
        </w:rPr>
        <w:t>pour votre groupe seront disponibles et à télécharger</w:t>
      </w:r>
      <w:r w:rsidRPr="007734B2">
        <w:rPr>
          <w:lang w:val="fr-FR"/>
        </w:rPr>
        <w:t xml:space="preserve">. Lorsque le travail </w:t>
      </w:r>
      <w:r w:rsidR="00F25399">
        <w:rPr>
          <w:lang w:val="fr-FR"/>
        </w:rPr>
        <w:t>sera</w:t>
      </w:r>
      <w:r w:rsidRPr="007734B2">
        <w:rPr>
          <w:lang w:val="fr-FR"/>
        </w:rPr>
        <w:t xml:space="preserve"> terminé et que toutes les images </w:t>
      </w:r>
      <w:r w:rsidR="00F25399">
        <w:rPr>
          <w:lang w:val="fr-FR"/>
        </w:rPr>
        <w:t>auront</w:t>
      </w:r>
      <w:r w:rsidRPr="007734B2">
        <w:rPr>
          <w:lang w:val="fr-FR"/>
        </w:rPr>
        <w:t xml:space="preserve"> été vérifiées, vous dev</w:t>
      </w:r>
      <w:r w:rsidR="00F25399">
        <w:rPr>
          <w:lang w:val="fr-FR"/>
        </w:rPr>
        <w:t>r</w:t>
      </w:r>
      <w:r w:rsidRPr="007734B2">
        <w:rPr>
          <w:lang w:val="fr-FR"/>
        </w:rPr>
        <w:t xml:space="preserve">ez vérifier les rapports </w:t>
      </w:r>
      <w:r w:rsidR="00F25399">
        <w:rPr>
          <w:lang w:val="fr-FR"/>
        </w:rPr>
        <w:t>MPC</w:t>
      </w:r>
      <w:r w:rsidRPr="007734B2">
        <w:rPr>
          <w:lang w:val="fr-FR"/>
        </w:rPr>
        <w:t xml:space="preserve"> de</w:t>
      </w:r>
      <w:r w:rsidR="00F25399">
        <w:rPr>
          <w:lang w:val="fr-FR"/>
        </w:rPr>
        <w:t xml:space="preserve"> vos</w:t>
      </w:r>
      <w:r w:rsidRPr="007734B2">
        <w:rPr>
          <w:lang w:val="fr-FR"/>
        </w:rPr>
        <w:t xml:space="preserve"> </w:t>
      </w:r>
      <w:r w:rsidR="00F25399">
        <w:rPr>
          <w:lang w:val="fr-FR"/>
        </w:rPr>
        <w:t>élèves. Ensuite, vous pourr</w:t>
      </w:r>
      <w:r w:rsidRPr="007734B2">
        <w:rPr>
          <w:lang w:val="fr-FR"/>
        </w:rPr>
        <w:t xml:space="preserve">ez envoyer </w:t>
      </w:r>
      <w:r w:rsidR="00F25399">
        <w:rPr>
          <w:lang w:val="fr-FR"/>
        </w:rPr>
        <w:t xml:space="preserve"> à </w:t>
      </w:r>
      <w:r w:rsidRPr="007734B2">
        <w:rPr>
          <w:lang w:val="fr-FR"/>
        </w:rPr>
        <w:t xml:space="preserve">IASC </w:t>
      </w:r>
      <w:r w:rsidR="00F25399">
        <w:rPr>
          <w:lang w:val="fr-FR"/>
        </w:rPr>
        <w:t>un</w:t>
      </w:r>
      <w:r w:rsidRPr="007734B2">
        <w:rPr>
          <w:lang w:val="fr-FR"/>
        </w:rPr>
        <w:t xml:space="preserve"> fichier </w:t>
      </w:r>
      <w:r w:rsidR="00F25399">
        <w:rPr>
          <w:lang w:val="fr-FR"/>
        </w:rPr>
        <w:t>compressé</w:t>
      </w:r>
      <w:r w:rsidRPr="007734B2">
        <w:rPr>
          <w:lang w:val="fr-FR"/>
        </w:rPr>
        <w:t xml:space="preserve"> </w:t>
      </w:r>
      <w:r w:rsidR="00F25399">
        <w:rPr>
          <w:lang w:val="fr-FR"/>
        </w:rPr>
        <w:t>avec</w:t>
      </w:r>
      <w:r w:rsidRPr="007734B2">
        <w:rPr>
          <w:lang w:val="fr-FR"/>
        </w:rPr>
        <w:t xml:space="preserve"> tous les rapports</w:t>
      </w:r>
      <w:r w:rsidR="00F25399">
        <w:rPr>
          <w:lang w:val="fr-FR"/>
        </w:rPr>
        <w:t xml:space="preserve"> MPC</w:t>
      </w:r>
      <w:r w:rsidRPr="007734B2">
        <w:rPr>
          <w:lang w:val="fr-FR"/>
        </w:rPr>
        <w:t>.</w:t>
      </w:r>
    </w:p>
    <w:p w:rsidR="007B1D24" w:rsidRPr="007734B2" w:rsidRDefault="007B1D24">
      <w:pPr>
        <w:spacing w:before="0"/>
        <w:jc w:val="left"/>
        <w:rPr>
          <w:lang w:val="fr-FR"/>
        </w:rPr>
      </w:pPr>
      <w:r w:rsidRPr="007734B2">
        <w:rPr>
          <w:lang w:val="fr-FR"/>
        </w:rPr>
        <w:br w:type="page"/>
      </w:r>
    </w:p>
    <w:p w:rsidR="00B54C95" w:rsidRPr="007734B2" w:rsidRDefault="0094351E" w:rsidP="00B54C95">
      <w:pPr>
        <w:pStyle w:val="Titre1"/>
        <w:rPr>
          <w:lang w:val="fr-FR"/>
        </w:rPr>
      </w:pPr>
      <w:bookmarkStart w:id="9" w:name="_Toc11240336"/>
      <w:r>
        <w:rPr>
          <w:lang w:val="fr-FR"/>
        </w:rPr>
        <w:lastRenderedPageBreak/>
        <w:t>É</w:t>
      </w:r>
      <w:r w:rsidR="00855F59" w:rsidRPr="007734B2">
        <w:rPr>
          <w:lang w:val="fr-FR"/>
        </w:rPr>
        <w:t>ducation</w:t>
      </w:r>
      <w:bookmarkEnd w:id="9"/>
    </w:p>
    <w:p w:rsidR="00381FA4" w:rsidRPr="007734B2" w:rsidRDefault="00381FA4" w:rsidP="00E31AD3">
      <w:pPr>
        <w:spacing w:before="0"/>
        <w:rPr>
          <w:lang w:val="fr-FR"/>
        </w:rPr>
      </w:pPr>
    </w:p>
    <w:p w:rsidR="00165CA9" w:rsidRPr="007734B2" w:rsidRDefault="00165CA9" w:rsidP="00BD28DD">
      <w:pPr>
        <w:spacing w:before="0"/>
        <w:rPr>
          <w:lang w:val="fr-FR"/>
        </w:rPr>
      </w:pPr>
      <w:r w:rsidRPr="007734B2">
        <w:rPr>
          <w:lang w:val="fr-FR"/>
        </w:rPr>
        <w:t>La campagne permet aux étudiants et aux amateurs d’obtenir un a</w:t>
      </w:r>
      <w:r w:rsidR="008D7DB5">
        <w:rPr>
          <w:lang w:val="fr-FR"/>
        </w:rPr>
        <w:t xml:space="preserve">ccès exclusif à des images </w:t>
      </w:r>
      <w:r w:rsidRPr="007734B2">
        <w:rPr>
          <w:lang w:val="fr-FR"/>
        </w:rPr>
        <w:t>astronomi</w:t>
      </w:r>
      <w:r w:rsidR="008D7DB5">
        <w:rPr>
          <w:lang w:val="fr-FR"/>
        </w:rPr>
        <w:t>ques de haute qualité</w:t>
      </w:r>
      <w:r w:rsidRPr="007734B2">
        <w:rPr>
          <w:lang w:val="fr-FR"/>
        </w:rPr>
        <w:t xml:space="preserve">, qui ne seraient autrement accessibles qu’après des études de troisième cycle, et de </w:t>
      </w:r>
      <w:proofErr w:type="spellStart"/>
      <w:r w:rsidR="008D7DB5">
        <w:rPr>
          <w:lang w:val="fr-FR"/>
        </w:rPr>
        <w:t>de</w:t>
      </w:r>
      <w:proofErr w:type="spellEnd"/>
      <w:r w:rsidR="008D7DB5">
        <w:rPr>
          <w:lang w:val="fr-FR"/>
        </w:rPr>
        <w:t xml:space="preserve"> former</w:t>
      </w:r>
      <w:r w:rsidRPr="007734B2">
        <w:rPr>
          <w:lang w:val="fr-FR"/>
        </w:rPr>
        <w:t xml:space="preserve"> </w:t>
      </w:r>
      <w:r w:rsidR="008D7DB5">
        <w:rPr>
          <w:lang w:val="fr-FR"/>
        </w:rPr>
        <w:t>pour analyser</w:t>
      </w:r>
      <w:r w:rsidRPr="007734B2">
        <w:rPr>
          <w:lang w:val="fr-FR"/>
        </w:rPr>
        <w:t xml:space="preserve"> de</w:t>
      </w:r>
      <w:r w:rsidR="008D7DB5">
        <w:rPr>
          <w:lang w:val="fr-FR"/>
        </w:rPr>
        <w:t>s</w:t>
      </w:r>
      <w:r w:rsidRPr="007734B2">
        <w:rPr>
          <w:lang w:val="fr-FR"/>
        </w:rPr>
        <w:t xml:space="preserve"> données </w:t>
      </w:r>
      <w:r w:rsidR="008D7DB5">
        <w:rPr>
          <w:lang w:val="fr-FR"/>
        </w:rPr>
        <w:t>en</w:t>
      </w:r>
      <w:r w:rsidRPr="007734B2">
        <w:rPr>
          <w:lang w:val="fr-FR"/>
        </w:rPr>
        <w:t xml:space="preserve"> </w:t>
      </w:r>
      <w:r w:rsidR="008D7DB5">
        <w:rPr>
          <w:lang w:val="fr-FR"/>
        </w:rPr>
        <w:t>utilisant un</w:t>
      </w:r>
      <w:r w:rsidRPr="007734B2">
        <w:rPr>
          <w:lang w:val="fr-FR"/>
        </w:rPr>
        <w:t xml:space="preserve"> logiciel</w:t>
      </w:r>
      <w:r w:rsidR="008D7DB5">
        <w:rPr>
          <w:lang w:val="fr-FR"/>
        </w:rPr>
        <w:t xml:space="preserve"> spécifique. Les élèves peuvent également </w:t>
      </w:r>
      <w:r w:rsidRPr="007734B2">
        <w:rPr>
          <w:lang w:val="fr-FR"/>
        </w:rPr>
        <w:t>interagir avec d</w:t>
      </w:r>
      <w:r w:rsidR="008D7DB5">
        <w:rPr>
          <w:lang w:val="fr-FR"/>
        </w:rPr>
        <w:t xml:space="preserve">es scientifiques internationaux pour </w:t>
      </w:r>
      <w:r w:rsidRPr="007734B2">
        <w:rPr>
          <w:lang w:val="fr-FR"/>
        </w:rPr>
        <w:t>une expérience de recherche inestimable en temps réel. Dans le cadre de cette campagne, les étudiants ont confirmé la découverte d'astéroïdes e</w:t>
      </w:r>
      <w:r w:rsidR="008D7DB5">
        <w:rPr>
          <w:lang w:val="fr-FR"/>
        </w:rPr>
        <w:t xml:space="preserve">t d'importantes observations </w:t>
      </w:r>
      <w:r w:rsidRPr="007734B2">
        <w:rPr>
          <w:lang w:val="fr-FR"/>
        </w:rPr>
        <w:t xml:space="preserve"> ont contribué au programme d'</w:t>
      </w:r>
      <w:r w:rsidR="008D7DB5">
        <w:rPr>
          <w:lang w:val="fr-FR"/>
        </w:rPr>
        <w:t xml:space="preserve">étude des </w:t>
      </w:r>
      <w:r w:rsidRPr="007734B2">
        <w:rPr>
          <w:lang w:val="fr-FR"/>
        </w:rPr>
        <w:t>objet</w:t>
      </w:r>
      <w:r w:rsidR="008D7DB5">
        <w:rPr>
          <w:lang w:val="fr-FR"/>
        </w:rPr>
        <w:t>s</w:t>
      </w:r>
      <w:r w:rsidRPr="007734B2">
        <w:rPr>
          <w:lang w:val="fr-FR"/>
        </w:rPr>
        <w:t xml:space="preserve"> proche de la Terre (</w:t>
      </w:r>
      <w:proofErr w:type="spellStart"/>
      <w:r w:rsidRPr="007734B2">
        <w:rPr>
          <w:lang w:val="fr-FR"/>
        </w:rPr>
        <w:t>NEO</w:t>
      </w:r>
      <w:r w:rsidR="008D7DB5">
        <w:rPr>
          <w:lang w:val="fr-FR"/>
        </w:rPr>
        <w:t>s</w:t>
      </w:r>
      <w:proofErr w:type="spellEnd"/>
      <w:r w:rsidRPr="007734B2">
        <w:rPr>
          <w:lang w:val="fr-FR"/>
        </w:rPr>
        <w:t xml:space="preserve">) de la NASA au Jet Propulsion </w:t>
      </w:r>
      <w:proofErr w:type="spellStart"/>
      <w:r w:rsidRPr="007734B2">
        <w:rPr>
          <w:lang w:val="fr-FR"/>
        </w:rPr>
        <w:t>Laboratory</w:t>
      </w:r>
      <w:proofErr w:type="spellEnd"/>
      <w:r w:rsidRPr="007734B2">
        <w:rPr>
          <w:lang w:val="fr-FR"/>
        </w:rPr>
        <w:t xml:space="preserve"> (Pasadena, Californie).</w:t>
      </w:r>
    </w:p>
    <w:p w:rsidR="006D7313" w:rsidRPr="007734B2" w:rsidRDefault="00165CA9" w:rsidP="00BD28DD">
      <w:pPr>
        <w:spacing w:before="0"/>
        <w:rPr>
          <w:lang w:val="fr-FR"/>
        </w:rPr>
      </w:pPr>
      <w:r w:rsidRPr="007734B2">
        <w:rPr>
          <w:lang w:val="fr-FR"/>
        </w:rPr>
        <w:t>Le logiciel, les instructions et les ensembles d'images peuvent être téléchargés à l'adresse suivante: http://iasc.cosmosearch.org/Astrometrica.html</w:t>
      </w:r>
    </w:p>
    <w:p w:rsidR="00E31AD3" w:rsidRPr="007734B2" w:rsidRDefault="00E31AD3">
      <w:pPr>
        <w:spacing w:before="0"/>
        <w:jc w:val="left"/>
        <w:rPr>
          <w:lang w:val="fr-FR"/>
        </w:rPr>
      </w:pPr>
      <w:r w:rsidRPr="007734B2">
        <w:rPr>
          <w:lang w:val="fr-FR"/>
        </w:rPr>
        <w:br w:type="page"/>
      </w:r>
    </w:p>
    <w:p w:rsidR="00A9543B" w:rsidRPr="007734B2" w:rsidRDefault="00A06F31" w:rsidP="00A9543B">
      <w:pPr>
        <w:pStyle w:val="Titre1"/>
        <w:rPr>
          <w:lang w:val="fr-FR"/>
        </w:rPr>
      </w:pPr>
      <w:r>
        <w:rPr>
          <w:lang w:val="fr-FR"/>
        </w:rPr>
        <w:lastRenderedPageBreak/>
        <w:t>En pratique</w:t>
      </w:r>
    </w:p>
    <w:p w:rsidR="004A6498" w:rsidRPr="007734B2" w:rsidRDefault="004A6498" w:rsidP="004A6498">
      <w:pPr>
        <w:rPr>
          <w:lang w:val="fr-FR"/>
        </w:rPr>
      </w:pPr>
    </w:p>
    <w:p w:rsidR="008521CF" w:rsidRPr="007734B2" w:rsidRDefault="008521CF" w:rsidP="003D6B49">
      <w:pPr>
        <w:pStyle w:val="Titre2"/>
        <w:rPr>
          <w:rFonts w:eastAsiaTheme="minorHAnsi"/>
          <w:lang w:val="fr-FR"/>
        </w:rPr>
      </w:pPr>
      <w:r w:rsidRPr="007734B2">
        <w:rPr>
          <w:rFonts w:eastAsiaTheme="minorHAnsi"/>
          <w:lang w:val="fr-FR"/>
        </w:rPr>
        <w:t xml:space="preserve"> </w:t>
      </w:r>
      <w:r w:rsidR="00A06F31">
        <w:rPr>
          <w:rFonts w:eastAsiaTheme="minorHAnsi"/>
          <w:lang w:val="fr-FR"/>
        </w:rPr>
        <w:t xml:space="preserve">Le logiciel </w:t>
      </w:r>
      <w:proofErr w:type="spellStart"/>
      <w:r w:rsidR="00967074" w:rsidRPr="007734B2">
        <w:rPr>
          <w:rFonts w:eastAsiaTheme="minorHAnsi"/>
          <w:lang w:val="fr-FR"/>
        </w:rPr>
        <w:t>Astrometrica</w:t>
      </w:r>
      <w:proofErr w:type="spellEnd"/>
      <w:r w:rsidR="00967074" w:rsidRPr="007734B2">
        <w:rPr>
          <w:rFonts w:eastAsiaTheme="minorHAnsi"/>
          <w:lang w:val="fr-FR"/>
        </w:rPr>
        <w:t xml:space="preserve"> </w:t>
      </w:r>
    </w:p>
    <w:p w:rsidR="00817E57" w:rsidRPr="007734B2" w:rsidRDefault="00817E57" w:rsidP="00817E57">
      <w:pPr>
        <w:rPr>
          <w:lang w:val="fr-FR"/>
        </w:rPr>
      </w:pPr>
      <w:r w:rsidRPr="007734B2">
        <w:rPr>
          <w:lang w:val="fr-FR"/>
        </w:rPr>
        <w:t xml:space="preserve">Allez sur le site Web de l'IASC, http://iasc.hsutx.edu, et cliquez sur </w:t>
      </w:r>
      <w:proofErr w:type="spellStart"/>
      <w:r w:rsidRPr="007734B2">
        <w:rPr>
          <w:lang w:val="fr-FR"/>
        </w:rPr>
        <w:t>Astrometrica</w:t>
      </w:r>
      <w:proofErr w:type="spellEnd"/>
      <w:r w:rsidRPr="007734B2">
        <w:rPr>
          <w:lang w:val="fr-FR"/>
        </w:rPr>
        <w:t>.</w:t>
      </w:r>
    </w:p>
    <w:p w:rsidR="00817E57" w:rsidRPr="007734B2" w:rsidRDefault="00817E57" w:rsidP="00817E57">
      <w:pPr>
        <w:rPr>
          <w:lang w:val="fr-FR"/>
        </w:rPr>
      </w:pPr>
      <w:r w:rsidRPr="007734B2">
        <w:rPr>
          <w:lang w:val="fr-FR"/>
        </w:rPr>
        <w:t xml:space="preserve">Cliquez sur le guide de démarrage rapide: vous allez télécharger un dossier compressé nommé </w:t>
      </w:r>
      <w:r w:rsidR="00FB249C">
        <w:rPr>
          <w:lang w:val="fr-FR"/>
        </w:rPr>
        <w:t>« </w:t>
      </w:r>
      <w:r w:rsidRPr="007734B2">
        <w:rPr>
          <w:lang w:val="fr-FR"/>
        </w:rPr>
        <w:t>READ ME FIRST</w:t>
      </w:r>
      <w:r w:rsidR="00FB249C">
        <w:rPr>
          <w:lang w:val="fr-FR"/>
        </w:rPr>
        <w:t> »</w:t>
      </w:r>
      <w:r w:rsidRPr="007734B2">
        <w:rPr>
          <w:lang w:val="fr-FR"/>
        </w:rPr>
        <w:t xml:space="preserve">, contenant 3 fichiers pour vous aider à télécharger et installer </w:t>
      </w:r>
      <w:proofErr w:type="spellStart"/>
      <w:r w:rsidRPr="007734B2">
        <w:rPr>
          <w:lang w:val="fr-FR"/>
        </w:rPr>
        <w:t>Astrometrica</w:t>
      </w:r>
      <w:proofErr w:type="spellEnd"/>
      <w:r w:rsidRPr="007734B2">
        <w:rPr>
          <w:lang w:val="fr-FR"/>
        </w:rPr>
        <w:t xml:space="preserve"> (</w:t>
      </w:r>
      <w:r w:rsidR="00FB249C">
        <w:rPr>
          <w:lang w:val="fr-FR"/>
        </w:rPr>
        <w:t>autre « </w:t>
      </w:r>
      <w:r w:rsidRPr="007734B2">
        <w:rPr>
          <w:lang w:val="fr-FR"/>
        </w:rPr>
        <w:t>READ ME FIRST</w:t>
      </w:r>
      <w:r w:rsidR="00FB249C">
        <w:rPr>
          <w:lang w:val="fr-FR"/>
        </w:rPr>
        <w:t> »</w:t>
      </w:r>
      <w:r w:rsidRPr="007734B2">
        <w:rPr>
          <w:lang w:val="fr-FR"/>
        </w:rPr>
        <w:t xml:space="preserve">), des instructions pour utiliser </w:t>
      </w:r>
      <w:proofErr w:type="spellStart"/>
      <w:r w:rsidRPr="007734B2">
        <w:rPr>
          <w:lang w:val="fr-FR"/>
        </w:rPr>
        <w:t>Astrometrica</w:t>
      </w:r>
      <w:proofErr w:type="spellEnd"/>
      <w:r w:rsidRPr="007734B2">
        <w:rPr>
          <w:lang w:val="fr-FR"/>
        </w:rPr>
        <w:t xml:space="preserve"> </w:t>
      </w:r>
      <w:r w:rsidR="00FB249C">
        <w:rPr>
          <w:lang w:val="fr-FR"/>
        </w:rPr>
        <w:t xml:space="preserve"> (</w:t>
      </w:r>
      <w:proofErr w:type="spellStart"/>
      <w:r w:rsidR="00FB249C">
        <w:t>instructions</w:t>
      </w:r>
      <w:proofErr w:type="spellEnd"/>
      <w:r w:rsidR="00FB249C">
        <w:t xml:space="preserve"> </w:t>
      </w:r>
      <w:proofErr w:type="spellStart"/>
      <w:r w:rsidR="00FB249C">
        <w:t>for</w:t>
      </w:r>
      <w:proofErr w:type="spellEnd"/>
      <w:r w:rsidR="00FB249C">
        <w:t xml:space="preserve"> </w:t>
      </w:r>
      <w:proofErr w:type="spellStart"/>
      <w:r w:rsidR="00FB249C">
        <w:t>U</w:t>
      </w:r>
      <w:r w:rsidR="00FB249C" w:rsidRPr="00FB249C">
        <w:t>sing</w:t>
      </w:r>
      <w:proofErr w:type="spellEnd"/>
      <w:r w:rsidR="00FB249C" w:rsidRPr="00FB249C">
        <w:t xml:space="preserve"> </w:t>
      </w:r>
      <w:proofErr w:type="spellStart"/>
      <w:r w:rsidR="00FB249C" w:rsidRPr="00FB249C">
        <w:t>Astrometrica</w:t>
      </w:r>
      <w:proofErr w:type="spellEnd"/>
      <w:r w:rsidR="00FB249C">
        <w:t>)</w:t>
      </w:r>
      <w:r w:rsidR="00FB249C" w:rsidRPr="00FB249C">
        <w:rPr>
          <w:lang w:val="fr-FR"/>
        </w:rPr>
        <w:t xml:space="preserve"> </w:t>
      </w:r>
      <w:r w:rsidRPr="007734B2">
        <w:rPr>
          <w:lang w:val="fr-FR"/>
        </w:rPr>
        <w:t>et un guide de signature</w:t>
      </w:r>
      <w:r w:rsidR="00FB249C">
        <w:rPr>
          <w:lang w:val="fr-FR"/>
        </w:rPr>
        <w:t xml:space="preserve"> (signature guide)</w:t>
      </w:r>
      <w:r w:rsidRPr="007734B2">
        <w:rPr>
          <w:lang w:val="fr-FR"/>
        </w:rPr>
        <w:t xml:space="preserve"> pour vous aider à reconnaître les signatures fausses et vraies.</w:t>
      </w:r>
    </w:p>
    <w:p w:rsidR="00CB33A7" w:rsidRPr="007734B2" w:rsidRDefault="00817E57" w:rsidP="00817E57">
      <w:pPr>
        <w:rPr>
          <w:lang w:val="fr-FR"/>
        </w:rPr>
      </w:pPr>
      <w:r w:rsidRPr="007734B2">
        <w:rPr>
          <w:lang w:val="fr-FR"/>
        </w:rPr>
        <w:t xml:space="preserve">Suivez toutes les instructions, inscrivez-vous pour une utilisation gratuite illimitée et </w:t>
      </w:r>
      <w:proofErr w:type="spellStart"/>
      <w:r w:rsidRPr="007734B2">
        <w:rPr>
          <w:lang w:val="fr-FR"/>
        </w:rPr>
        <w:t>Astrometrica</w:t>
      </w:r>
      <w:proofErr w:type="spellEnd"/>
      <w:r w:rsidRPr="007734B2">
        <w:rPr>
          <w:lang w:val="fr-FR"/>
        </w:rPr>
        <w:t xml:space="preserve"> est prêt à être utilisé.</w:t>
      </w:r>
    </w:p>
    <w:p w:rsidR="00E31AD3" w:rsidRPr="007734B2" w:rsidRDefault="00E31AD3" w:rsidP="00CB33A7">
      <w:pPr>
        <w:rPr>
          <w:lang w:val="fr-FR"/>
        </w:rPr>
      </w:pPr>
    </w:p>
    <w:p w:rsidR="008521CF" w:rsidRPr="007734B2" w:rsidRDefault="00BC3E5D" w:rsidP="0007604C">
      <w:pPr>
        <w:pStyle w:val="Titre2"/>
        <w:rPr>
          <w:lang w:val="fr-FR"/>
        </w:rPr>
      </w:pPr>
      <w:r>
        <w:rPr>
          <w:lang w:val="fr-FR"/>
        </w:rPr>
        <w:t>S</w:t>
      </w:r>
      <w:r w:rsidR="00967074" w:rsidRPr="007734B2">
        <w:rPr>
          <w:lang w:val="fr-FR"/>
        </w:rPr>
        <w:t>ignatures</w:t>
      </w:r>
      <w:r>
        <w:rPr>
          <w:lang w:val="fr-FR"/>
        </w:rPr>
        <w:t> : les vraies et les fausses</w:t>
      </w:r>
    </w:p>
    <w:p w:rsidR="00817E57" w:rsidRPr="007734B2" w:rsidRDefault="00BC3E5D" w:rsidP="00817E57">
      <w:pPr>
        <w:rPr>
          <w:lang w:val="fr-FR"/>
        </w:rPr>
      </w:pPr>
      <w:r>
        <w:rPr>
          <w:lang w:val="fr-FR"/>
        </w:rPr>
        <w:t>U</w:t>
      </w:r>
      <w:r w:rsidR="00817E57" w:rsidRPr="007734B2">
        <w:rPr>
          <w:lang w:val="fr-FR"/>
        </w:rPr>
        <w:t xml:space="preserve">ne clé importante pour une campagne de recherche d’astéroïdes réussie consiste à pouvoir identifier les signatures vraies et fausses pour les objets en mouvement. Tous les objets qui semblent </w:t>
      </w:r>
      <w:proofErr w:type="gramStart"/>
      <w:r w:rsidR="00817E57" w:rsidRPr="007734B2">
        <w:rPr>
          <w:lang w:val="fr-FR"/>
        </w:rPr>
        <w:t>bouger</w:t>
      </w:r>
      <w:proofErr w:type="gramEnd"/>
      <w:r w:rsidR="00817E57" w:rsidRPr="007734B2">
        <w:rPr>
          <w:lang w:val="fr-FR"/>
        </w:rPr>
        <w:t xml:space="preserve"> dans </w:t>
      </w:r>
      <w:r>
        <w:rPr>
          <w:lang w:val="fr-FR"/>
        </w:rPr>
        <w:t xml:space="preserve">les </w:t>
      </w:r>
      <w:r w:rsidR="00817E57" w:rsidRPr="007734B2">
        <w:rPr>
          <w:lang w:val="fr-FR"/>
        </w:rPr>
        <w:t xml:space="preserve">images ne sont pas des astéroïdes. Vous devez connaître la différence et ne </w:t>
      </w:r>
      <w:r>
        <w:rPr>
          <w:lang w:val="fr-FR"/>
        </w:rPr>
        <w:t xml:space="preserve">signaler </w:t>
      </w:r>
      <w:r w:rsidR="00817E57" w:rsidRPr="007734B2">
        <w:rPr>
          <w:lang w:val="fr-FR"/>
        </w:rPr>
        <w:t xml:space="preserve"> que les astéroïdes (les vraies signatures) et non les fausses signatures.</w:t>
      </w:r>
    </w:p>
    <w:p w:rsidR="00817E57" w:rsidRPr="007734B2" w:rsidRDefault="00817E57" w:rsidP="00817E57">
      <w:pPr>
        <w:rPr>
          <w:lang w:val="fr-FR"/>
        </w:rPr>
      </w:pPr>
      <w:r w:rsidRPr="007734B2">
        <w:rPr>
          <w:lang w:val="fr-FR"/>
        </w:rPr>
        <w:t xml:space="preserve">Pour qu'un objet soit </w:t>
      </w:r>
      <w:r w:rsidR="00BC3E5D">
        <w:rPr>
          <w:lang w:val="fr-FR"/>
        </w:rPr>
        <w:t>considéré</w:t>
      </w:r>
      <w:r w:rsidRPr="007734B2">
        <w:rPr>
          <w:lang w:val="fr-FR"/>
        </w:rPr>
        <w:t xml:space="preserve"> comme une vraie signature</w:t>
      </w:r>
      <w:r w:rsidR="00BC3E5D">
        <w:rPr>
          <w:lang w:val="fr-FR"/>
        </w:rPr>
        <w:t>, il doit</w:t>
      </w:r>
      <w:r w:rsidRPr="007734B2">
        <w:rPr>
          <w:lang w:val="fr-FR"/>
        </w:rPr>
        <w:t xml:space="preserve"> présente</w:t>
      </w:r>
      <w:r w:rsidR="00BC3E5D">
        <w:rPr>
          <w:lang w:val="fr-FR"/>
        </w:rPr>
        <w:t>r</w:t>
      </w:r>
      <w:r w:rsidRPr="007734B2">
        <w:rPr>
          <w:lang w:val="fr-FR"/>
        </w:rPr>
        <w:t xml:space="preserve"> trois caractéristiques:</w:t>
      </w:r>
    </w:p>
    <w:p w:rsidR="00817E57" w:rsidRPr="007734B2" w:rsidRDefault="00817E57" w:rsidP="00817E57">
      <w:pPr>
        <w:rPr>
          <w:lang w:val="fr-FR"/>
        </w:rPr>
      </w:pPr>
      <w:r w:rsidRPr="007734B2">
        <w:rPr>
          <w:lang w:val="fr-FR"/>
        </w:rPr>
        <w:t>• se déplace</w:t>
      </w:r>
      <w:r w:rsidR="00BC3E5D">
        <w:rPr>
          <w:lang w:val="fr-FR"/>
        </w:rPr>
        <w:t>r</w:t>
      </w:r>
      <w:r w:rsidRPr="007734B2">
        <w:rPr>
          <w:lang w:val="fr-FR"/>
        </w:rPr>
        <w:t xml:space="preserve"> </w:t>
      </w:r>
      <w:r w:rsidR="00BC3E5D">
        <w:rPr>
          <w:lang w:val="fr-FR"/>
        </w:rPr>
        <w:t>en</w:t>
      </w:r>
      <w:r w:rsidRPr="007734B2">
        <w:rPr>
          <w:lang w:val="fr-FR"/>
        </w:rPr>
        <w:t xml:space="preserve"> ligne droite</w:t>
      </w:r>
    </w:p>
    <w:p w:rsidR="00817E57" w:rsidRPr="007734B2" w:rsidRDefault="00817E57" w:rsidP="00817E57">
      <w:pPr>
        <w:rPr>
          <w:lang w:val="fr-FR"/>
        </w:rPr>
      </w:pPr>
      <w:r w:rsidRPr="007734B2">
        <w:rPr>
          <w:lang w:val="fr-FR"/>
        </w:rPr>
        <w:t>• se déplace</w:t>
      </w:r>
      <w:r w:rsidR="00BC3E5D">
        <w:rPr>
          <w:lang w:val="fr-FR"/>
        </w:rPr>
        <w:t>r</w:t>
      </w:r>
      <w:r w:rsidRPr="007734B2">
        <w:rPr>
          <w:lang w:val="fr-FR"/>
        </w:rPr>
        <w:t xml:space="preserve"> à vitesse constante</w:t>
      </w:r>
    </w:p>
    <w:p w:rsidR="00817E57" w:rsidRPr="007734B2" w:rsidRDefault="00BC3E5D" w:rsidP="00817E57">
      <w:pPr>
        <w:rPr>
          <w:lang w:val="fr-FR"/>
        </w:rPr>
      </w:pPr>
      <w:r>
        <w:rPr>
          <w:lang w:val="fr-FR"/>
        </w:rPr>
        <w:t>• s</w:t>
      </w:r>
      <w:r w:rsidR="00817E57" w:rsidRPr="007734B2">
        <w:rPr>
          <w:lang w:val="fr-FR"/>
        </w:rPr>
        <w:t xml:space="preserve">a magnitude est </w:t>
      </w:r>
      <w:r>
        <w:rPr>
          <w:lang w:val="fr-FR"/>
        </w:rPr>
        <w:t>relativement</w:t>
      </w:r>
      <w:r w:rsidR="00817E57" w:rsidRPr="007734B2">
        <w:rPr>
          <w:lang w:val="fr-FR"/>
        </w:rPr>
        <w:t xml:space="preserve"> constante</w:t>
      </w:r>
    </w:p>
    <w:p w:rsidR="00817E57" w:rsidRPr="007734B2" w:rsidRDefault="00817E57" w:rsidP="00817E57">
      <w:pPr>
        <w:rPr>
          <w:lang w:val="fr-FR"/>
        </w:rPr>
      </w:pPr>
      <w:r w:rsidRPr="007734B2">
        <w:rPr>
          <w:lang w:val="fr-FR"/>
        </w:rPr>
        <w:t xml:space="preserve">Un test simple à utiliser consiste à placer le bord d'une règle le long du trajet de l'objet en mouvement pour vérifier si le mouvement est </w:t>
      </w:r>
      <w:r w:rsidR="00BC3E5D">
        <w:rPr>
          <w:lang w:val="fr-FR"/>
        </w:rPr>
        <w:t>en</w:t>
      </w:r>
      <w:r w:rsidRPr="007734B2">
        <w:rPr>
          <w:lang w:val="fr-FR"/>
        </w:rPr>
        <w:t xml:space="preserve"> ligne droite. Sinon, l'objet est une fausse signature et ne doit pas être mesuré ni inclus dans le rapport MPC.</w:t>
      </w:r>
    </w:p>
    <w:p w:rsidR="00CB33A7" w:rsidRPr="007734B2" w:rsidRDefault="00817E57" w:rsidP="00817E57">
      <w:pPr>
        <w:rPr>
          <w:lang w:val="fr-FR"/>
        </w:rPr>
      </w:pPr>
      <w:r w:rsidRPr="007734B2">
        <w:rPr>
          <w:lang w:val="fr-FR"/>
        </w:rPr>
        <w:t>Pour plus de détails, consultez le guide des signatures (</w:t>
      </w:r>
      <w:r w:rsidR="00BC3E5D">
        <w:rPr>
          <w:lang w:val="fr-FR"/>
        </w:rPr>
        <w:t xml:space="preserve">à télécharger, </w:t>
      </w:r>
      <w:r w:rsidRPr="007734B2">
        <w:rPr>
          <w:lang w:val="fr-FR"/>
        </w:rPr>
        <w:t>voir 4.1)</w:t>
      </w:r>
    </w:p>
    <w:p w:rsidR="00E31AD3" w:rsidRPr="007734B2" w:rsidRDefault="00E31AD3" w:rsidP="00CB33A7">
      <w:pPr>
        <w:rPr>
          <w:lang w:val="fr-FR"/>
        </w:rPr>
      </w:pPr>
    </w:p>
    <w:p w:rsidR="00E31AD3" w:rsidRPr="007734B2" w:rsidRDefault="00E31AD3" w:rsidP="00CB33A7">
      <w:pPr>
        <w:rPr>
          <w:lang w:val="fr-FR"/>
        </w:rPr>
      </w:pPr>
    </w:p>
    <w:p w:rsidR="00E31AD3" w:rsidRPr="007734B2" w:rsidRDefault="00E31AD3" w:rsidP="00CB33A7">
      <w:pPr>
        <w:rPr>
          <w:lang w:val="fr-FR"/>
        </w:rPr>
      </w:pPr>
    </w:p>
    <w:p w:rsidR="00E31AD3" w:rsidRPr="007734B2" w:rsidRDefault="00E31AD3" w:rsidP="00CB33A7">
      <w:pPr>
        <w:rPr>
          <w:lang w:val="fr-FR"/>
        </w:rPr>
      </w:pPr>
    </w:p>
    <w:p w:rsidR="00E31AD3" w:rsidRPr="007734B2" w:rsidRDefault="00E31AD3" w:rsidP="00CB33A7">
      <w:pPr>
        <w:rPr>
          <w:lang w:val="fr-FR"/>
        </w:rPr>
      </w:pPr>
    </w:p>
    <w:p w:rsidR="00E31AD3" w:rsidRPr="007734B2" w:rsidRDefault="00E31AD3" w:rsidP="00CB33A7">
      <w:pPr>
        <w:rPr>
          <w:lang w:val="fr-FR"/>
        </w:rPr>
      </w:pPr>
    </w:p>
    <w:p w:rsidR="008521CF" w:rsidRDefault="00BC3E5D" w:rsidP="003D6B49">
      <w:pPr>
        <w:pStyle w:val="Titre2"/>
        <w:rPr>
          <w:lang w:val="fr-FR"/>
        </w:rPr>
      </w:pPr>
      <w:r>
        <w:rPr>
          <w:lang w:val="fr-FR"/>
        </w:rPr>
        <w:lastRenderedPageBreak/>
        <w:t>En chasse </w:t>
      </w:r>
      <w:r w:rsidR="00CB33A7" w:rsidRPr="007734B2">
        <w:rPr>
          <w:lang w:val="fr-FR"/>
        </w:rPr>
        <w:t>!</w:t>
      </w:r>
    </w:p>
    <w:p w:rsidR="00CB33A7" w:rsidRPr="007734B2" w:rsidRDefault="00372C57" w:rsidP="00B63A8F">
      <w:pPr>
        <w:numPr>
          <w:ilvl w:val="0"/>
          <w:numId w:val="4"/>
        </w:numPr>
        <w:tabs>
          <w:tab w:val="clear" w:pos="720"/>
        </w:tabs>
        <w:suppressAutoHyphens/>
        <w:spacing w:before="0" w:after="0" w:line="240" w:lineRule="auto"/>
        <w:ind w:left="284"/>
        <w:jc w:val="left"/>
        <w:rPr>
          <w:lang w:val="fr-FR"/>
        </w:rPr>
      </w:pPr>
      <w:r w:rsidRPr="007734B2">
        <w:rPr>
          <w:noProof/>
          <w:lang w:val="fr-FR" w:eastAsia="fr-FR"/>
        </w:rPr>
        <w:drawing>
          <wp:anchor distT="0" distB="0" distL="114300" distR="114300" simplePos="0" relativeHeight="251662336" behindDoc="1" locked="0" layoutInCell="1" allowOverlap="1">
            <wp:simplePos x="0" y="0"/>
            <wp:positionH relativeFrom="margin">
              <wp:posOffset>-348615</wp:posOffset>
            </wp:positionH>
            <wp:positionV relativeFrom="paragraph">
              <wp:posOffset>393700</wp:posOffset>
            </wp:positionV>
            <wp:extent cx="6294120" cy="1685290"/>
            <wp:effectExtent l="19050" t="0" r="0" b="0"/>
            <wp:wrapThrough wrapText="bothSides">
              <wp:wrapPolygon edited="0">
                <wp:start x="-65" y="0"/>
                <wp:lineTo x="-65" y="21242"/>
                <wp:lineTo x="21574" y="21242"/>
                <wp:lineTo x="21574" y="0"/>
                <wp:lineTo x="-65" y="0"/>
              </wp:wrapPolygon>
            </wp:wrapThrough>
            <wp:docPr id="9" name="Image 84" descr="Astrometr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strometrica 2"/>
                    <pic:cNvPicPr>
                      <a:picLocks noChangeAspect="1" noChangeArrowheads="1"/>
                    </pic:cNvPicPr>
                  </pic:nvPicPr>
                  <pic:blipFill>
                    <a:blip r:embed="rId9" cstate="print"/>
                    <a:srcRect b="46461"/>
                    <a:stretch>
                      <a:fillRect/>
                    </a:stretch>
                  </pic:blipFill>
                  <pic:spPr bwMode="auto">
                    <a:xfrm>
                      <a:off x="0" y="0"/>
                      <a:ext cx="6294120" cy="1685290"/>
                    </a:xfrm>
                    <a:prstGeom prst="rect">
                      <a:avLst/>
                    </a:prstGeom>
                    <a:noFill/>
                    <a:ln w="9525">
                      <a:noFill/>
                      <a:miter lim="800000"/>
                      <a:headEnd/>
                      <a:tailEnd/>
                    </a:ln>
                  </pic:spPr>
                </pic:pic>
              </a:graphicData>
            </a:graphic>
          </wp:anchor>
        </w:drawing>
      </w:r>
      <w:r w:rsidR="00BC3E5D">
        <w:rPr>
          <w:lang w:val="fr-FR"/>
        </w:rPr>
        <w:t xml:space="preserve">Démarrer </w:t>
      </w:r>
      <w:r w:rsidR="00CB33A7" w:rsidRPr="007734B2">
        <w:rPr>
          <w:lang w:val="fr-FR"/>
        </w:rPr>
        <w:t xml:space="preserve"> </w:t>
      </w:r>
      <w:proofErr w:type="spellStart"/>
      <w:r w:rsidR="00CB33A7" w:rsidRPr="007734B2">
        <w:rPr>
          <w:i/>
          <w:lang w:val="fr-FR"/>
        </w:rPr>
        <w:t>Astrometrica</w:t>
      </w:r>
      <w:proofErr w:type="spellEnd"/>
      <w:r w:rsidR="00CB33A7" w:rsidRPr="007734B2">
        <w:rPr>
          <w:lang w:val="fr-FR"/>
        </w:rPr>
        <w:t xml:space="preserve">.  </w:t>
      </w:r>
      <w:r w:rsidR="00BC3E5D">
        <w:rPr>
          <w:lang w:val="fr-FR"/>
        </w:rPr>
        <w:t>La barre d’états du logiciel est donnée ci-dessous </w:t>
      </w:r>
      <w:r w:rsidR="00CB33A7" w:rsidRPr="007734B2">
        <w:rPr>
          <w:lang w:val="fr-FR"/>
        </w:rPr>
        <w:t xml:space="preserve">: </w:t>
      </w:r>
    </w:p>
    <w:p w:rsidR="00817E57" w:rsidRPr="007734B2" w:rsidRDefault="00817E57" w:rsidP="002432F3">
      <w:pPr>
        <w:pStyle w:val="Paragraphedeliste"/>
        <w:ind w:left="0"/>
        <w:rPr>
          <w:lang w:val="fr-FR"/>
        </w:rPr>
      </w:pPr>
      <w:r w:rsidRPr="007734B2">
        <w:rPr>
          <w:lang w:val="fr-FR"/>
        </w:rPr>
        <w:t xml:space="preserve">• </w:t>
      </w:r>
      <w:proofErr w:type="spellStart"/>
      <w:r w:rsidRPr="007734B2">
        <w:rPr>
          <w:lang w:val="fr-FR"/>
        </w:rPr>
        <w:t>Astrometrica</w:t>
      </w:r>
      <w:proofErr w:type="spellEnd"/>
      <w:r w:rsidRPr="007734B2">
        <w:rPr>
          <w:lang w:val="fr-FR"/>
        </w:rPr>
        <w:t xml:space="preserve"> peut vous demander d’écras</w:t>
      </w:r>
      <w:r w:rsidR="00BC3E5D">
        <w:rPr>
          <w:lang w:val="fr-FR"/>
        </w:rPr>
        <w:t>er le rapport MPC. Cliquez sur « Oui »</w:t>
      </w:r>
      <w:r w:rsidRPr="007734B2">
        <w:rPr>
          <w:lang w:val="fr-FR"/>
        </w:rPr>
        <w:t xml:space="preserve"> uniquement si vous avez terminé </w:t>
      </w:r>
      <w:r w:rsidR="00BC3E5D">
        <w:rPr>
          <w:lang w:val="fr-FR"/>
        </w:rPr>
        <w:t>votre précédent rapport MPC. Cliquez sur « </w:t>
      </w:r>
      <w:r w:rsidRPr="007734B2">
        <w:rPr>
          <w:lang w:val="fr-FR"/>
        </w:rPr>
        <w:t>Non</w:t>
      </w:r>
      <w:r w:rsidR="00BC3E5D">
        <w:rPr>
          <w:lang w:val="fr-FR"/>
        </w:rPr>
        <w:t> »</w:t>
      </w:r>
      <w:r w:rsidRPr="007734B2">
        <w:rPr>
          <w:lang w:val="fr-FR"/>
        </w:rPr>
        <w:t xml:space="preserve"> si vous n'avez pas terminé la recherche sur l'image.</w:t>
      </w:r>
    </w:p>
    <w:p w:rsidR="00817E57" w:rsidRPr="007734B2" w:rsidRDefault="00817E57" w:rsidP="002432F3">
      <w:pPr>
        <w:pStyle w:val="Paragraphedeliste"/>
        <w:ind w:left="0"/>
        <w:rPr>
          <w:lang w:val="fr-FR"/>
        </w:rPr>
      </w:pPr>
      <w:r w:rsidRPr="007734B2">
        <w:rPr>
          <w:lang w:val="fr-FR"/>
        </w:rPr>
        <w:t xml:space="preserve">• Dans </w:t>
      </w:r>
      <w:proofErr w:type="spellStart"/>
      <w:r w:rsidRPr="007734B2">
        <w:rPr>
          <w:lang w:val="fr-FR"/>
        </w:rPr>
        <w:t>Astrometrica</w:t>
      </w:r>
      <w:proofErr w:type="spellEnd"/>
      <w:r w:rsidRPr="007734B2">
        <w:rPr>
          <w:lang w:val="fr-FR"/>
        </w:rPr>
        <w:t xml:space="preserve">, sélectionnez </w:t>
      </w:r>
      <w:r w:rsidR="00BC3E5D">
        <w:rPr>
          <w:lang w:val="fr-FR"/>
        </w:rPr>
        <w:t>« </w:t>
      </w:r>
      <w:r w:rsidRPr="007734B2">
        <w:rPr>
          <w:lang w:val="fr-FR"/>
        </w:rPr>
        <w:t>Charger des images</w:t>
      </w:r>
      <w:r w:rsidR="00BC3E5D">
        <w:rPr>
          <w:lang w:val="fr-FR"/>
        </w:rPr>
        <w:t> » (</w:t>
      </w:r>
      <w:proofErr w:type="spellStart"/>
      <w:r w:rsidR="00BC3E5D">
        <w:rPr>
          <w:lang w:val="fr-FR"/>
        </w:rPr>
        <w:t>load</w:t>
      </w:r>
      <w:proofErr w:type="spellEnd"/>
      <w:r w:rsidR="00BC3E5D">
        <w:rPr>
          <w:lang w:val="fr-FR"/>
        </w:rPr>
        <w:t xml:space="preserve"> images)</w:t>
      </w:r>
      <w:r w:rsidRPr="007734B2">
        <w:rPr>
          <w:lang w:val="fr-FR"/>
        </w:rPr>
        <w:t xml:space="preserve"> dans la barre de menus et chargez votre jeu d’images (3 ou 4 ima</w:t>
      </w:r>
      <w:r w:rsidR="00BC3E5D">
        <w:rPr>
          <w:lang w:val="fr-FR"/>
        </w:rPr>
        <w:t>ges par jeu), puis cliquez sur « </w:t>
      </w:r>
      <w:r w:rsidRPr="007734B2">
        <w:rPr>
          <w:lang w:val="fr-FR"/>
        </w:rPr>
        <w:t>Ouvrir</w:t>
      </w:r>
      <w:r w:rsidR="00BC3E5D">
        <w:rPr>
          <w:lang w:val="fr-FR"/>
        </w:rPr>
        <w:t> »</w:t>
      </w:r>
      <w:r w:rsidRPr="007734B2">
        <w:rPr>
          <w:lang w:val="fr-FR"/>
        </w:rPr>
        <w:t xml:space="preserve">. Après chaque </w:t>
      </w:r>
      <w:r w:rsidR="00BC3E5D">
        <w:rPr>
          <w:lang w:val="fr-FR"/>
        </w:rPr>
        <w:t>ouverture d’image</w:t>
      </w:r>
      <w:r w:rsidRPr="007734B2">
        <w:rPr>
          <w:lang w:val="fr-FR"/>
        </w:rPr>
        <w:t>, une</w:t>
      </w:r>
      <w:r w:rsidR="00BC3E5D">
        <w:rPr>
          <w:lang w:val="fr-FR"/>
        </w:rPr>
        <w:t xml:space="preserve"> boîte apparaîtra : cliquez sur « </w:t>
      </w:r>
      <w:r w:rsidRPr="007734B2">
        <w:rPr>
          <w:lang w:val="fr-FR"/>
        </w:rPr>
        <w:t>OK</w:t>
      </w:r>
      <w:r w:rsidR="00BC3E5D">
        <w:rPr>
          <w:lang w:val="fr-FR"/>
        </w:rPr>
        <w:t> »</w:t>
      </w:r>
      <w:r w:rsidRPr="007734B2">
        <w:rPr>
          <w:lang w:val="fr-FR"/>
        </w:rPr>
        <w:t xml:space="preserve"> à chaque fois.</w:t>
      </w:r>
    </w:p>
    <w:p w:rsidR="00817E57" w:rsidRPr="007734B2" w:rsidRDefault="00817E57" w:rsidP="002432F3">
      <w:pPr>
        <w:pStyle w:val="Paragraphedeliste"/>
        <w:ind w:left="0"/>
        <w:rPr>
          <w:lang w:val="fr-FR"/>
        </w:rPr>
      </w:pPr>
      <w:r w:rsidRPr="007734B2">
        <w:rPr>
          <w:lang w:val="fr-FR"/>
        </w:rPr>
        <w:t xml:space="preserve">• Sélectionnez </w:t>
      </w:r>
      <w:r w:rsidR="00BC3E5D">
        <w:rPr>
          <w:lang w:val="fr-FR"/>
        </w:rPr>
        <w:t>« </w:t>
      </w:r>
      <w:r w:rsidRPr="007734B2">
        <w:rPr>
          <w:lang w:val="fr-FR"/>
        </w:rPr>
        <w:t>Réduction des données</w:t>
      </w:r>
      <w:r w:rsidR="00BC3E5D">
        <w:rPr>
          <w:lang w:val="fr-FR"/>
        </w:rPr>
        <w:t> »</w:t>
      </w:r>
      <w:r w:rsidRPr="007734B2">
        <w:rPr>
          <w:lang w:val="fr-FR"/>
        </w:rPr>
        <w:t xml:space="preserve"> dans la barre de menus, puis sélectionnez </w:t>
      </w:r>
      <w:r w:rsidR="00BC3E5D">
        <w:rPr>
          <w:lang w:val="fr-FR"/>
        </w:rPr>
        <w:t>« </w:t>
      </w:r>
      <w:r w:rsidRPr="007734B2">
        <w:rPr>
          <w:lang w:val="fr-FR"/>
        </w:rPr>
        <w:t xml:space="preserve">OK </w:t>
      </w:r>
      <w:r w:rsidR="00BC3E5D">
        <w:rPr>
          <w:lang w:val="fr-FR"/>
        </w:rPr>
        <w:t>« </w:t>
      </w:r>
      <w:r w:rsidRPr="007734B2">
        <w:rPr>
          <w:lang w:val="fr-FR"/>
        </w:rPr>
        <w:t>dans la zone qui s'affiche. Cette fonction trouvera des références dans vos images.</w:t>
      </w:r>
    </w:p>
    <w:p w:rsidR="00817E57" w:rsidRPr="007734B2" w:rsidRDefault="00817E57" w:rsidP="002432F3">
      <w:pPr>
        <w:pStyle w:val="Paragraphedeliste"/>
        <w:ind w:left="0"/>
        <w:rPr>
          <w:lang w:val="fr-FR"/>
        </w:rPr>
      </w:pPr>
      <w:r w:rsidRPr="007734B2">
        <w:rPr>
          <w:lang w:val="fr-FR"/>
        </w:rPr>
        <w:t xml:space="preserve">• Sélectionnez </w:t>
      </w:r>
      <w:r w:rsidR="00BC3E5D">
        <w:rPr>
          <w:lang w:val="fr-FR"/>
        </w:rPr>
        <w:t>« </w:t>
      </w:r>
      <w:r w:rsidR="0091719E">
        <w:rPr>
          <w:lang w:val="fr-FR"/>
        </w:rPr>
        <w:t>superposition</w:t>
      </w:r>
      <w:r w:rsidRPr="007734B2">
        <w:rPr>
          <w:lang w:val="fr-FR"/>
        </w:rPr>
        <w:t xml:space="preserve"> d'objet</w:t>
      </w:r>
      <w:r w:rsidR="0091719E">
        <w:rPr>
          <w:lang w:val="fr-FR"/>
        </w:rPr>
        <w:t>s</w:t>
      </w:r>
      <w:r w:rsidRPr="007734B2">
        <w:rPr>
          <w:lang w:val="fr-FR"/>
        </w:rPr>
        <w:t xml:space="preserve"> connu</w:t>
      </w:r>
      <w:r w:rsidR="0091719E">
        <w:rPr>
          <w:lang w:val="fr-FR"/>
        </w:rPr>
        <w:t>s</w:t>
      </w:r>
      <w:r w:rsidR="00BC3E5D">
        <w:rPr>
          <w:lang w:val="fr-FR"/>
        </w:rPr>
        <w:t> » (</w:t>
      </w:r>
      <w:proofErr w:type="spellStart"/>
      <w:r w:rsidR="00BC3E5D">
        <w:rPr>
          <w:lang w:val="fr-FR"/>
        </w:rPr>
        <w:t>known</w:t>
      </w:r>
      <w:proofErr w:type="spellEnd"/>
      <w:r w:rsidR="00BC3E5D">
        <w:rPr>
          <w:lang w:val="fr-FR"/>
        </w:rPr>
        <w:t xml:space="preserve"> </w:t>
      </w:r>
      <w:proofErr w:type="spellStart"/>
      <w:r w:rsidR="00BC3E5D">
        <w:rPr>
          <w:lang w:val="fr-FR"/>
        </w:rPr>
        <w:t>object</w:t>
      </w:r>
      <w:proofErr w:type="spellEnd"/>
      <w:r w:rsidR="00BC3E5D">
        <w:rPr>
          <w:lang w:val="fr-FR"/>
        </w:rPr>
        <w:t xml:space="preserve"> overlay)</w:t>
      </w:r>
      <w:r w:rsidRPr="007734B2">
        <w:rPr>
          <w:lang w:val="fr-FR"/>
        </w:rPr>
        <w:t xml:space="preserve"> dans la barre de menus, puis sélectionnez le bouton</w:t>
      </w:r>
      <w:r w:rsidR="008F4313">
        <w:rPr>
          <w:lang w:val="fr-FR"/>
        </w:rPr>
        <w:t> « </w:t>
      </w:r>
      <w:proofErr w:type="spellStart"/>
      <w:r w:rsidRPr="007734B2">
        <w:rPr>
          <w:lang w:val="fr-FR"/>
        </w:rPr>
        <w:t>Blink</w:t>
      </w:r>
      <w:proofErr w:type="spellEnd"/>
      <w:r w:rsidRPr="007734B2">
        <w:rPr>
          <w:lang w:val="fr-FR"/>
        </w:rPr>
        <w:t xml:space="preserve"> Images</w:t>
      </w:r>
      <w:r w:rsidR="008F4313">
        <w:rPr>
          <w:lang w:val="fr-FR"/>
        </w:rPr>
        <w:t> »</w:t>
      </w:r>
      <w:r w:rsidRPr="007734B2">
        <w:rPr>
          <w:lang w:val="fr-FR"/>
        </w:rPr>
        <w:t xml:space="preserve"> et effectuez un zoom avant deux fois pour agrandir l'image.</w:t>
      </w:r>
    </w:p>
    <w:p w:rsidR="00817E57" w:rsidRPr="007734B2" w:rsidRDefault="00817E57" w:rsidP="002432F3">
      <w:pPr>
        <w:pStyle w:val="Paragraphedeliste"/>
        <w:ind w:left="0"/>
        <w:rPr>
          <w:lang w:val="fr-FR"/>
        </w:rPr>
      </w:pPr>
      <w:r w:rsidRPr="007734B2">
        <w:rPr>
          <w:lang w:val="fr-FR"/>
        </w:rPr>
        <w:t>• Vous pouvez choisir l'option qui inverse les images d'un fond noir à un fond gris / blanc.</w:t>
      </w:r>
    </w:p>
    <w:p w:rsidR="00817E57" w:rsidRPr="007734B2" w:rsidRDefault="00817E57" w:rsidP="002432F3">
      <w:pPr>
        <w:pStyle w:val="Paragraphedeliste"/>
        <w:ind w:left="0"/>
        <w:rPr>
          <w:lang w:val="fr-FR"/>
        </w:rPr>
      </w:pPr>
      <w:r w:rsidRPr="007734B2">
        <w:rPr>
          <w:lang w:val="fr-FR"/>
        </w:rPr>
        <w:t>• Numérisez visuellement les objets en mouvement sur l'image clignotante</w:t>
      </w:r>
      <w:r w:rsidR="008F4313">
        <w:rPr>
          <w:lang w:val="fr-FR"/>
        </w:rPr>
        <w:t xml:space="preserve"> </w:t>
      </w:r>
      <w:r w:rsidRPr="007734B2">
        <w:rPr>
          <w:lang w:val="fr-FR"/>
        </w:rPr>
        <w:t>: 3 à 4 images défilent et vous devez rechercher des objets en mouvement.</w:t>
      </w:r>
    </w:p>
    <w:p w:rsidR="00817E57" w:rsidRPr="007734B2" w:rsidRDefault="00817E57" w:rsidP="002432F3">
      <w:pPr>
        <w:pStyle w:val="Paragraphedeliste"/>
        <w:ind w:left="0"/>
        <w:rPr>
          <w:lang w:val="fr-FR"/>
        </w:rPr>
      </w:pPr>
    </w:p>
    <w:p w:rsidR="00817E57" w:rsidRPr="007734B2" w:rsidRDefault="00817E57" w:rsidP="002432F3">
      <w:pPr>
        <w:pStyle w:val="Paragraphedeliste"/>
        <w:ind w:left="0"/>
        <w:rPr>
          <w:lang w:val="fr-FR"/>
        </w:rPr>
      </w:pPr>
      <w:r w:rsidRPr="007734B2">
        <w:rPr>
          <w:lang w:val="fr-FR"/>
        </w:rPr>
        <w:t>Lorsque vous en avez trouvé un, voici plusieurs éléments à rechercher, classés par ordre de priorité:</w:t>
      </w:r>
    </w:p>
    <w:p w:rsidR="00817E57" w:rsidRPr="007734B2" w:rsidRDefault="00817E57" w:rsidP="002432F3">
      <w:pPr>
        <w:pStyle w:val="Paragraphedeliste"/>
        <w:ind w:left="0"/>
        <w:rPr>
          <w:lang w:val="fr-FR"/>
        </w:rPr>
      </w:pPr>
      <w:r w:rsidRPr="007734B2">
        <w:rPr>
          <w:noProof/>
          <w:lang w:val="fr-FR" w:eastAsia="fr-FR"/>
        </w:rPr>
        <w:drawing>
          <wp:anchor distT="0" distB="0" distL="114300" distR="114300" simplePos="0" relativeHeight="251663360" behindDoc="0" locked="0" layoutInCell="1" allowOverlap="1">
            <wp:simplePos x="0" y="0"/>
            <wp:positionH relativeFrom="column">
              <wp:posOffset>2148840</wp:posOffset>
            </wp:positionH>
            <wp:positionV relativeFrom="paragraph">
              <wp:posOffset>350520</wp:posOffset>
            </wp:positionV>
            <wp:extent cx="3724275" cy="2583180"/>
            <wp:effectExtent l="19050" t="0" r="9525" b="0"/>
            <wp:wrapSquare wrapText="bothSides"/>
            <wp:docPr id="10" name="Image 15" descr="C:\Users\Céline\Desktop\image IAS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éline\Desktop\image IASC 1.png"/>
                    <pic:cNvPicPr>
                      <a:picLocks noChangeAspect="1" noChangeArrowheads="1"/>
                    </pic:cNvPicPr>
                  </pic:nvPicPr>
                  <pic:blipFill>
                    <a:blip r:embed="rId10" cstate="print"/>
                    <a:srcRect b="11726"/>
                    <a:stretch>
                      <a:fillRect/>
                    </a:stretch>
                  </pic:blipFill>
                  <pic:spPr bwMode="auto">
                    <a:xfrm>
                      <a:off x="0" y="0"/>
                      <a:ext cx="3724275" cy="2583180"/>
                    </a:xfrm>
                    <a:prstGeom prst="rect">
                      <a:avLst/>
                    </a:prstGeom>
                    <a:noFill/>
                    <a:ln w="9525">
                      <a:noFill/>
                      <a:miter lim="800000"/>
                      <a:headEnd/>
                      <a:tailEnd/>
                    </a:ln>
                  </pic:spPr>
                </pic:pic>
              </a:graphicData>
            </a:graphic>
          </wp:anchor>
        </w:drawing>
      </w:r>
      <w:r w:rsidR="008F4313">
        <w:rPr>
          <w:lang w:val="fr-FR"/>
        </w:rPr>
        <w:t>1</w:t>
      </w:r>
      <w:r w:rsidRPr="007734B2">
        <w:rPr>
          <w:lang w:val="fr-FR"/>
        </w:rPr>
        <w:t xml:space="preserve">. L'objet est-il </w:t>
      </w:r>
      <w:r w:rsidRPr="007734B2">
        <w:rPr>
          <w:b/>
          <w:lang w:val="fr-FR"/>
        </w:rPr>
        <w:t>arrondi avec des bords décolorés</w:t>
      </w:r>
      <w:r w:rsidRPr="007734B2">
        <w:rPr>
          <w:lang w:val="fr-FR"/>
        </w:rPr>
        <w:t>? Les objets en mouvement ont une taille supérieure à quelques pixels et une forme arrondie. Les objets seront "flous" sur les bords puis deviendront plus clairs / légers au centre.</w:t>
      </w:r>
    </w:p>
    <w:p w:rsidR="00817E57" w:rsidRPr="007734B2" w:rsidRDefault="00817E57" w:rsidP="002432F3">
      <w:pPr>
        <w:pStyle w:val="Paragraphedeliste"/>
        <w:ind w:left="0"/>
        <w:rPr>
          <w:lang w:val="fr-FR"/>
        </w:rPr>
      </w:pPr>
      <w:r w:rsidRPr="007734B2">
        <w:rPr>
          <w:lang w:val="fr-FR"/>
        </w:rPr>
        <w:t xml:space="preserve">2. Regardez la </w:t>
      </w:r>
      <w:r w:rsidRPr="007734B2">
        <w:rPr>
          <w:b/>
          <w:lang w:val="fr-FR"/>
        </w:rPr>
        <w:t>valeur R</w:t>
      </w:r>
      <w:r w:rsidRPr="007734B2">
        <w:rPr>
          <w:lang w:val="fr-FR"/>
        </w:rPr>
        <w:t xml:space="preserve"> (qui est la magnitude visible) pour voir si elle reste stable dans toutes les images. La plupart des objets non nommés trouvés ont une valeur de R de 20 ou plus. </w:t>
      </w:r>
      <w:r w:rsidRPr="007734B2">
        <w:rPr>
          <w:b/>
          <w:lang w:val="fr-FR"/>
        </w:rPr>
        <w:t>Vous ne voulez pas que la valeur R fluctue beaucoup</w:t>
      </w:r>
      <w:r w:rsidR="008F4313">
        <w:rPr>
          <w:lang w:val="fr-FR"/>
        </w:rPr>
        <w:t>. Un changement de</w:t>
      </w:r>
      <w:r w:rsidRPr="007734B2">
        <w:rPr>
          <w:lang w:val="fr-FR"/>
        </w:rPr>
        <w:t xml:space="preserve"> 1 </w:t>
      </w:r>
      <w:r w:rsidR="008F4313">
        <w:rPr>
          <w:lang w:val="fr-FR"/>
        </w:rPr>
        <w:t xml:space="preserve">pour R </w:t>
      </w:r>
      <w:r w:rsidRPr="007734B2">
        <w:rPr>
          <w:lang w:val="fr-FR"/>
        </w:rPr>
        <w:t xml:space="preserve">est un </w:t>
      </w:r>
      <w:r w:rsidR="008F4313">
        <w:rPr>
          <w:lang w:val="fr-FR"/>
        </w:rPr>
        <w:t xml:space="preserve">facteur </w:t>
      </w:r>
      <w:r w:rsidRPr="007734B2">
        <w:rPr>
          <w:lang w:val="fr-FR"/>
        </w:rPr>
        <w:t xml:space="preserve"> 2,5</w:t>
      </w:r>
      <w:r w:rsidR="008F4313">
        <w:rPr>
          <w:lang w:val="fr-FR"/>
        </w:rPr>
        <w:t xml:space="preserve"> pour</w:t>
      </w:r>
      <w:r w:rsidRPr="007734B2">
        <w:rPr>
          <w:lang w:val="fr-FR"/>
        </w:rPr>
        <w:t xml:space="preserve"> la luminosité.</w:t>
      </w:r>
    </w:p>
    <w:p w:rsidR="00B26278" w:rsidRPr="007734B2" w:rsidRDefault="00B26278" w:rsidP="00817E57">
      <w:pPr>
        <w:pStyle w:val="Paragraphedeliste"/>
        <w:ind w:left="426"/>
        <w:rPr>
          <w:lang w:val="fr-FR"/>
        </w:rPr>
      </w:pPr>
    </w:p>
    <w:p w:rsidR="00B26278" w:rsidRPr="007734B2" w:rsidRDefault="00B26278" w:rsidP="000863C1">
      <w:pPr>
        <w:pStyle w:val="Paragraphedeliste"/>
        <w:ind w:left="0"/>
        <w:rPr>
          <w:lang w:val="fr-FR"/>
        </w:rPr>
      </w:pPr>
      <w:r w:rsidRPr="007734B2">
        <w:rPr>
          <w:lang w:val="fr-FR"/>
        </w:rPr>
        <w:lastRenderedPageBreak/>
        <w:t xml:space="preserve">3. Vous voulez aussi que l'objet </w:t>
      </w:r>
      <w:r w:rsidRPr="007734B2">
        <w:rPr>
          <w:b/>
          <w:lang w:val="fr-FR"/>
        </w:rPr>
        <w:t xml:space="preserve">garde </w:t>
      </w:r>
      <w:r w:rsidR="000863C1">
        <w:rPr>
          <w:b/>
          <w:lang w:val="fr-FR"/>
        </w:rPr>
        <w:t>une trajectoire linéaire</w:t>
      </w:r>
      <w:r w:rsidRPr="007734B2">
        <w:rPr>
          <w:lang w:val="fr-FR"/>
        </w:rPr>
        <w:t>, pas de saut en haut / en bas / en arrière</w:t>
      </w:r>
      <w:r w:rsidR="000863C1">
        <w:rPr>
          <w:lang w:val="fr-FR"/>
        </w:rPr>
        <w:t>.</w:t>
      </w:r>
    </w:p>
    <w:p w:rsidR="00B26278" w:rsidRPr="007734B2" w:rsidRDefault="00B26278" w:rsidP="000863C1">
      <w:pPr>
        <w:pStyle w:val="Paragraphedeliste"/>
        <w:ind w:left="0"/>
        <w:rPr>
          <w:lang w:val="fr-FR"/>
        </w:rPr>
      </w:pPr>
      <w:r w:rsidRPr="007734B2">
        <w:rPr>
          <w:lang w:val="fr-FR"/>
        </w:rPr>
        <w:t>4. Regardez les graphiques. L'objet est OK si</w:t>
      </w:r>
      <w:r w:rsidR="000863C1">
        <w:rPr>
          <w:lang w:val="fr-FR"/>
        </w:rPr>
        <w:t xml:space="preserve"> </w:t>
      </w:r>
      <w:r w:rsidRPr="007734B2">
        <w:rPr>
          <w:lang w:val="fr-FR"/>
        </w:rPr>
        <w:t>:</w:t>
      </w:r>
    </w:p>
    <w:p w:rsidR="00B26278" w:rsidRPr="007734B2" w:rsidRDefault="00B26278" w:rsidP="000863C1">
      <w:pPr>
        <w:pStyle w:val="Paragraphedeliste"/>
        <w:ind w:left="0"/>
        <w:rPr>
          <w:lang w:val="fr-FR"/>
        </w:rPr>
      </w:pPr>
      <w:r w:rsidRPr="007734B2">
        <w:rPr>
          <w:lang w:val="fr-FR"/>
        </w:rPr>
        <w:t>- les points blancs sont dispersés loin des lignes rouges</w:t>
      </w:r>
      <w:r w:rsidR="000863C1">
        <w:rPr>
          <w:lang w:val="fr-FR"/>
        </w:rPr>
        <w:t>.</w:t>
      </w:r>
    </w:p>
    <w:p w:rsidR="00B26278" w:rsidRPr="007734B2" w:rsidRDefault="00B26278" w:rsidP="000863C1">
      <w:pPr>
        <w:pStyle w:val="Paragraphedeliste"/>
        <w:ind w:left="0"/>
        <w:rPr>
          <w:lang w:val="fr-FR"/>
        </w:rPr>
      </w:pPr>
      <w:r w:rsidRPr="007734B2">
        <w:rPr>
          <w:lang w:val="fr-FR"/>
        </w:rPr>
        <w:t>- le SNR est supérieur à 5</w:t>
      </w:r>
      <w:r w:rsidR="000863C1">
        <w:rPr>
          <w:lang w:val="fr-FR"/>
        </w:rPr>
        <w:t>.</w:t>
      </w:r>
    </w:p>
    <w:p w:rsidR="00B26278" w:rsidRPr="007734B2" w:rsidRDefault="00B26278" w:rsidP="000863C1">
      <w:pPr>
        <w:pStyle w:val="Paragraphedeliste"/>
        <w:ind w:left="0"/>
        <w:rPr>
          <w:lang w:val="fr-FR"/>
        </w:rPr>
      </w:pPr>
      <w:r w:rsidRPr="007734B2">
        <w:rPr>
          <w:lang w:val="fr-FR"/>
        </w:rPr>
        <w:t>- la magnitude ne fluctue pas de plus de 1.</w:t>
      </w:r>
    </w:p>
    <w:p w:rsidR="00CB33A7" w:rsidRPr="007734B2" w:rsidRDefault="00CB33A7" w:rsidP="00CB33A7">
      <w:pPr>
        <w:rPr>
          <w:lang w:val="fr-FR"/>
        </w:rPr>
      </w:pPr>
    </w:p>
    <w:p w:rsidR="008521CF" w:rsidRPr="007734B2" w:rsidRDefault="000863C1" w:rsidP="003D6B49">
      <w:pPr>
        <w:pStyle w:val="Titre2"/>
        <w:rPr>
          <w:lang w:val="fr-FR"/>
        </w:rPr>
      </w:pPr>
      <w:r>
        <w:rPr>
          <w:lang w:val="fr-FR"/>
        </w:rPr>
        <w:t xml:space="preserve">Objet en mouvement </w:t>
      </w:r>
      <w:r w:rsidR="00D62633">
        <w:rPr>
          <w:lang w:val="fr-FR"/>
        </w:rPr>
        <w:t>repéré</w:t>
      </w:r>
    </w:p>
    <w:p w:rsidR="002432F3" w:rsidRPr="007734B2" w:rsidRDefault="00B26278" w:rsidP="002432F3">
      <w:pPr>
        <w:spacing w:before="0" w:after="0" w:line="240" w:lineRule="auto"/>
        <w:rPr>
          <w:lang w:val="fr-FR"/>
        </w:rPr>
      </w:pPr>
      <w:r w:rsidRPr="007734B2">
        <w:rPr>
          <w:lang w:val="fr-FR"/>
        </w:rPr>
        <w:t xml:space="preserve">• Lorsqu'un objet en mouvement est détecté, sélectionnez </w:t>
      </w:r>
      <w:r w:rsidR="00D62633">
        <w:rPr>
          <w:lang w:val="fr-FR"/>
        </w:rPr>
        <w:t>« </w:t>
      </w:r>
      <w:r w:rsidRPr="007734B2">
        <w:rPr>
          <w:lang w:val="fr-FR"/>
        </w:rPr>
        <w:t xml:space="preserve">Arrêter le </w:t>
      </w:r>
      <w:r w:rsidR="00D62633">
        <w:rPr>
          <w:lang w:val="fr-FR"/>
        </w:rPr>
        <w:t>défilement »</w:t>
      </w:r>
      <w:r w:rsidRPr="007734B2">
        <w:rPr>
          <w:lang w:val="fr-FR"/>
        </w:rPr>
        <w:t xml:space="preserve"> </w:t>
      </w:r>
      <w:r w:rsidR="00D62633">
        <w:rPr>
          <w:lang w:val="fr-FR"/>
        </w:rPr>
        <w:t xml:space="preserve">(stop </w:t>
      </w:r>
      <w:proofErr w:type="spellStart"/>
      <w:r w:rsidR="00D62633">
        <w:rPr>
          <w:lang w:val="fr-FR"/>
        </w:rPr>
        <w:t>blinking</w:t>
      </w:r>
      <w:proofErr w:type="spellEnd"/>
      <w:r w:rsidR="00D62633">
        <w:rPr>
          <w:lang w:val="fr-FR"/>
        </w:rPr>
        <w:t xml:space="preserve">) </w:t>
      </w:r>
      <w:r w:rsidRPr="007734B2">
        <w:rPr>
          <w:lang w:val="fr-FR"/>
        </w:rPr>
        <w:t>dans la barre de menus.</w:t>
      </w:r>
    </w:p>
    <w:p w:rsidR="00B26278" w:rsidRPr="007734B2" w:rsidRDefault="00B26278" w:rsidP="002432F3">
      <w:pPr>
        <w:spacing w:before="0" w:after="0" w:line="240" w:lineRule="auto"/>
        <w:rPr>
          <w:lang w:val="fr-FR"/>
        </w:rPr>
      </w:pPr>
      <w:r w:rsidRPr="007734B2">
        <w:rPr>
          <w:lang w:val="fr-FR"/>
        </w:rPr>
        <w:t xml:space="preserve">• Commencez par </w:t>
      </w:r>
      <w:r w:rsidR="00D62633">
        <w:rPr>
          <w:lang w:val="fr-FR"/>
        </w:rPr>
        <w:t>retourner à l'image </w:t>
      </w:r>
      <w:r w:rsidRPr="007734B2">
        <w:rPr>
          <w:lang w:val="fr-FR"/>
        </w:rPr>
        <w:t>1 en cliquant sur le bouton Suivant ou Précédent.</w:t>
      </w:r>
    </w:p>
    <w:p w:rsidR="00B26278" w:rsidRPr="007734B2" w:rsidRDefault="00B26278" w:rsidP="002432F3">
      <w:pPr>
        <w:spacing w:before="0" w:after="0" w:line="240" w:lineRule="auto"/>
        <w:rPr>
          <w:lang w:val="fr-FR"/>
        </w:rPr>
      </w:pPr>
      <w:r w:rsidRPr="007734B2">
        <w:rPr>
          <w:lang w:val="fr-FR"/>
        </w:rPr>
        <w:t>• Centrez l'objet avec le réticule et cliquez dessus.</w:t>
      </w:r>
    </w:p>
    <w:p w:rsidR="00B26278" w:rsidRPr="007734B2" w:rsidRDefault="00B26278" w:rsidP="002432F3">
      <w:pPr>
        <w:spacing w:before="0" w:after="0" w:line="240" w:lineRule="auto"/>
        <w:rPr>
          <w:lang w:val="fr-FR"/>
        </w:rPr>
      </w:pPr>
      <w:r w:rsidRPr="007734B2">
        <w:rPr>
          <w:lang w:val="fr-FR"/>
        </w:rPr>
        <w:t xml:space="preserve">• Cliquez sur </w:t>
      </w:r>
      <w:r w:rsidR="00D62633">
        <w:rPr>
          <w:lang w:val="fr-FR"/>
        </w:rPr>
        <w:t>« </w:t>
      </w:r>
      <w:r w:rsidRPr="007734B2">
        <w:rPr>
          <w:lang w:val="fr-FR"/>
        </w:rPr>
        <w:t>Désignation de l'objet</w:t>
      </w:r>
      <w:r w:rsidR="00D62633">
        <w:rPr>
          <w:lang w:val="fr-FR"/>
        </w:rPr>
        <w:t> »</w:t>
      </w:r>
      <w:r w:rsidRPr="007734B2">
        <w:rPr>
          <w:lang w:val="fr-FR"/>
        </w:rPr>
        <w:t xml:space="preserve"> et recherchez un objet proche de 0,00 en déclinaison et ascension droite, puis sélec</w:t>
      </w:r>
      <w:r w:rsidR="00D62633">
        <w:rPr>
          <w:lang w:val="fr-FR"/>
        </w:rPr>
        <w:t>tionnez cet objet, cliquez sur « </w:t>
      </w:r>
      <w:r w:rsidRPr="007734B2">
        <w:rPr>
          <w:lang w:val="fr-FR"/>
        </w:rPr>
        <w:t>OK</w:t>
      </w:r>
      <w:r w:rsidR="00D62633">
        <w:rPr>
          <w:lang w:val="fr-FR"/>
        </w:rPr>
        <w:t> », puis sur « </w:t>
      </w:r>
      <w:r w:rsidRPr="007734B2">
        <w:rPr>
          <w:lang w:val="fr-FR"/>
        </w:rPr>
        <w:t>Accepter</w:t>
      </w:r>
      <w:r w:rsidR="00D62633">
        <w:rPr>
          <w:lang w:val="fr-FR"/>
        </w:rPr>
        <w:t> »</w:t>
      </w:r>
      <w:r w:rsidRPr="007734B2">
        <w:rPr>
          <w:lang w:val="fr-FR"/>
        </w:rPr>
        <w:t>. S'il n'y a pas d'objet proche, donnez-lui son nom en tapant 3 initiales de votre école et une désignation à 4 chiffres.</w:t>
      </w:r>
    </w:p>
    <w:p w:rsidR="00B26278" w:rsidRPr="007734B2" w:rsidRDefault="00B26278" w:rsidP="002432F3">
      <w:pPr>
        <w:spacing w:before="0" w:after="0" w:line="240" w:lineRule="auto"/>
        <w:rPr>
          <w:lang w:val="fr-FR"/>
        </w:rPr>
      </w:pPr>
      <w:r w:rsidRPr="007734B2">
        <w:rPr>
          <w:lang w:val="fr-FR"/>
        </w:rPr>
        <w:t>• Répét</w:t>
      </w:r>
      <w:r w:rsidR="00D62633">
        <w:rPr>
          <w:lang w:val="fr-FR"/>
        </w:rPr>
        <w:t>ez la procédure pour les images </w:t>
      </w:r>
      <w:r w:rsidRPr="007734B2">
        <w:rPr>
          <w:lang w:val="fr-FR"/>
        </w:rPr>
        <w:t xml:space="preserve">2, 3 et 4 en </w:t>
      </w:r>
      <w:r w:rsidR="00D62633">
        <w:rPr>
          <w:lang w:val="fr-FR"/>
        </w:rPr>
        <w:t>vous positionnant sur l'image </w:t>
      </w:r>
      <w:r w:rsidRPr="007734B2">
        <w:rPr>
          <w:lang w:val="fr-FR"/>
        </w:rPr>
        <w:t xml:space="preserve">2, puis </w:t>
      </w:r>
      <w:r w:rsidR="00D62633">
        <w:rPr>
          <w:lang w:val="fr-FR"/>
        </w:rPr>
        <w:t>sur l'image </w:t>
      </w:r>
      <w:r w:rsidRPr="007734B2">
        <w:rPr>
          <w:lang w:val="fr-FR"/>
        </w:rPr>
        <w:t xml:space="preserve">3 et enfin </w:t>
      </w:r>
      <w:r w:rsidR="00D62633">
        <w:rPr>
          <w:lang w:val="fr-FR"/>
        </w:rPr>
        <w:t>sur l'image </w:t>
      </w:r>
      <w:r w:rsidRPr="007734B2">
        <w:rPr>
          <w:lang w:val="fr-FR"/>
        </w:rPr>
        <w:t xml:space="preserve">4, en répétant </w:t>
      </w:r>
      <w:r w:rsidR="00D62633">
        <w:rPr>
          <w:lang w:val="fr-FR"/>
        </w:rPr>
        <w:t xml:space="preserve">à chaque fois </w:t>
      </w:r>
      <w:r w:rsidRPr="007734B2">
        <w:rPr>
          <w:lang w:val="fr-FR"/>
        </w:rPr>
        <w:t xml:space="preserve">la </w:t>
      </w:r>
      <w:r w:rsidR="00D62633">
        <w:rPr>
          <w:lang w:val="fr-FR"/>
        </w:rPr>
        <w:t>même procédure que pour l'image </w:t>
      </w:r>
      <w:r w:rsidRPr="007734B2">
        <w:rPr>
          <w:lang w:val="fr-FR"/>
        </w:rPr>
        <w:t>1.</w:t>
      </w:r>
    </w:p>
    <w:p w:rsidR="00B20062" w:rsidRPr="007734B2" w:rsidRDefault="00B26278" w:rsidP="002432F3">
      <w:pPr>
        <w:spacing w:before="0" w:after="0" w:line="240" w:lineRule="auto"/>
        <w:rPr>
          <w:lang w:val="fr-FR"/>
        </w:rPr>
      </w:pPr>
      <w:r w:rsidRPr="007734B2">
        <w:rPr>
          <w:lang w:val="fr-FR"/>
        </w:rPr>
        <w:t xml:space="preserve">• Continuez à </w:t>
      </w:r>
      <w:r w:rsidR="00D62633">
        <w:rPr>
          <w:lang w:val="fr-FR"/>
        </w:rPr>
        <w:t xml:space="preserve">observer attentivement les </w:t>
      </w:r>
      <w:r w:rsidRPr="007734B2">
        <w:rPr>
          <w:lang w:val="fr-FR"/>
        </w:rPr>
        <w:t>image</w:t>
      </w:r>
      <w:r w:rsidR="00D62633">
        <w:rPr>
          <w:lang w:val="fr-FR"/>
        </w:rPr>
        <w:t>s</w:t>
      </w:r>
      <w:r w:rsidRPr="007734B2">
        <w:rPr>
          <w:lang w:val="fr-FR"/>
        </w:rPr>
        <w:t xml:space="preserve"> jusqu'à ce que tous les astéroïdes aient été mesurés.</w:t>
      </w:r>
    </w:p>
    <w:p w:rsidR="002432F3" w:rsidRPr="007734B2" w:rsidRDefault="002432F3" w:rsidP="002432F3">
      <w:pPr>
        <w:spacing w:before="0" w:after="0" w:line="240" w:lineRule="auto"/>
        <w:rPr>
          <w:lang w:val="fr-FR"/>
        </w:rPr>
      </w:pPr>
    </w:p>
    <w:p w:rsidR="00CB33A7" w:rsidRPr="007734B2" w:rsidRDefault="00D62633" w:rsidP="00CB33A7">
      <w:pPr>
        <w:tabs>
          <w:tab w:val="left" w:pos="5963"/>
        </w:tabs>
        <w:rPr>
          <w:b/>
          <w:sz w:val="32"/>
          <w:szCs w:val="32"/>
          <w:lang w:val="fr-FR"/>
        </w:rPr>
      </w:pPr>
      <w:r>
        <w:rPr>
          <w:b/>
          <w:sz w:val="32"/>
          <w:szCs w:val="32"/>
          <w:lang w:val="fr-FR"/>
        </w:rPr>
        <w:t>EXE</w:t>
      </w:r>
      <w:r w:rsidR="00CB33A7" w:rsidRPr="007734B2">
        <w:rPr>
          <w:b/>
          <w:sz w:val="32"/>
          <w:szCs w:val="32"/>
          <w:lang w:val="fr-FR"/>
        </w:rPr>
        <w:t>MPLE</w:t>
      </w:r>
    </w:p>
    <w:p w:rsidR="00CB33A7" w:rsidRPr="007734B2" w:rsidRDefault="00D87EBB" w:rsidP="00CB33A7">
      <w:pPr>
        <w:tabs>
          <w:tab w:val="left" w:pos="5963"/>
        </w:tabs>
        <w:rPr>
          <w:lang w:val="fr-FR"/>
        </w:rPr>
      </w:pPr>
      <w:r w:rsidRPr="007734B2">
        <w:rPr>
          <w:noProof/>
          <w:lang w:val="fr-FR" w:eastAsia="fr-F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6" type="#_x0000_t68" style="position:absolute;left:0;text-align:left;margin-left:432.2pt;margin-top:122.3pt;width:13.8pt;height:30.7pt;rotation:-1784564fd;z-index:251672576" fillcolor="red">
            <v:textbox style="layout-flow:vertical-ideographic"/>
          </v:shape>
        </w:pict>
      </w:r>
      <w:r w:rsidRPr="007734B2">
        <w:rPr>
          <w:noProof/>
          <w:lang w:val="fr-FR" w:eastAsia="fr-FR"/>
        </w:rPr>
        <w:pict>
          <v:shape id="_x0000_s1037" type="#_x0000_t68" style="position:absolute;left:0;text-align:left;margin-left:304.55pt;margin-top:117.8pt;width:13.8pt;height:30.7pt;rotation:-1784564fd;z-index:251673600" fillcolor="red">
            <v:textbox style="layout-flow:vertical-ideographic"/>
          </v:shape>
        </w:pict>
      </w:r>
      <w:r w:rsidRPr="007734B2">
        <w:rPr>
          <w:noProof/>
          <w:lang w:val="fr-FR" w:eastAsia="fr-FR"/>
        </w:rPr>
        <w:pict>
          <v:shape id="_x0000_s1038" type="#_x0000_t68" style="position:absolute;left:0;text-align:left;margin-left:176.25pt;margin-top:117.8pt;width:13.8pt;height:30.7pt;rotation:-1784564fd;z-index:251674624" fillcolor="red">
            <v:textbox style="layout-flow:vertical-ideographic"/>
          </v:shape>
        </w:pict>
      </w:r>
      <w:r w:rsidRPr="007734B2">
        <w:rPr>
          <w:noProof/>
          <w:lang w:val="fr-FR" w:eastAsia="fr-FR"/>
        </w:rPr>
        <w:pict>
          <v:shape id="_x0000_s1035" type="#_x0000_t68" style="position:absolute;left:0;text-align:left;margin-left:60.15pt;margin-top:117.8pt;width:13.8pt;height:30.7pt;rotation:-1784564fd;z-index:251671552" fillcolor="red">
            <v:textbox style="layout-flow:vertical-ideographic"/>
          </v:shape>
        </w:pict>
      </w:r>
      <w:r w:rsidR="00E31AD3" w:rsidRPr="007734B2">
        <w:rPr>
          <w:noProof/>
          <w:lang w:val="fr-FR" w:eastAsia="fr-FR"/>
        </w:rPr>
        <w:drawing>
          <wp:anchor distT="0" distB="0" distL="114300" distR="114300" simplePos="0" relativeHeight="251669504" behindDoc="0" locked="0" layoutInCell="1" allowOverlap="1">
            <wp:simplePos x="0" y="0"/>
            <wp:positionH relativeFrom="column">
              <wp:posOffset>4385310</wp:posOffset>
            </wp:positionH>
            <wp:positionV relativeFrom="paragraph">
              <wp:posOffset>90805</wp:posOffset>
            </wp:positionV>
            <wp:extent cx="1491615" cy="1478915"/>
            <wp:effectExtent l="19050" t="0" r="0" b="0"/>
            <wp:wrapSquare wrapText="bothSides"/>
            <wp:docPr id="28" name="Image 2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srcRect l="50891" t="9360" r="2479" b="8466"/>
                    <a:stretch>
                      <a:fillRect/>
                    </a:stretch>
                  </pic:blipFill>
                  <pic:spPr>
                    <a:xfrm>
                      <a:off x="0" y="0"/>
                      <a:ext cx="1491615" cy="1478915"/>
                    </a:xfrm>
                    <a:prstGeom prst="rect">
                      <a:avLst/>
                    </a:prstGeom>
                  </pic:spPr>
                </pic:pic>
              </a:graphicData>
            </a:graphic>
          </wp:anchor>
        </w:drawing>
      </w:r>
      <w:r w:rsidR="00E31AD3" w:rsidRPr="007734B2">
        <w:rPr>
          <w:noProof/>
          <w:lang w:val="fr-FR" w:eastAsia="fr-FR"/>
        </w:rPr>
        <w:drawing>
          <wp:anchor distT="0" distB="0" distL="114300" distR="114300" simplePos="0" relativeHeight="251668480" behindDoc="0" locked="0" layoutInCell="1" allowOverlap="1">
            <wp:simplePos x="0" y="0"/>
            <wp:positionH relativeFrom="column">
              <wp:posOffset>2612390</wp:posOffset>
            </wp:positionH>
            <wp:positionV relativeFrom="paragraph">
              <wp:posOffset>90805</wp:posOffset>
            </wp:positionV>
            <wp:extent cx="1491615" cy="1438910"/>
            <wp:effectExtent l="19050" t="0" r="0" b="0"/>
            <wp:wrapSquare wrapText="bothSides"/>
            <wp:docPr id="27" name="Image 2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srcRect l="50545" t="11413" r="2972" b="11321"/>
                    <a:stretch>
                      <a:fillRect/>
                    </a:stretch>
                  </pic:blipFill>
                  <pic:spPr>
                    <a:xfrm>
                      <a:off x="0" y="0"/>
                      <a:ext cx="1491615" cy="1438910"/>
                    </a:xfrm>
                    <a:prstGeom prst="rect">
                      <a:avLst/>
                    </a:prstGeom>
                  </pic:spPr>
                </pic:pic>
              </a:graphicData>
            </a:graphic>
          </wp:anchor>
        </w:drawing>
      </w:r>
      <w:r w:rsidR="00E31AD3" w:rsidRPr="007734B2">
        <w:rPr>
          <w:noProof/>
          <w:lang w:val="fr-FR" w:eastAsia="fr-FR"/>
        </w:rPr>
        <w:drawing>
          <wp:anchor distT="0" distB="0" distL="114300" distR="114300" simplePos="0" relativeHeight="251670528" behindDoc="0" locked="0" layoutInCell="1" allowOverlap="1">
            <wp:simplePos x="0" y="0"/>
            <wp:positionH relativeFrom="column">
              <wp:posOffset>989965</wp:posOffset>
            </wp:positionH>
            <wp:positionV relativeFrom="paragraph">
              <wp:posOffset>90805</wp:posOffset>
            </wp:positionV>
            <wp:extent cx="1419860" cy="1414780"/>
            <wp:effectExtent l="19050" t="0" r="8890" b="0"/>
            <wp:wrapSquare wrapText="bothSides"/>
            <wp:docPr id="26" name="Image 2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cstate="print"/>
                    <a:srcRect l="52277" t="10145" r="2769" b="10198"/>
                    <a:stretch>
                      <a:fillRect/>
                    </a:stretch>
                  </pic:blipFill>
                  <pic:spPr>
                    <a:xfrm>
                      <a:off x="0" y="0"/>
                      <a:ext cx="1419860" cy="1414780"/>
                    </a:xfrm>
                    <a:prstGeom prst="rect">
                      <a:avLst/>
                    </a:prstGeom>
                  </pic:spPr>
                </pic:pic>
              </a:graphicData>
            </a:graphic>
          </wp:anchor>
        </w:drawing>
      </w:r>
      <w:r w:rsidR="00E31AD3" w:rsidRPr="007734B2">
        <w:rPr>
          <w:noProof/>
          <w:lang w:val="fr-FR" w:eastAsia="fr-FR"/>
        </w:rPr>
        <w:drawing>
          <wp:anchor distT="0" distB="0" distL="114300" distR="114300" simplePos="0" relativeHeight="251667456" behindDoc="1" locked="0" layoutInCell="1" allowOverlap="1">
            <wp:simplePos x="0" y="0"/>
            <wp:positionH relativeFrom="column">
              <wp:posOffset>-624205</wp:posOffset>
            </wp:positionH>
            <wp:positionV relativeFrom="paragraph">
              <wp:posOffset>90805</wp:posOffset>
            </wp:positionV>
            <wp:extent cx="1451610" cy="1414780"/>
            <wp:effectExtent l="19050" t="0" r="0" b="0"/>
            <wp:wrapSquare wrapText="bothSides"/>
            <wp:docPr id="24" name="Image 2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print"/>
                    <a:srcRect l="51958" t="10600" r="2458" b="12513"/>
                    <a:stretch>
                      <a:fillRect/>
                    </a:stretch>
                  </pic:blipFill>
                  <pic:spPr>
                    <a:xfrm>
                      <a:off x="0" y="0"/>
                      <a:ext cx="1451610" cy="1414780"/>
                    </a:xfrm>
                    <a:prstGeom prst="rect">
                      <a:avLst/>
                    </a:prstGeom>
                  </pic:spPr>
                </pic:pic>
              </a:graphicData>
            </a:graphic>
          </wp:anchor>
        </w:drawing>
      </w:r>
    </w:p>
    <w:p w:rsidR="00CB33A7" w:rsidRPr="007734B2" w:rsidRDefault="00CB33A7" w:rsidP="00CB33A7">
      <w:pPr>
        <w:tabs>
          <w:tab w:val="left" w:pos="5963"/>
        </w:tabs>
        <w:jc w:val="center"/>
        <w:rPr>
          <w:lang w:val="fr-FR"/>
        </w:rPr>
      </w:pPr>
    </w:p>
    <w:p w:rsidR="00CB33A7" w:rsidRPr="007734B2" w:rsidRDefault="00CB33A7" w:rsidP="00CB33A7">
      <w:pPr>
        <w:tabs>
          <w:tab w:val="left" w:pos="5963"/>
        </w:tabs>
        <w:rPr>
          <w:lang w:val="fr-FR"/>
        </w:rPr>
      </w:pPr>
    </w:p>
    <w:p w:rsidR="00CB33A7" w:rsidRPr="007734B2" w:rsidRDefault="00CB33A7" w:rsidP="00CB33A7">
      <w:pPr>
        <w:tabs>
          <w:tab w:val="left" w:pos="5963"/>
        </w:tabs>
        <w:rPr>
          <w:noProof/>
          <w:lang w:val="fr-FR" w:eastAsia="fr-FR"/>
        </w:rPr>
      </w:pPr>
    </w:p>
    <w:p w:rsidR="00CB33A7" w:rsidRPr="007734B2" w:rsidRDefault="00CB33A7" w:rsidP="00CB33A7">
      <w:pPr>
        <w:tabs>
          <w:tab w:val="left" w:pos="5963"/>
        </w:tabs>
        <w:rPr>
          <w:noProof/>
          <w:lang w:val="fr-FR" w:eastAsia="fr-FR"/>
        </w:rPr>
      </w:pPr>
    </w:p>
    <w:p w:rsidR="00CB33A7" w:rsidRPr="007734B2" w:rsidRDefault="00CB33A7" w:rsidP="00CB33A7">
      <w:pPr>
        <w:tabs>
          <w:tab w:val="left" w:pos="5963"/>
        </w:tabs>
        <w:rPr>
          <w:noProof/>
          <w:lang w:val="fr-FR" w:eastAsia="fr-FR"/>
        </w:rPr>
      </w:pPr>
    </w:p>
    <w:p w:rsidR="00CB33A7" w:rsidRPr="007734B2" w:rsidRDefault="00CB33A7" w:rsidP="00CB33A7">
      <w:pPr>
        <w:tabs>
          <w:tab w:val="left" w:pos="5963"/>
        </w:tabs>
        <w:rPr>
          <w:noProof/>
          <w:lang w:val="fr-FR" w:eastAsia="fr-FR"/>
        </w:rPr>
      </w:pPr>
    </w:p>
    <w:p w:rsidR="00CB33A7" w:rsidRPr="007734B2" w:rsidRDefault="00CB33A7" w:rsidP="00CB33A7">
      <w:pPr>
        <w:tabs>
          <w:tab w:val="left" w:pos="5963"/>
        </w:tabs>
        <w:rPr>
          <w:noProof/>
          <w:lang w:val="fr-FR" w:eastAsia="fr-FR"/>
        </w:rPr>
      </w:pPr>
    </w:p>
    <w:p w:rsidR="00CB33A7" w:rsidRPr="007734B2" w:rsidRDefault="00CB33A7" w:rsidP="00CB33A7">
      <w:pPr>
        <w:tabs>
          <w:tab w:val="left" w:pos="5963"/>
        </w:tabs>
        <w:rPr>
          <w:noProof/>
          <w:lang w:val="fr-FR" w:eastAsia="fr-FR"/>
        </w:rPr>
      </w:pPr>
    </w:p>
    <w:p w:rsidR="00CB33A7" w:rsidRPr="007734B2" w:rsidRDefault="00CB33A7" w:rsidP="00CB33A7">
      <w:pPr>
        <w:tabs>
          <w:tab w:val="left" w:pos="5963"/>
        </w:tabs>
        <w:rPr>
          <w:lang w:val="fr-FR"/>
        </w:rPr>
      </w:pPr>
    </w:p>
    <w:p w:rsidR="00CB33A7" w:rsidRPr="007734B2" w:rsidRDefault="0091719E" w:rsidP="00CB33A7">
      <w:pPr>
        <w:pStyle w:val="Titre2"/>
        <w:rPr>
          <w:lang w:val="fr-FR"/>
        </w:rPr>
      </w:pPr>
      <w:r w:rsidRPr="007734B2">
        <w:rPr>
          <w:bCs/>
          <w:lang w:val="fr-FR"/>
        </w:rPr>
        <w:t>R</w:t>
      </w:r>
      <w:r>
        <w:rPr>
          <w:bCs/>
          <w:lang w:val="fr-FR"/>
        </w:rPr>
        <w:t>ap</w:t>
      </w:r>
      <w:r w:rsidRPr="007734B2">
        <w:rPr>
          <w:bCs/>
          <w:lang w:val="fr-FR"/>
        </w:rPr>
        <w:t xml:space="preserve">port MPC </w:t>
      </w:r>
      <w:r>
        <w:rPr>
          <w:bCs/>
          <w:lang w:val="fr-FR"/>
        </w:rPr>
        <w:t>(</w:t>
      </w:r>
      <w:proofErr w:type="spellStart"/>
      <w:r w:rsidR="00CB33A7" w:rsidRPr="007734B2">
        <w:rPr>
          <w:bCs/>
          <w:lang w:val="fr-FR"/>
        </w:rPr>
        <w:t>M</w:t>
      </w:r>
      <w:r w:rsidR="004A6498" w:rsidRPr="007734B2">
        <w:rPr>
          <w:bCs/>
          <w:lang w:val="fr-FR"/>
        </w:rPr>
        <w:t>inor</w:t>
      </w:r>
      <w:proofErr w:type="spellEnd"/>
      <w:r w:rsidR="004A6498" w:rsidRPr="007734B2">
        <w:rPr>
          <w:bCs/>
          <w:lang w:val="fr-FR"/>
        </w:rPr>
        <w:t xml:space="preserve"> </w:t>
      </w:r>
      <w:proofErr w:type="spellStart"/>
      <w:r w:rsidR="004A6498" w:rsidRPr="007734B2">
        <w:rPr>
          <w:bCs/>
          <w:lang w:val="fr-FR"/>
        </w:rPr>
        <w:t>Planet</w:t>
      </w:r>
      <w:proofErr w:type="spellEnd"/>
      <w:r w:rsidR="00CB33A7" w:rsidRPr="007734B2">
        <w:rPr>
          <w:bCs/>
          <w:lang w:val="fr-FR"/>
        </w:rPr>
        <w:t xml:space="preserve"> C</w:t>
      </w:r>
      <w:r w:rsidR="004A6498" w:rsidRPr="007734B2">
        <w:rPr>
          <w:bCs/>
          <w:lang w:val="fr-FR"/>
        </w:rPr>
        <w:t>enter</w:t>
      </w:r>
      <w:r w:rsidR="00CB33A7" w:rsidRPr="007734B2">
        <w:rPr>
          <w:bCs/>
          <w:lang w:val="fr-FR"/>
        </w:rPr>
        <w:t xml:space="preserve">) </w:t>
      </w:r>
    </w:p>
    <w:p w:rsidR="00B26278" w:rsidRPr="007734B2" w:rsidRDefault="00B26278" w:rsidP="00B26278">
      <w:pPr>
        <w:rPr>
          <w:lang w:val="fr-FR"/>
        </w:rPr>
      </w:pPr>
      <w:r w:rsidRPr="007734B2">
        <w:rPr>
          <w:lang w:val="fr-FR"/>
        </w:rPr>
        <w:t xml:space="preserve">Le rapport MPC doit être préparé pour chaque image et </w:t>
      </w:r>
      <w:r w:rsidR="0091719E">
        <w:rPr>
          <w:lang w:val="fr-FR"/>
        </w:rPr>
        <w:t>envoyé</w:t>
      </w:r>
      <w:r w:rsidRPr="007734B2">
        <w:rPr>
          <w:lang w:val="fr-FR"/>
        </w:rPr>
        <w:t xml:space="preserve"> </w:t>
      </w:r>
      <w:r w:rsidR="0091719E">
        <w:rPr>
          <w:lang w:val="fr-FR"/>
        </w:rPr>
        <w:t>en</w:t>
      </w:r>
      <w:r w:rsidRPr="007734B2">
        <w:rPr>
          <w:lang w:val="fr-FR"/>
        </w:rPr>
        <w:t xml:space="preserve"> pièce jointe à</w:t>
      </w:r>
      <w:r w:rsidR="0091719E">
        <w:rPr>
          <w:lang w:val="fr-FR"/>
        </w:rPr>
        <w:t> </w:t>
      </w:r>
      <w:r w:rsidRPr="007734B2">
        <w:rPr>
          <w:lang w:val="fr-FR"/>
        </w:rPr>
        <w:t>: iascsearch@hsutx.edu. Si plus</w:t>
      </w:r>
      <w:r w:rsidR="0091719E">
        <w:rPr>
          <w:lang w:val="fr-FR"/>
        </w:rPr>
        <w:t xml:space="preserve">ieurs élèves analysent des </w:t>
      </w:r>
      <w:r w:rsidRPr="007734B2">
        <w:rPr>
          <w:lang w:val="fr-FR"/>
        </w:rPr>
        <w:t>image</w:t>
      </w:r>
      <w:r w:rsidR="0091719E">
        <w:rPr>
          <w:lang w:val="fr-FR"/>
        </w:rPr>
        <w:t>s</w:t>
      </w:r>
      <w:r w:rsidRPr="007734B2">
        <w:rPr>
          <w:lang w:val="fr-FR"/>
        </w:rPr>
        <w:t>, envoyez un seul rapport répertoriant jusqu'à cinq étudiants.</w:t>
      </w:r>
    </w:p>
    <w:p w:rsidR="00CB33A7" w:rsidRDefault="00B26278" w:rsidP="00B26278">
      <w:pPr>
        <w:rPr>
          <w:lang w:val="fr-FR"/>
        </w:rPr>
      </w:pPr>
      <w:r w:rsidRPr="007734B2">
        <w:rPr>
          <w:lang w:val="fr-FR"/>
        </w:rPr>
        <w:t xml:space="preserve">Toutes les instructions sont </w:t>
      </w:r>
      <w:r w:rsidR="0091719E">
        <w:rPr>
          <w:lang w:val="fr-FR"/>
        </w:rPr>
        <w:t>précisées</w:t>
      </w:r>
      <w:r w:rsidRPr="007734B2">
        <w:rPr>
          <w:lang w:val="fr-FR"/>
        </w:rPr>
        <w:t xml:space="preserve"> dans le fichier </w:t>
      </w:r>
      <w:r w:rsidR="0091719E">
        <w:rPr>
          <w:lang w:val="fr-FR"/>
        </w:rPr>
        <w:t>« </w:t>
      </w:r>
      <w:r w:rsidRPr="007734B2">
        <w:rPr>
          <w:lang w:val="fr-FR"/>
        </w:rPr>
        <w:t xml:space="preserve">Instructions </w:t>
      </w:r>
      <w:r w:rsidR="0091719E">
        <w:rPr>
          <w:lang w:val="fr-FR"/>
        </w:rPr>
        <w:t xml:space="preserve">for </w:t>
      </w:r>
      <w:proofErr w:type="spellStart"/>
      <w:r w:rsidR="0091719E">
        <w:rPr>
          <w:lang w:val="fr-FR"/>
        </w:rPr>
        <w:t>Using</w:t>
      </w:r>
      <w:proofErr w:type="spellEnd"/>
      <w:r w:rsidRPr="007734B2">
        <w:rPr>
          <w:lang w:val="fr-FR"/>
        </w:rPr>
        <w:t xml:space="preserve"> </w:t>
      </w:r>
      <w:proofErr w:type="spellStart"/>
      <w:r w:rsidRPr="007734B2">
        <w:rPr>
          <w:lang w:val="fr-FR"/>
        </w:rPr>
        <w:t>Astrometrica</w:t>
      </w:r>
      <w:proofErr w:type="spellEnd"/>
      <w:r w:rsidR="0091719E">
        <w:rPr>
          <w:lang w:val="fr-FR"/>
        </w:rPr>
        <w:t> »</w:t>
      </w:r>
      <w:r w:rsidRPr="007734B2">
        <w:rPr>
          <w:lang w:val="fr-FR"/>
        </w:rPr>
        <w:t>.</w:t>
      </w:r>
    </w:p>
    <w:p w:rsidR="006C56DF" w:rsidRPr="007734B2" w:rsidRDefault="006C56DF" w:rsidP="00B26278">
      <w:pPr>
        <w:rPr>
          <w:lang w:val="fr-FR"/>
        </w:rPr>
      </w:pPr>
    </w:p>
    <w:p w:rsidR="008521CF" w:rsidRPr="007734B2" w:rsidRDefault="0091719E" w:rsidP="0007604C">
      <w:pPr>
        <w:pStyle w:val="Titre2"/>
        <w:rPr>
          <w:lang w:val="fr-FR"/>
        </w:rPr>
      </w:pPr>
      <w:r>
        <w:rPr>
          <w:lang w:val="fr-FR"/>
        </w:rPr>
        <w:t>Astuces</w:t>
      </w:r>
      <w:r w:rsidR="00E2738A" w:rsidRPr="007734B2">
        <w:rPr>
          <w:vertAlign w:val="superscript"/>
          <w:lang w:val="fr-FR"/>
        </w:rPr>
        <w:t>(1)</w:t>
      </w:r>
      <w:r w:rsidR="009F59C0" w:rsidRPr="007734B2">
        <w:rPr>
          <w:lang w:val="fr-FR"/>
        </w:rPr>
        <w:t xml:space="preserve"> </w:t>
      </w:r>
    </w:p>
    <w:p w:rsidR="00B351F0" w:rsidRPr="007734B2" w:rsidRDefault="0091719E" w:rsidP="00B351F0">
      <w:pPr>
        <w:rPr>
          <w:lang w:val="fr-FR"/>
        </w:rPr>
      </w:pPr>
      <w:r>
        <w:rPr>
          <w:lang w:val="fr-FR"/>
        </w:rPr>
        <w:t>Voici quelques aides pour réussir sa chasse aux astéroïdes.</w:t>
      </w:r>
    </w:p>
    <w:p w:rsidR="0005437E" w:rsidRPr="007734B2" w:rsidRDefault="0005437E" w:rsidP="0005437E">
      <w:pPr>
        <w:rPr>
          <w:lang w:val="fr-FR"/>
        </w:rPr>
      </w:pPr>
      <w:r w:rsidRPr="007734B2">
        <w:rPr>
          <w:lang w:val="fr-FR"/>
        </w:rPr>
        <w:t xml:space="preserve">1. </w:t>
      </w:r>
      <w:r w:rsidR="0091719E">
        <w:rPr>
          <w:lang w:val="fr-FR"/>
        </w:rPr>
        <w:t>Savoir comment</w:t>
      </w:r>
      <w:r w:rsidRPr="007734B2">
        <w:rPr>
          <w:lang w:val="fr-FR"/>
        </w:rPr>
        <w:t xml:space="preserve"> «la réduction des données» fonctionne</w:t>
      </w:r>
    </w:p>
    <w:p w:rsidR="0005437E" w:rsidRPr="007734B2" w:rsidRDefault="0005437E" w:rsidP="0005437E">
      <w:pPr>
        <w:rPr>
          <w:lang w:val="fr-FR"/>
        </w:rPr>
      </w:pPr>
      <w:proofErr w:type="spellStart"/>
      <w:r w:rsidRPr="007734B2">
        <w:rPr>
          <w:lang w:val="fr-FR"/>
        </w:rPr>
        <w:t>Astrometrica</w:t>
      </w:r>
      <w:proofErr w:type="spellEnd"/>
      <w:r w:rsidRPr="007734B2">
        <w:rPr>
          <w:lang w:val="fr-FR"/>
        </w:rPr>
        <w:t xml:space="preserve"> essaiera de trouver les étoiles les plus brillantes dans le cadre et de les faire correspondre aux étoiles connues dans un catalogue d'étoiles lumineuses. Ce processus durera quelques minutes. Les étoiles de référence utilisées pour</w:t>
      </w:r>
      <w:r w:rsidR="0091719E">
        <w:rPr>
          <w:lang w:val="fr-FR"/>
        </w:rPr>
        <w:t xml:space="preserve"> la réduction des données astronomiques</w:t>
      </w:r>
      <w:r w:rsidRPr="007734B2">
        <w:rPr>
          <w:lang w:val="fr-FR"/>
        </w:rPr>
        <w:t xml:space="preserve"> sont entourées en </w:t>
      </w:r>
      <w:r w:rsidR="0091719E">
        <w:rPr>
          <w:lang w:val="fr-FR"/>
        </w:rPr>
        <w:t>vert. Les étoiles de référence jugées inadaptées,</w:t>
      </w:r>
      <w:r w:rsidRPr="007734B2">
        <w:rPr>
          <w:lang w:val="fr-FR"/>
        </w:rPr>
        <w:t xml:space="preserve"> qui ont été rejetées en raison de résidus importants</w:t>
      </w:r>
      <w:r w:rsidR="0091719E">
        <w:rPr>
          <w:lang w:val="fr-FR"/>
        </w:rPr>
        <w:t>,</w:t>
      </w:r>
      <w:r w:rsidRPr="007734B2">
        <w:rPr>
          <w:lang w:val="fr-FR"/>
        </w:rPr>
        <w:t xml:space="preserve"> sont marquées par des cercles jaunes. Les étoiles (c’est-à-dire les objets trouvés à la même position dans </w:t>
      </w:r>
      <w:r w:rsidR="0091719E">
        <w:rPr>
          <w:lang w:val="fr-FR"/>
        </w:rPr>
        <w:t xml:space="preserve"> </w:t>
      </w:r>
      <w:r w:rsidRPr="007734B2">
        <w:rPr>
          <w:lang w:val="fr-FR"/>
        </w:rPr>
        <w:t>au moins deux images) sont entourées en bleu.</w:t>
      </w:r>
    </w:p>
    <w:p w:rsidR="001419FE" w:rsidRPr="007734B2" w:rsidRDefault="0091719E" w:rsidP="0005437E">
      <w:pPr>
        <w:rPr>
          <w:lang w:val="fr-FR"/>
        </w:rPr>
      </w:pPr>
      <w:r>
        <w:rPr>
          <w:noProof/>
          <w:lang w:val="fr-FR" w:eastAsia="fr-FR"/>
        </w:rPr>
        <w:pict>
          <v:shape id="_x0000_s1039" type="#_x0000_t68" style="position:absolute;left:0;text-align:left;margin-left:275.9pt;margin-top:16.15pt;width:13.8pt;height:30.7pt;rotation:15897925fd;z-index:251675648" fillcolor="red">
            <v:textbox style="layout-flow:vertical-ideographic"/>
          </v:shape>
        </w:pict>
      </w:r>
      <w:r w:rsidR="0005437E" w:rsidRPr="007734B2">
        <w:rPr>
          <w:lang w:val="fr-FR"/>
        </w:rPr>
        <w:t xml:space="preserve">Une fois que vous obtenez un ajustement (étoile verte), </w:t>
      </w:r>
      <w:r>
        <w:rPr>
          <w:lang w:val="fr-FR"/>
        </w:rPr>
        <w:t>cliquez sur l'option « </w:t>
      </w:r>
      <w:r w:rsidR="0005437E" w:rsidRPr="007734B2">
        <w:rPr>
          <w:lang w:val="fr-FR"/>
        </w:rPr>
        <w:t>superposition</w:t>
      </w:r>
      <w:r>
        <w:rPr>
          <w:lang w:val="fr-FR"/>
        </w:rPr>
        <w:t> » (overlay)</w:t>
      </w:r>
      <w:r w:rsidR="0005437E" w:rsidRPr="007734B2">
        <w:rPr>
          <w:lang w:val="fr-FR"/>
        </w:rPr>
        <w:t>.</w:t>
      </w:r>
      <w:r w:rsidR="001419FE" w:rsidRPr="007734B2">
        <w:rPr>
          <w:noProof/>
          <w:lang w:val="fr-FR" w:eastAsia="fr-FR"/>
        </w:rPr>
        <w:drawing>
          <wp:inline distT="0" distB="0" distL="0" distR="0">
            <wp:extent cx="5486400" cy="417195"/>
            <wp:effectExtent l="19050" t="0" r="0" b="0"/>
            <wp:docPr id="19" name="Image 21" descr="C:\Users\Céline\Desktop\image IAS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éline\Desktop\image IASC 5.png"/>
                    <pic:cNvPicPr>
                      <a:picLocks noChangeAspect="1" noChangeArrowheads="1"/>
                    </pic:cNvPicPr>
                  </pic:nvPicPr>
                  <pic:blipFill>
                    <a:blip r:embed="rId15" cstate="print"/>
                    <a:srcRect/>
                    <a:stretch>
                      <a:fillRect/>
                    </a:stretch>
                  </pic:blipFill>
                  <pic:spPr bwMode="auto">
                    <a:xfrm>
                      <a:off x="0" y="0"/>
                      <a:ext cx="5486400" cy="417195"/>
                    </a:xfrm>
                    <a:prstGeom prst="rect">
                      <a:avLst/>
                    </a:prstGeom>
                    <a:noFill/>
                    <a:ln w="9525">
                      <a:noFill/>
                      <a:miter lim="800000"/>
                      <a:headEnd/>
                      <a:tailEnd/>
                    </a:ln>
                  </pic:spPr>
                </pic:pic>
              </a:graphicData>
            </a:graphic>
          </wp:inline>
        </w:drawing>
      </w:r>
    </w:p>
    <w:p w:rsidR="0005437E" w:rsidRDefault="0005437E" w:rsidP="0091719E">
      <w:pPr>
        <w:pStyle w:val="Paragraphedeliste"/>
        <w:spacing w:before="0" w:after="0" w:line="240" w:lineRule="auto"/>
        <w:ind w:left="0"/>
        <w:rPr>
          <w:lang w:val="fr-FR"/>
        </w:rPr>
      </w:pPr>
      <w:r w:rsidRPr="007734B2">
        <w:rPr>
          <w:lang w:val="fr-FR"/>
        </w:rPr>
        <w:t>Cela marquera tout objet connu dans les images. Marquez et sig</w:t>
      </w:r>
      <w:r w:rsidR="0091719E">
        <w:rPr>
          <w:lang w:val="fr-FR"/>
        </w:rPr>
        <w:t>nalez tout objet en mouvement, qu</w:t>
      </w:r>
      <w:r w:rsidRPr="007734B2">
        <w:rPr>
          <w:lang w:val="fr-FR"/>
        </w:rPr>
        <w:t xml:space="preserve">'il </w:t>
      </w:r>
      <w:r w:rsidR="0091719E">
        <w:rPr>
          <w:lang w:val="fr-FR"/>
        </w:rPr>
        <w:t xml:space="preserve">soit </w:t>
      </w:r>
      <w:r w:rsidRPr="007734B2">
        <w:rPr>
          <w:lang w:val="fr-FR"/>
        </w:rPr>
        <w:t xml:space="preserve"> connu ou inconnu. Ne cochez jamais une case pour le rapport si rien ne s'y trouve! (une case vide signifie que l'objet "devrait" être là). </w:t>
      </w:r>
      <w:r w:rsidR="0091719E">
        <w:rPr>
          <w:lang w:val="fr-FR"/>
        </w:rPr>
        <w:t>Il est très enthousiasmant de découvrir de nouveaux astéroïdes, mais signaler</w:t>
      </w:r>
      <w:r w:rsidRPr="007734B2">
        <w:rPr>
          <w:lang w:val="fr-FR"/>
        </w:rPr>
        <w:t xml:space="preserve"> des objets connus signifie que vous </w:t>
      </w:r>
      <w:r w:rsidR="0091719E">
        <w:rPr>
          <w:lang w:val="fr-FR"/>
        </w:rPr>
        <w:t>améliorez</w:t>
      </w:r>
      <w:r w:rsidRPr="007734B2">
        <w:rPr>
          <w:lang w:val="fr-FR"/>
        </w:rPr>
        <w:t xml:space="preserve"> </w:t>
      </w:r>
      <w:r w:rsidR="0091719E">
        <w:rPr>
          <w:lang w:val="fr-FR"/>
        </w:rPr>
        <w:t>la localisation</w:t>
      </w:r>
      <w:r w:rsidRPr="007734B2">
        <w:rPr>
          <w:lang w:val="fr-FR"/>
        </w:rPr>
        <w:t xml:space="preserve"> de l'objet, ce qui permet au programme de </w:t>
      </w:r>
      <w:r w:rsidR="0091719E">
        <w:rPr>
          <w:lang w:val="fr-FR"/>
        </w:rPr>
        <w:t xml:space="preserve">mieux prédire sa position </w:t>
      </w:r>
      <w:r w:rsidRPr="007734B2">
        <w:rPr>
          <w:lang w:val="fr-FR"/>
        </w:rPr>
        <w:t>dans le futur.</w:t>
      </w:r>
    </w:p>
    <w:p w:rsidR="0091719E" w:rsidRPr="007734B2" w:rsidRDefault="0091719E" w:rsidP="0005437E">
      <w:pPr>
        <w:pStyle w:val="Paragraphedeliste"/>
        <w:spacing w:before="0" w:after="0" w:line="240" w:lineRule="auto"/>
        <w:ind w:left="0"/>
        <w:jc w:val="left"/>
        <w:rPr>
          <w:lang w:val="fr-FR"/>
        </w:rPr>
      </w:pPr>
    </w:p>
    <w:p w:rsidR="0005437E" w:rsidRDefault="0005437E" w:rsidP="00D20255">
      <w:pPr>
        <w:pStyle w:val="Paragraphedeliste"/>
        <w:spacing w:before="0" w:after="0" w:line="240" w:lineRule="auto"/>
        <w:ind w:left="0"/>
        <w:rPr>
          <w:lang w:val="fr-FR"/>
        </w:rPr>
      </w:pPr>
      <w:r w:rsidRPr="007734B2">
        <w:rPr>
          <w:lang w:val="fr-FR"/>
        </w:rPr>
        <w:t xml:space="preserve">2. Regardez la valeur R (qui est la magnitude visible) pour voir si elle reste stable dans toutes les images. Ce que vous voyez à l'écran avant de cliquer est légèrement différent lorsque vous cliquez. </w:t>
      </w:r>
      <w:r w:rsidR="00D20255">
        <w:rPr>
          <w:lang w:val="fr-FR"/>
        </w:rPr>
        <w:t xml:space="preserve">Auparavant, </w:t>
      </w:r>
      <w:r w:rsidRPr="007734B2">
        <w:rPr>
          <w:lang w:val="fr-FR"/>
        </w:rPr>
        <w:t xml:space="preserve"> c'est approximatif, </w:t>
      </w:r>
      <w:r w:rsidR="00D20255">
        <w:rPr>
          <w:lang w:val="fr-FR"/>
        </w:rPr>
        <w:t>mais ensuite</w:t>
      </w:r>
      <w:r w:rsidRPr="007734B2">
        <w:rPr>
          <w:lang w:val="fr-FR"/>
        </w:rPr>
        <w:t xml:space="preserve"> </w:t>
      </w:r>
      <w:r w:rsidR="00D20255">
        <w:rPr>
          <w:lang w:val="fr-FR"/>
        </w:rPr>
        <w:t>la valeur est exacte. Donc, vous dev</w:t>
      </w:r>
      <w:r w:rsidRPr="007734B2">
        <w:rPr>
          <w:lang w:val="fr-FR"/>
        </w:rPr>
        <w:t xml:space="preserve">ez </w:t>
      </w:r>
      <w:r w:rsidR="00D20255">
        <w:rPr>
          <w:lang w:val="fr-FR"/>
        </w:rPr>
        <w:t xml:space="preserve">de préférence </w:t>
      </w:r>
      <w:r w:rsidRPr="007734B2">
        <w:rPr>
          <w:lang w:val="fr-FR"/>
        </w:rPr>
        <w:t>lire la valeur R directement sur chaque image.</w:t>
      </w:r>
      <w:r w:rsidR="00D20255">
        <w:rPr>
          <w:lang w:val="fr-FR"/>
        </w:rPr>
        <w:t xml:space="preserve"> A savoir, l</w:t>
      </w:r>
      <w:r w:rsidRPr="007734B2">
        <w:rPr>
          <w:lang w:val="fr-FR"/>
        </w:rPr>
        <w:t>a plupart des objets non nommés ont une valeur de R de 20 ou plus.</w:t>
      </w:r>
    </w:p>
    <w:p w:rsidR="0091719E" w:rsidRPr="007734B2" w:rsidRDefault="0091719E" w:rsidP="0005437E">
      <w:pPr>
        <w:pStyle w:val="Paragraphedeliste"/>
        <w:spacing w:before="0" w:after="0" w:line="240" w:lineRule="auto"/>
        <w:ind w:left="0"/>
        <w:jc w:val="left"/>
        <w:rPr>
          <w:lang w:val="fr-FR"/>
        </w:rPr>
      </w:pPr>
    </w:p>
    <w:p w:rsidR="00DC6C07" w:rsidRPr="007734B2" w:rsidRDefault="0005437E" w:rsidP="00D20255">
      <w:pPr>
        <w:pStyle w:val="Paragraphedeliste"/>
        <w:spacing w:before="0" w:after="0" w:line="240" w:lineRule="auto"/>
        <w:ind w:left="0"/>
        <w:rPr>
          <w:lang w:val="fr-FR"/>
        </w:rPr>
      </w:pPr>
      <w:r w:rsidRPr="007734B2">
        <w:rPr>
          <w:lang w:val="fr-FR"/>
        </w:rPr>
        <w:t xml:space="preserve">3. Lorsque vous cliquez sur l'objet, la base de données apparaît. La première </w:t>
      </w:r>
      <w:r w:rsidR="00D20255">
        <w:rPr>
          <w:lang w:val="fr-FR"/>
        </w:rPr>
        <w:t xml:space="preserve">ligne </w:t>
      </w:r>
      <w:r w:rsidRPr="007734B2">
        <w:rPr>
          <w:lang w:val="fr-FR"/>
        </w:rPr>
        <w:t xml:space="preserve">mise en évidence est celle qui, selon le programme, pourrait être l'objet. Mais vous voyez que le R est différent et que les </w:t>
      </w:r>
      <w:proofErr w:type="spellStart"/>
      <w:r w:rsidRPr="007734B2">
        <w:rPr>
          <w:lang w:val="fr-FR"/>
        </w:rPr>
        <w:t>dRA</w:t>
      </w:r>
      <w:proofErr w:type="spellEnd"/>
      <w:r w:rsidRPr="007734B2">
        <w:rPr>
          <w:lang w:val="fr-FR"/>
        </w:rPr>
        <w:t xml:space="preserve"> et d Of sont très différents, ce qui signifie que cet objet est dans un emplacement différent de celui </w:t>
      </w:r>
      <w:r w:rsidR="00D20255">
        <w:rPr>
          <w:lang w:val="fr-FR"/>
        </w:rPr>
        <w:t>identifié</w:t>
      </w:r>
      <w:r w:rsidRPr="007734B2">
        <w:rPr>
          <w:lang w:val="fr-FR"/>
        </w:rPr>
        <w:t>.</w:t>
      </w:r>
    </w:p>
    <w:p w:rsidR="002432F3" w:rsidRPr="007734B2" w:rsidRDefault="002432F3" w:rsidP="0005437E">
      <w:pPr>
        <w:pStyle w:val="Paragraphedeliste"/>
        <w:spacing w:before="0" w:after="0" w:line="240" w:lineRule="auto"/>
        <w:ind w:left="0"/>
        <w:jc w:val="left"/>
        <w:rPr>
          <w:lang w:val="fr-FR"/>
        </w:rPr>
      </w:pPr>
    </w:p>
    <w:p w:rsidR="002432F3" w:rsidRPr="007734B2" w:rsidRDefault="002432F3" w:rsidP="0005437E">
      <w:pPr>
        <w:pStyle w:val="Paragraphedeliste"/>
        <w:spacing w:before="0" w:after="0" w:line="240" w:lineRule="auto"/>
        <w:ind w:left="0"/>
        <w:jc w:val="left"/>
        <w:rPr>
          <w:lang w:val="fr-FR"/>
        </w:rPr>
      </w:pPr>
    </w:p>
    <w:p w:rsidR="002432F3" w:rsidRPr="007734B2" w:rsidRDefault="002432F3" w:rsidP="0005437E">
      <w:pPr>
        <w:pStyle w:val="Paragraphedeliste"/>
        <w:spacing w:before="0" w:after="0" w:line="240" w:lineRule="auto"/>
        <w:ind w:left="0"/>
        <w:jc w:val="left"/>
        <w:rPr>
          <w:lang w:val="fr-FR"/>
        </w:rPr>
      </w:pPr>
    </w:p>
    <w:p w:rsidR="002432F3" w:rsidRPr="007734B2" w:rsidRDefault="002432F3" w:rsidP="0005437E">
      <w:pPr>
        <w:pStyle w:val="Paragraphedeliste"/>
        <w:spacing w:before="0" w:after="0" w:line="240" w:lineRule="auto"/>
        <w:ind w:left="0"/>
        <w:jc w:val="left"/>
        <w:rPr>
          <w:lang w:val="fr-FR"/>
        </w:rPr>
      </w:pPr>
    </w:p>
    <w:p w:rsidR="002432F3" w:rsidRPr="007734B2" w:rsidRDefault="002432F3" w:rsidP="0005437E">
      <w:pPr>
        <w:pStyle w:val="Paragraphedeliste"/>
        <w:spacing w:before="0" w:after="0" w:line="240" w:lineRule="auto"/>
        <w:ind w:left="0"/>
        <w:jc w:val="left"/>
        <w:rPr>
          <w:lang w:val="fr-FR"/>
        </w:rPr>
      </w:pPr>
    </w:p>
    <w:p w:rsidR="002432F3" w:rsidRPr="007734B2" w:rsidRDefault="002432F3" w:rsidP="0005437E">
      <w:pPr>
        <w:pStyle w:val="Paragraphedeliste"/>
        <w:spacing w:before="0" w:after="0" w:line="240" w:lineRule="auto"/>
        <w:ind w:left="0"/>
        <w:jc w:val="left"/>
        <w:rPr>
          <w:lang w:val="fr-FR"/>
        </w:rPr>
      </w:pPr>
    </w:p>
    <w:p w:rsidR="00B351F0" w:rsidRPr="007734B2" w:rsidRDefault="00DC6C07" w:rsidP="00D45C14">
      <w:pPr>
        <w:pStyle w:val="Paragraphedeliste"/>
        <w:spacing w:before="0" w:after="0" w:line="240" w:lineRule="auto"/>
        <w:ind w:left="-426"/>
        <w:jc w:val="left"/>
        <w:rPr>
          <w:lang w:val="fr-FR"/>
        </w:rPr>
      </w:pPr>
      <w:r w:rsidRPr="007734B2">
        <w:rPr>
          <w:noProof/>
          <w:lang w:val="fr-FR" w:eastAsia="fr-FR"/>
        </w:rPr>
        <w:drawing>
          <wp:inline distT="0" distB="0" distL="0" distR="0">
            <wp:extent cx="5805770" cy="3904091"/>
            <wp:effectExtent l="19050" t="0" r="4480" b="0"/>
            <wp:docPr id="5" name="Image 20" descr="C:\Users\Céline\Desktop\image IAS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éline\Desktop\image IASC 4.png"/>
                    <pic:cNvPicPr>
                      <a:picLocks noChangeAspect="1" noChangeArrowheads="1"/>
                    </pic:cNvPicPr>
                  </pic:nvPicPr>
                  <pic:blipFill>
                    <a:blip r:embed="rId16" cstate="print"/>
                    <a:srcRect b="14419"/>
                    <a:stretch>
                      <a:fillRect/>
                    </a:stretch>
                  </pic:blipFill>
                  <pic:spPr bwMode="auto">
                    <a:xfrm>
                      <a:off x="0" y="0"/>
                      <a:ext cx="5808083" cy="3905646"/>
                    </a:xfrm>
                    <a:prstGeom prst="rect">
                      <a:avLst/>
                    </a:prstGeom>
                    <a:noFill/>
                    <a:ln w="9525">
                      <a:noFill/>
                      <a:miter lim="800000"/>
                      <a:headEnd/>
                      <a:tailEnd/>
                    </a:ln>
                  </pic:spPr>
                </pic:pic>
              </a:graphicData>
            </a:graphic>
          </wp:inline>
        </w:drawing>
      </w:r>
    </w:p>
    <w:p w:rsidR="00D45C14" w:rsidRPr="007734B2" w:rsidRDefault="00D45C14" w:rsidP="00D45C14">
      <w:pPr>
        <w:pStyle w:val="Paragraphedeliste"/>
        <w:spacing w:before="0" w:after="0" w:line="240" w:lineRule="auto"/>
        <w:ind w:left="426"/>
        <w:rPr>
          <w:lang w:val="fr-FR"/>
        </w:rPr>
      </w:pPr>
    </w:p>
    <w:p w:rsidR="00E2738A" w:rsidRPr="007734B2" w:rsidRDefault="00D20255" w:rsidP="008521CF">
      <w:pPr>
        <w:rPr>
          <w:lang w:val="fr-FR"/>
        </w:rPr>
      </w:pPr>
      <w:r>
        <w:rPr>
          <w:lang w:val="fr-FR"/>
        </w:rPr>
        <w:t>4. Regardez un peu</w:t>
      </w:r>
      <w:r w:rsidR="0005437E" w:rsidRPr="007734B2">
        <w:rPr>
          <w:lang w:val="fr-FR"/>
        </w:rPr>
        <w:t xml:space="preserve"> les graphiques. La courbe en cloche supérieure indique la luminosité sur l’objet, sombre sur les bords et plus brillante au centre puis s’assombrissant à nouveau. Si l'objet est connu, les points s'alignent parfaitement sur le graphique. Vous voyez ici que les points ne suivent pas bien le graphique. Le graphique inférieur montre à quel point les points de la courbe en cloche s’adaptent. Considérez-le comme une vue moyenne des points de données. Avoir des points jaunes signifie une surexposition</w:t>
      </w:r>
      <w:r w:rsidR="006C56DF">
        <w:rPr>
          <w:lang w:val="fr-FR"/>
        </w:rPr>
        <w:t>, ce qui</w:t>
      </w:r>
      <w:r w:rsidR="0005437E" w:rsidRPr="007734B2">
        <w:rPr>
          <w:lang w:val="fr-FR"/>
        </w:rPr>
        <w:t xml:space="preserve"> n’est pas très bon. </w:t>
      </w:r>
      <w:r>
        <w:rPr>
          <w:lang w:val="fr-FR"/>
        </w:rPr>
        <w:t xml:space="preserve">Finalement, </w:t>
      </w:r>
      <w:r w:rsidR="0005437E" w:rsidRPr="007734B2">
        <w:rPr>
          <w:lang w:val="fr-FR"/>
        </w:rPr>
        <w:t>1 et 2 sont les meilleurs, trois est la suivante.</w:t>
      </w:r>
    </w:p>
    <w:p w:rsidR="00E2738A" w:rsidRPr="007734B2" w:rsidRDefault="00E2738A" w:rsidP="008521CF">
      <w:pPr>
        <w:rPr>
          <w:lang w:val="fr-FR"/>
        </w:rPr>
      </w:pPr>
    </w:p>
    <w:p w:rsidR="00E2738A" w:rsidRPr="007734B2" w:rsidRDefault="00E2738A" w:rsidP="008521CF">
      <w:pPr>
        <w:rPr>
          <w:lang w:val="fr-FR"/>
        </w:rPr>
      </w:pPr>
    </w:p>
    <w:p w:rsidR="00E2738A" w:rsidRPr="007734B2" w:rsidRDefault="00E2738A" w:rsidP="008521CF">
      <w:pPr>
        <w:rPr>
          <w:lang w:val="fr-FR"/>
        </w:rPr>
      </w:pPr>
    </w:p>
    <w:p w:rsidR="00E2738A" w:rsidRPr="007734B2" w:rsidRDefault="00E2738A" w:rsidP="008521CF">
      <w:pPr>
        <w:rPr>
          <w:lang w:val="fr-FR"/>
        </w:rPr>
      </w:pPr>
    </w:p>
    <w:p w:rsidR="00E2738A" w:rsidRPr="007734B2" w:rsidRDefault="00E2738A" w:rsidP="00E2738A">
      <w:pPr>
        <w:ind w:firstLine="708"/>
        <w:rPr>
          <w:lang w:val="fr-FR"/>
        </w:rPr>
      </w:pPr>
    </w:p>
    <w:p w:rsidR="00E2738A" w:rsidRPr="007734B2" w:rsidRDefault="00E2738A" w:rsidP="008521CF">
      <w:pPr>
        <w:rPr>
          <w:lang w:val="fr-FR"/>
        </w:rPr>
      </w:pPr>
    </w:p>
    <w:p w:rsidR="00E2738A" w:rsidRPr="007734B2" w:rsidRDefault="00E2738A" w:rsidP="008521CF">
      <w:pPr>
        <w:rPr>
          <w:sz w:val="16"/>
          <w:szCs w:val="16"/>
          <w:lang w:val="fr-FR"/>
        </w:rPr>
      </w:pPr>
      <w:r w:rsidRPr="007734B2">
        <w:rPr>
          <w:sz w:val="16"/>
          <w:szCs w:val="16"/>
          <w:lang w:val="fr-FR"/>
        </w:rPr>
        <w:t xml:space="preserve">(1) </w:t>
      </w:r>
      <w:r w:rsidR="0091719E">
        <w:rPr>
          <w:sz w:val="16"/>
          <w:szCs w:val="16"/>
          <w:lang w:val="fr-FR"/>
        </w:rPr>
        <w:t>Toutes ces astuces ont été données par</w:t>
      </w:r>
      <w:r w:rsidRPr="007734B2">
        <w:rPr>
          <w:sz w:val="16"/>
          <w:szCs w:val="16"/>
          <w:lang w:val="fr-FR"/>
        </w:rPr>
        <w:t xml:space="preserve"> Ginger Anderson, </w:t>
      </w:r>
      <w:r w:rsidR="0091719E">
        <w:rPr>
          <w:sz w:val="16"/>
          <w:szCs w:val="16"/>
          <w:lang w:val="fr-FR"/>
        </w:rPr>
        <w:t>professeur « </w:t>
      </w:r>
      <w:r w:rsidRPr="007734B2">
        <w:rPr>
          <w:sz w:val="16"/>
          <w:szCs w:val="16"/>
          <w:lang w:val="fr-FR"/>
        </w:rPr>
        <w:t>IASC</w:t>
      </w:r>
      <w:r w:rsidR="0091719E">
        <w:rPr>
          <w:sz w:val="16"/>
          <w:szCs w:val="16"/>
          <w:lang w:val="fr-FR"/>
        </w:rPr>
        <w:t> »</w:t>
      </w:r>
      <w:r w:rsidRPr="007734B2">
        <w:rPr>
          <w:sz w:val="16"/>
          <w:szCs w:val="16"/>
          <w:lang w:val="fr-FR"/>
        </w:rPr>
        <w:t xml:space="preserve"> </w:t>
      </w:r>
      <w:r w:rsidR="0091719E">
        <w:rPr>
          <w:sz w:val="16"/>
          <w:szCs w:val="16"/>
          <w:lang w:val="fr-FR"/>
        </w:rPr>
        <w:t xml:space="preserve">qui est une experte et sait parfaitement utiliser </w:t>
      </w:r>
      <w:proofErr w:type="spellStart"/>
      <w:r w:rsidRPr="007734B2">
        <w:rPr>
          <w:sz w:val="16"/>
          <w:szCs w:val="16"/>
          <w:lang w:val="fr-FR"/>
        </w:rPr>
        <w:t>Astrometrica</w:t>
      </w:r>
      <w:proofErr w:type="spellEnd"/>
      <w:r w:rsidR="0091719E">
        <w:rPr>
          <w:sz w:val="16"/>
          <w:szCs w:val="16"/>
          <w:lang w:val="fr-FR"/>
        </w:rPr>
        <w:t>. Elle a été d’une grande aide pour moi, et je l’en remercie chaleureusement.</w:t>
      </w:r>
    </w:p>
    <w:p w:rsidR="007B1D24" w:rsidRPr="007734B2" w:rsidRDefault="007B1D24" w:rsidP="008521CF">
      <w:pPr>
        <w:rPr>
          <w:lang w:val="fr-FR"/>
        </w:rPr>
      </w:pPr>
      <w:r w:rsidRPr="007734B2">
        <w:rPr>
          <w:lang w:val="fr-FR"/>
        </w:rPr>
        <w:br w:type="page"/>
      </w:r>
    </w:p>
    <w:p w:rsidR="001B1542" w:rsidRPr="007734B2" w:rsidRDefault="0091719E" w:rsidP="001B1542">
      <w:pPr>
        <w:pStyle w:val="Titre1"/>
        <w:rPr>
          <w:lang w:val="fr-FR"/>
        </w:rPr>
      </w:pPr>
      <w:bookmarkStart w:id="10" w:name="_Toc11240346"/>
      <w:r>
        <w:rPr>
          <w:lang w:val="fr-FR"/>
        </w:rPr>
        <w:lastRenderedPageBreak/>
        <w:t>Réfé</w:t>
      </w:r>
      <w:r w:rsidR="001B1542" w:rsidRPr="007734B2">
        <w:rPr>
          <w:lang w:val="fr-FR"/>
        </w:rPr>
        <w:t>rences</w:t>
      </w:r>
      <w:bookmarkEnd w:id="10"/>
    </w:p>
    <w:p w:rsidR="006160DE" w:rsidRPr="007734B2" w:rsidRDefault="0091719E" w:rsidP="00BA29F8">
      <w:pPr>
        <w:rPr>
          <w:b/>
          <w:lang w:val="fr-FR"/>
        </w:rPr>
      </w:pPr>
      <w:r>
        <w:rPr>
          <w:b/>
          <w:lang w:val="fr-FR"/>
        </w:rPr>
        <w:t xml:space="preserve">Adresse internet du projet et de sa page </w:t>
      </w:r>
      <w:proofErr w:type="spellStart"/>
      <w:r>
        <w:rPr>
          <w:b/>
          <w:lang w:val="fr-FR"/>
        </w:rPr>
        <w:t>Facebook</w:t>
      </w:r>
      <w:proofErr w:type="spellEnd"/>
    </w:p>
    <w:p w:rsidR="00BA29F8" w:rsidRPr="007734B2" w:rsidRDefault="00D87EBB" w:rsidP="00BA29F8">
      <w:pPr>
        <w:rPr>
          <w:b/>
          <w:lang w:val="fr-FR"/>
        </w:rPr>
      </w:pPr>
      <w:hyperlink r:id="rId17" w:history="1">
        <w:r w:rsidR="00BA29F8" w:rsidRPr="007734B2">
          <w:rPr>
            <w:rStyle w:val="Lienhypertexte"/>
            <w:b/>
            <w:lang w:val="fr-FR"/>
          </w:rPr>
          <w:t>http://iasc.cosmosearch.org/index.html?</w:t>
        </w:r>
      </w:hyperlink>
    </w:p>
    <w:p w:rsidR="00BA29F8" w:rsidRPr="007734B2" w:rsidRDefault="00D87EBB" w:rsidP="00BA29F8">
      <w:pPr>
        <w:rPr>
          <w:b/>
          <w:lang w:val="fr-FR"/>
        </w:rPr>
      </w:pPr>
      <w:hyperlink r:id="rId18" w:history="1">
        <w:r w:rsidR="00146188" w:rsidRPr="007734B2">
          <w:rPr>
            <w:rStyle w:val="Lienhypertexte"/>
            <w:b/>
            <w:lang w:val="fr-FR"/>
          </w:rPr>
          <w:t>https://www.facebook.com/iasc.news</w:t>
        </w:r>
      </w:hyperlink>
    </w:p>
    <w:sectPr w:rsidR="00BA29F8" w:rsidRPr="007734B2" w:rsidSect="00DE7507">
      <w:headerReference w:type="default" r:id="rId19"/>
      <w:footerReference w:type="default" r:id="rId20"/>
      <w:pgSz w:w="11906" w:h="16838"/>
      <w:pgMar w:top="168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080" w:rsidRDefault="00660080" w:rsidP="006A00AB">
      <w:pPr>
        <w:spacing w:before="0" w:after="0" w:line="240" w:lineRule="auto"/>
      </w:pPr>
      <w:r>
        <w:separator/>
      </w:r>
    </w:p>
  </w:endnote>
  <w:endnote w:type="continuationSeparator" w:id="0">
    <w:p w:rsidR="00660080" w:rsidRDefault="00660080" w:rsidP="006A00A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27411"/>
      <w:docPartObj>
        <w:docPartGallery w:val="Page Numbers (Bottom of Page)"/>
        <w:docPartUnique/>
      </w:docPartObj>
    </w:sdtPr>
    <w:sdtContent>
      <w:p w:rsidR="00BC3E5D" w:rsidRDefault="00BC3E5D">
        <w:pPr>
          <w:pStyle w:val="Pieddepage"/>
          <w:jc w:val="center"/>
        </w:pPr>
        <w:fldSimple w:instr=" PAGE   \* MERGEFORMAT ">
          <w:r w:rsidR="00B42997">
            <w:rPr>
              <w:noProof/>
            </w:rPr>
            <w:t>14</w:t>
          </w:r>
        </w:fldSimple>
      </w:p>
    </w:sdtContent>
  </w:sdt>
  <w:p w:rsidR="00BC3E5D" w:rsidRDefault="00BC3E5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080" w:rsidRDefault="00660080" w:rsidP="006A00AB">
      <w:pPr>
        <w:spacing w:before="0" w:after="0" w:line="240" w:lineRule="auto"/>
      </w:pPr>
      <w:r>
        <w:separator/>
      </w:r>
    </w:p>
  </w:footnote>
  <w:footnote w:type="continuationSeparator" w:id="0">
    <w:p w:rsidR="00660080" w:rsidRDefault="00660080" w:rsidP="006A00AB">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E5D" w:rsidRDefault="00BC3E5D">
    <w:pPr>
      <w:pStyle w:val="En-tte"/>
    </w:pPr>
    <w:r>
      <w:rPr>
        <w:noProof/>
        <w:lang w:val="fr-FR" w:eastAsia="fr-FR"/>
      </w:rPr>
      <w:drawing>
        <wp:anchor distT="0" distB="0" distL="114300" distR="114300" simplePos="0" relativeHeight="251662336" behindDoc="0" locked="0" layoutInCell="1" allowOverlap="1">
          <wp:simplePos x="0" y="0"/>
          <wp:positionH relativeFrom="column">
            <wp:posOffset>2171866</wp:posOffset>
          </wp:positionH>
          <wp:positionV relativeFrom="paragraph">
            <wp:posOffset>-329676</wp:posOffset>
          </wp:positionV>
          <wp:extent cx="1041621" cy="79251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1621" cy="792518"/>
                  </a:xfrm>
                  <a:prstGeom prst="rect">
                    <a:avLst/>
                  </a:prstGeom>
                  <a:noFill/>
                  <a:ln>
                    <a:noFill/>
                  </a:ln>
                </pic:spPr>
              </pic:pic>
            </a:graphicData>
          </a:graphic>
        </wp:anchor>
      </w:drawing>
    </w:r>
    <w:r w:rsidRPr="00D87EBB">
      <w:rPr>
        <w:noProof/>
        <w:lang w:val="cs-CZ" w:eastAsia="cs-CZ"/>
      </w:rPr>
      <w:pict>
        <v:group id="Grupo 8" o:spid="_x0000_s10241" style="position:absolute;left:0;text-align:left;margin-left:238.95pt;margin-top:-23.4pt;width:258.75pt;height:62pt;z-index:251661312;mso-position-horizontal-relative:text;mso-position-vertical-relative:text;mso-width-relative:margin" coordorigin="571" coordsize="32861,7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43" type="#_x0000_t75" style="position:absolute;left:22288;width:11144;height:7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Cuadro de texto 2" o:spid="_x0000_s10242" type="#_x0000_t202" style="position:absolute;left:571;width:21609;height:6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BC3E5D" w:rsidRPr="007524B8" w:rsidRDefault="00BC3E5D" w:rsidP="006A00AB">
                  <w:pPr>
                    <w:spacing w:after="0"/>
                    <w:jc w:val="right"/>
                    <w:rPr>
                      <w:lang w:val="en-GB"/>
                    </w:rPr>
                  </w:pPr>
                  <w:r w:rsidRPr="007524B8">
                    <w:rPr>
                      <w:lang w:val="en-GB"/>
                    </w:rPr>
                    <w:t>Citizen Science at School</w:t>
                  </w:r>
                </w:p>
                <w:p w:rsidR="00BC3E5D" w:rsidRPr="007524B8" w:rsidRDefault="00BC3E5D" w:rsidP="006A00AB">
                  <w:pPr>
                    <w:spacing w:after="0"/>
                    <w:jc w:val="right"/>
                    <w:rPr>
                      <w:lang w:val="en-GB"/>
                    </w:rPr>
                  </w:pPr>
                  <w:r w:rsidRPr="007524B8">
                    <w:rPr>
                      <w:lang w:val="en-GB"/>
                    </w:rPr>
                    <w:t>2017-1-ES01-KA219-038084</w:t>
                  </w:r>
                </w:p>
              </w:txbxContent>
            </v:textbox>
          </v:shape>
        </v:group>
      </w:pict>
    </w:r>
    <w:r>
      <w:rPr>
        <w:noProof/>
        <w:lang w:val="fr-FR" w:eastAsia="fr-FR"/>
      </w:rPr>
      <w:drawing>
        <wp:anchor distT="0" distB="0" distL="114300" distR="114300" simplePos="0" relativeHeight="251657216" behindDoc="0" locked="0" layoutInCell="1" allowOverlap="1">
          <wp:simplePos x="0" y="0"/>
          <wp:positionH relativeFrom="column">
            <wp:posOffset>-784860</wp:posOffset>
          </wp:positionH>
          <wp:positionV relativeFrom="paragraph">
            <wp:posOffset>-163830</wp:posOffset>
          </wp:positionV>
          <wp:extent cx="2257425" cy="492125"/>
          <wp:effectExtent l="0" t="0" r="9525" b="3175"/>
          <wp:wrapNone/>
          <wp:docPr id="7" name="Imagen 7" descr="http://sepie.es/doc/comunicacion/logos/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ie.es/doc/comunicacion/logos/cofinanciadoEN.png"/>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4921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52998"/>
    <w:multiLevelType w:val="hybridMultilevel"/>
    <w:tmpl w:val="BE4E2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AF50B2E"/>
    <w:multiLevelType w:val="hybridMultilevel"/>
    <w:tmpl w:val="7E12DE5E"/>
    <w:lvl w:ilvl="0" w:tplc="2108AAC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E6399D"/>
    <w:multiLevelType w:val="hybridMultilevel"/>
    <w:tmpl w:val="FFFC2F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35221B70"/>
    <w:multiLevelType w:val="hybridMultilevel"/>
    <w:tmpl w:val="BC9E8B9E"/>
    <w:lvl w:ilvl="0" w:tplc="00000001">
      <w:start w:val="1"/>
      <w:numFmt w:val="bullet"/>
      <w:lvlText w:val="·"/>
      <w:lvlJc w:val="left"/>
      <w:pPr>
        <w:tabs>
          <w:tab w:val="num" w:pos="720"/>
        </w:tabs>
        <w:ind w:left="720" w:hanging="360"/>
      </w:pPr>
      <w:rPr>
        <w:rFonts w:ascii="Symbol" w:hAnsi="Symbol"/>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D739E2"/>
    <w:multiLevelType w:val="hybridMultilevel"/>
    <w:tmpl w:val="A8FA0A4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1F3E3B"/>
    <w:multiLevelType w:val="multilevel"/>
    <w:tmpl w:val="58BA692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5"/>
  </w:num>
  <w:num w:numId="2">
    <w:abstractNumId w:val="0"/>
  </w:num>
  <w:num w:numId="3">
    <w:abstractNumId w:val="2"/>
  </w:num>
  <w:num w:numId="4">
    <w:abstractNumId w:val="3"/>
  </w:num>
  <w:num w:numId="5">
    <w:abstractNumId w:val="1"/>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stylePaneFormatFilter w:val="1028"/>
  <w:defaultTabStop w:val="708"/>
  <w:hyphenationZone w:val="425"/>
  <w:characterSpacingControl w:val="doNotCompress"/>
  <w:hdrShapeDefaults>
    <o:shapedefaults v:ext="edit" spidmax="18434"/>
    <o:shapelayout v:ext="edit">
      <o:idmap v:ext="edit" data="10"/>
    </o:shapelayout>
  </w:hdrShapeDefaults>
  <w:footnotePr>
    <w:footnote w:id="-1"/>
    <w:footnote w:id="0"/>
  </w:footnotePr>
  <w:endnotePr>
    <w:endnote w:id="-1"/>
    <w:endnote w:id="0"/>
  </w:endnotePr>
  <w:compat/>
  <w:rsids>
    <w:rsidRoot w:val="00BE67B6"/>
    <w:rsid w:val="00035C3C"/>
    <w:rsid w:val="0005437E"/>
    <w:rsid w:val="0007604C"/>
    <w:rsid w:val="000863C1"/>
    <w:rsid w:val="000951C1"/>
    <w:rsid w:val="000D038E"/>
    <w:rsid w:val="000E6AC8"/>
    <w:rsid w:val="000F6D5A"/>
    <w:rsid w:val="001419FE"/>
    <w:rsid w:val="00146188"/>
    <w:rsid w:val="00165CA9"/>
    <w:rsid w:val="00187DD8"/>
    <w:rsid w:val="001B1542"/>
    <w:rsid w:val="001B4CF2"/>
    <w:rsid w:val="002007F0"/>
    <w:rsid w:val="00217CB2"/>
    <w:rsid w:val="0023044F"/>
    <w:rsid w:val="002432F3"/>
    <w:rsid w:val="00253681"/>
    <w:rsid w:val="00260F73"/>
    <w:rsid w:val="002705DE"/>
    <w:rsid w:val="002B7387"/>
    <w:rsid w:val="002C7090"/>
    <w:rsid w:val="00305B69"/>
    <w:rsid w:val="003061C1"/>
    <w:rsid w:val="00315F93"/>
    <w:rsid w:val="00316682"/>
    <w:rsid w:val="00337581"/>
    <w:rsid w:val="00372C57"/>
    <w:rsid w:val="00381FA4"/>
    <w:rsid w:val="00385B68"/>
    <w:rsid w:val="00386360"/>
    <w:rsid w:val="00394455"/>
    <w:rsid w:val="003A4423"/>
    <w:rsid w:val="003B0314"/>
    <w:rsid w:val="003C0DFB"/>
    <w:rsid w:val="003C2025"/>
    <w:rsid w:val="003D6B49"/>
    <w:rsid w:val="003E0C95"/>
    <w:rsid w:val="003E2E9E"/>
    <w:rsid w:val="003E7555"/>
    <w:rsid w:val="0047713E"/>
    <w:rsid w:val="004976A4"/>
    <w:rsid w:val="004A6498"/>
    <w:rsid w:val="004E5572"/>
    <w:rsid w:val="00510D95"/>
    <w:rsid w:val="00524C3A"/>
    <w:rsid w:val="00530BAE"/>
    <w:rsid w:val="00573B5B"/>
    <w:rsid w:val="005A46A2"/>
    <w:rsid w:val="005A7C2A"/>
    <w:rsid w:val="005C3F41"/>
    <w:rsid w:val="005D08FE"/>
    <w:rsid w:val="005E2317"/>
    <w:rsid w:val="006022FB"/>
    <w:rsid w:val="0060312E"/>
    <w:rsid w:val="006160DE"/>
    <w:rsid w:val="00617BB3"/>
    <w:rsid w:val="00622A51"/>
    <w:rsid w:val="00644B5B"/>
    <w:rsid w:val="00652142"/>
    <w:rsid w:val="00660080"/>
    <w:rsid w:val="00681EEB"/>
    <w:rsid w:val="006825E2"/>
    <w:rsid w:val="00686D93"/>
    <w:rsid w:val="00686D96"/>
    <w:rsid w:val="006A00AB"/>
    <w:rsid w:val="006C56DF"/>
    <w:rsid w:val="006D7313"/>
    <w:rsid w:val="00731C36"/>
    <w:rsid w:val="00746C5A"/>
    <w:rsid w:val="00746DFF"/>
    <w:rsid w:val="007524B8"/>
    <w:rsid w:val="007734B2"/>
    <w:rsid w:val="007975C6"/>
    <w:rsid w:val="007B1D24"/>
    <w:rsid w:val="007D6FBB"/>
    <w:rsid w:val="007E0EE3"/>
    <w:rsid w:val="007E4F16"/>
    <w:rsid w:val="007F1F5E"/>
    <w:rsid w:val="00817E57"/>
    <w:rsid w:val="00840BF9"/>
    <w:rsid w:val="008521CF"/>
    <w:rsid w:val="00855F59"/>
    <w:rsid w:val="008627D6"/>
    <w:rsid w:val="00882DEB"/>
    <w:rsid w:val="00897864"/>
    <w:rsid w:val="008C3337"/>
    <w:rsid w:val="008D1069"/>
    <w:rsid w:val="008D7DB5"/>
    <w:rsid w:val="008E647F"/>
    <w:rsid w:val="008F123D"/>
    <w:rsid w:val="008F4313"/>
    <w:rsid w:val="008F6449"/>
    <w:rsid w:val="00901658"/>
    <w:rsid w:val="0091719E"/>
    <w:rsid w:val="00940EB5"/>
    <w:rsid w:val="0094124D"/>
    <w:rsid w:val="0094351E"/>
    <w:rsid w:val="00955847"/>
    <w:rsid w:val="00960E90"/>
    <w:rsid w:val="00967074"/>
    <w:rsid w:val="00982A15"/>
    <w:rsid w:val="00984FE2"/>
    <w:rsid w:val="009A0557"/>
    <w:rsid w:val="009B4A4C"/>
    <w:rsid w:val="009C1CB5"/>
    <w:rsid w:val="009E2E9E"/>
    <w:rsid w:val="009F59C0"/>
    <w:rsid w:val="009F7721"/>
    <w:rsid w:val="00A06F31"/>
    <w:rsid w:val="00A17C34"/>
    <w:rsid w:val="00A21AC0"/>
    <w:rsid w:val="00A33F50"/>
    <w:rsid w:val="00A40C27"/>
    <w:rsid w:val="00A9543B"/>
    <w:rsid w:val="00AA099E"/>
    <w:rsid w:val="00AF04D9"/>
    <w:rsid w:val="00AF41B8"/>
    <w:rsid w:val="00B20062"/>
    <w:rsid w:val="00B26278"/>
    <w:rsid w:val="00B33745"/>
    <w:rsid w:val="00B351F0"/>
    <w:rsid w:val="00B42997"/>
    <w:rsid w:val="00B54C95"/>
    <w:rsid w:val="00B63A8F"/>
    <w:rsid w:val="00B75312"/>
    <w:rsid w:val="00BA29F8"/>
    <w:rsid w:val="00BC3E5D"/>
    <w:rsid w:val="00BD28DD"/>
    <w:rsid w:val="00BD7A9C"/>
    <w:rsid w:val="00BE67B6"/>
    <w:rsid w:val="00C2671A"/>
    <w:rsid w:val="00C71BE4"/>
    <w:rsid w:val="00C91D78"/>
    <w:rsid w:val="00CA0CBA"/>
    <w:rsid w:val="00CA3AFC"/>
    <w:rsid w:val="00CB33A7"/>
    <w:rsid w:val="00CC0742"/>
    <w:rsid w:val="00CD6DB9"/>
    <w:rsid w:val="00CF3170"/>
    <w:rsid w:val="00D00CFF"/>
    <w:rsid w:val="00D13811"/>
    <w:rsid w:val="00D20255"/>
    <w:rsid w:val="00D45C14"/>
    <w:rsid w:val="00D62633"/>
    <w:rsid w:val="00D852BC"/>
    <w:rsid w:val="00D87EBB"/>
    <w:rsid w:val="00D93F62"/>
    <w:rsid w:val="00DB6A28"/>
    <w:rsid w:val="00DC6C07"/>
    <w:rsid w:val="00DD19CF"/>
    <w:rsid w:val="00DE7507"/>
    <w:rsid w:val="00E06670"/>
    <w:rsid w:val="00E2738A"/>
    <w:rsid w:val="00E31AD3"/>
    <w:rsid w:val="00E32ED8"/>
    <w:rsid w:val="00E758BE"/>
    <w:rsid w:val="00E876B4"/>
    <w:rsid w:val="00EE64B3"/>
    <w:rsid w:val="00EE6525"/>
    <w:rsid w:val="00F25399"/>
    <w:rsid w:val="00F46207"/>
    <w:rsid w:val="00F46FA3"/>
    <w:rsid w:val="00F74BDA"/>
    <w:rsid w:val="00F835A3"/>
    <w:rsid w:val="00FB249C"/>
    <w:rsid w:val="00FE0B0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38E"/>
    <w:pPr>
      <w:spacing w:before="160"/>
      <w:jc w:val="both"/>
    </w:pPr>
  </w:style>
  <w:style w:type="paragraph" w:styleId="Titre1">
    <w:name w:val="heading 1"/>
    <w:basedOn w:val="Normal"/>
    <w:next w:val="Normal"/>
    <w:link w:val="Titre1Car"/>
    <w:uiPriority w:val="9"/>
    <w:qFormat/>
    <w:rsid w:val="001B1542"/>
    <w:pPr>
      <w:keepNext/>
      <w:keepLines/>
      <w:numPr>
        <w:numId w:val="1"/>
      </w:numPr>
      <w:spacing w:before="240" w:after="0"/>
      <w:outlineLvl w:val="0"/>
    </w:pPr>
    <w:rPr>
      <w:rFonts w:asciiTheme="majorHAnsi" w:eastAsiaTheme="majorEastAsia" w:hAnsiTheme="majorHAnsi" w:cstheme="majorBidi"/>
      <w:color w:val="2F5496" w:themeColor="accent1" w:themeShade="BF"/>
      <w:sz w:val="40"/>
      <w:szCs w:val="32"/>
    </w:rPr>
  </w:style>
  <w:style w:type="paragraph" w:styleId="Titre2">
    <w:name w:val="heading 2"/>
    <w:basedOn w:val="Normal"/>
    <w:next w:val="Normal"/>
    <w:link w:val="Titre2Car"/>
    <w:uiPriority w:val="9"/>
    <w:unhideWhenUsed/>
    <w:qFormat/>
    <w:rsid w:val="001B1542"/>
    <w:pPr>
      <w:keepNext/>
      <w:keepLines/>
      <w:numPr>
        <w:ilvl w:val="1"/>
        <w:numId w:val="1"/>
      </w:numPr>
      <w:spacing w:before="40" w:after="0"/>
      <w:outlineLvl w:val="1"/>
    </w:pPr>
    <w:rPr>
      <w:rFonts w:asciiTheme="majorHAnsi" w:eastAsiaTheme="majorEastAsia" w:hAnsiTheme="majorHAnsi" w:cstheme="majorBidi"/>
      <w:color w:val="2F5496" w:themeColor="accent1" w:themeShade="BF"/>
      <w:sz w:val="32"/>
      <w:szCs w:val="26"/>
    </w:rPr>
  </w:style>
  <w:style w:type="paragraph" w:styleId="Titre3">
    <w:name w:val="heading 3"/>
    <w:basedOn w:val="Normal"/>
    <w:next w:val="Normal"/>
    <w:link w:val="Titre3Car"/>
    <w:uiPriority w:val="9"/>
    <w:unhideWhenUsed/>
    <w:qFormat/>
    <w:rsid w:val="001B154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1B154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1B154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1B154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1B154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1B154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B154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A00AB"/>
    <w:pPr>
      <w:tabs>
        <w:tab w:val="center" w:pos="4252"/>
        <w:tab w:val="right" w:pos="8504"/>
      </w:tabs>
      <w:spacing w:after="0" w:line="240" w:lineRule="auto"/>
    </w:pPr>
  </w:style>
  <w:style w:type="character" w:customStyle="1" w:styleId="En-tteCar">
    <w:name w:val="En-tête Car"/>
    <w:basedOn w:val="Policepardfaut"/>
    <w:link w:val="En-tte"/>
    <w:uiPriority w:val="99"/>
    <w:rsid w:val="006A00AB"/>
  </w:style>
  <w:style w:type="paragraph" w:styleId="Pieddepage">
    <w:name w:val="footer"/>
    <w:basedOn w:val="Normal"/>
    <w:link w:val="PieddepageCar"/>
    <w:uiPriority w:val="99"/>
    <w:unhideWhenUsed/>
    <w:rsid w:val="006A00AB"/>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6A00AB"/>
  </w:style>
  <w:style w:type="character" w:customStyle="1" w:styleId="Titre1Car">
    <w:name w:val="Titre 1 Car"/>
    <w:basedOn w:val="Policepardfaut"/>
    <w:link w:val="Titre1"/>
    <w:uiPriority w:val="9"/>
    <w:rsid w:val="001B1542"/>
    <w:rPr>
      <w:rFonts w:asciiTheme="majorHAnsi" w:eastAsiaTheme="majorEastAsia" w:hAnsiTheme="majorHAnsi" w:cstheme="majorBidi"/>
      <w:color w:val="2F5496" w:themeColor="accent1" w:themeShade="BF"/>
      <w:sz w:val="40"/>
      <w:szCs w:val="32"/>
    </w:rPr>
  </w:style>
  <w:style w:type="table" w:styleId="Grilledutableau">
    <w:name w:val="Table Grid"/>
    <w:basedOn w:val="TableauNormal"/>
    <w:uiPriority w:val="59"/>
    <w:rsid w:val="00DE75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CERA">
    <w:name w:val="CABECERA"/>
    <w:basedOn w:val="Normal"/>
    <w:qFormat/>
    <w:rsid w:val="001B1542"/>
    <w:rPr>
      <w:color w:val="0070C0"/>
      <w:sz w:val="72"/>
      <w:szCs w:val="72"/>
    </w:rPr>
  </w:style>
  <w:style w:type="character" w:customStyle="1" w:styleId="Titre2Car">
    <w:name w:val="Titre 2 Car"/>
    <w:basedOn w:val="Policepardfaut"/>
    <w:link w:val="Titre2"/>
    <w:uiPriority w:val="9"/>
    <w:rsid w:val="001B1542"/>
    <w:rPr>
      <w:rFonts w:asciiTheme="majorHAnsi" w:eastAsiaTheme="majorEastAsia" w:hAnsiTheme="majorHAnsi" w:cstheme="majorBidi"/>
      <w:color w:val="2F5496" w:themeColor="accent1" w:themeShade="BF"/>
      <w:sz w:val="32"/>
      <w:szCs w:val="26"/>
    </w:rPr>
  </w:style>
  <w:style w:type="paragraph" w:styleId="Paragraphedeliste">
    <w:name w:val="List Paragraph"/>
    <w:basedOn w:val="Normal"/>
    <w:uiPriority w:val="34"/>
    <w:qFormat/>
    <w:rsid w:val="001B1542"/>
    <w:pPr>
      <w:ind w:left="720"/>
      <w:contextualSpacing/>
    </w:pPr>
  </w:style>
  <w:style w:type="character" w:customStyle="1" w:styleId="Titre3Car">
    <w:name w:val="Titre 3 Car"/>
    <w:basedOn w:val="Policepardfaut"/>
    <w:link w:val="Titre3"/>
    <w:uiPriority w:val="9"/>
    <w:rsid w:val="001B1542"/>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1B1542"/>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1B154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1B154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1B154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1B154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B1542"/>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6022FB"/>
    <w:rPr>
      <w:color w:val="0563C1" w:themeColor="hyperlink"/>
      <w:u w:val="single"/>
    </w:rPr>
  </w:style>
  <w:style w:type="character" w:customStyle="1" w:styleId="Mencinsinresolver1">
    <w:name w:val="Mención sin resolver1"/>
    <w:basedOn w:val="Policepardfaut"/>
    <w:uiPriority w:val="99"/>
    <w:semiHidden/>
    <w:unhideWhenUsed/>
    <w:rsid w:val="006022FB"/>
    <w:rPr>
      <w:color w:val="808080"/>
      <w:shd w:val="clear" w:color="auto" w:fill="E6E6E6"/>
    </w:rPr>
  </w:style>
  <w:style w:type="paragraph" w:styleId="En-ttedetabledesmatires">
    <w:name w:val="TOC Heading"/>
    <w:basedOn w:val="Titre1"/>
    <w:next w:val="Normal"/>
    <w:uiPriority w:val="39"/>
    <w:unhideWhenUsed/>
    <w:qFormat/>
    <w:rsid w:val="009F7721"/>
    <w:pPr>
      <w:numPr>
        <w:numId w:val="0"/>
      </w:numPr>
      <w:jc w:val="left"/>
      <w:outlineLvl w:val="9"/>
    </w:pPr>
    <w:rPr>
      <w:sz w:val="32"/>
      <w:lang w:eastAsia="es-ES"/>
    </w:rPr>
  </w:style>
  <w:style w:type="paragraph" w:styleId="TM1">
    <w:name w:val="toc 1"/>
    <w:basedOn w:val="Normal"/>
    <w:next w:val="Normal"/>
    <w:autoRedefine/>
    <w:uiPriority w:val="39"/>
    <w:unhideWhenUsed/>
    <w:rsid w:val="009F7721"/>
    <w:pPr>
      <w:spacing w:after="100"/>
    </w:pPr>
  </w:style>
  <w:style w:type="paragraph" w:styleId="TM2">
    <w:name w:val="toc 2"/>
    <w:basedOn w:val="Normal"/>
    <w:next w:val="Normal"/>
    <w:autoRedefine/>
    <w:uiPriority w:val="39"/>
    <w:unhideWhenUsed/>
    <w:rsid w:val="009F7721"/>
    <w:pPr>
      <w:spacing w:after="100"/>
      <w:ind w:left="220"/>
    </w:pPr>
  </w:style>
  <w:style w:type="paragraph" w:styleId="Sansinterligne">
    <w:name w:val="No Spacing"/>
    <w:uiPriority w:val="1"/>
    <w:qFormat/>
    <w:rsid w:val="007B1D24"/>
    <w:pPr>
      <w:spacing w:after="0" w:line="240" w:lineRule="auto"/>
      <w:jc w:val="both"/>
    </w:pPr>
  </w:style>
  <w:style w:type="paragraph" w:styleId="Textedebulles">
    <w:name w:val="Balloon Text"/>
    <w:basedOn w:val="Normal"/>
    <w:link w:val="TextedebullesCar"/>
    <w:uiPriority w:val="99"/>
    <w:semiHidden/>
    <w:unhideWhenUsed/>
    <w:rsid w:val="00686D93"/>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6D93"/>
    <w:rPr>
      <w:rFonts w:ascii="Tahoma" w:hAnsi="Tahoma" w:cs="Tahoma"/>
      <w:sz w:val="16"/>
      <w:szCs w:val="16"/>
    </w:rPr>
  </w:style>
  <w:style w:type="paragraph" w:styleId="NormalWeb">
    <w:name w:val="Normal (Web)"/>
    <w:basedOn w:val="Normal"/>
    <w:uiPriority w:val="99"/>
    <w:semiHidden/>
    <w:unhideWhenUsed/>
    <w:rsid w:val="00C71BE4"/>
    <w:pPr>
      <w:spacing w:before="100" w:beforeAutospacing="1" w:after="100" w:afterAutospacing="1" w:line="240" w:lineRule="auto"/>
      <w:jc w:val="left"/>
    </w:pPr>
    <w:rPr>
      <w:rFonts w:ascii="Times New Roman" w:eastAsia="Times New Roman" w:hAnsi="Times New Roman" w:cs="Times New Roman"/>
      <w:sz w:val="24"/>
      <w:szCs w:val="24"/>
      <w:lang w:val="cs-CZ" w:eastAsia="cs-CZ"/>
    </w:rPr>
  </w:style>
  <w:style w:type="character" w:styleId="lev">
    <w:name w:val="Strong"/>
    <w:basedOn w:val="Policepardfaut"/>
    <w:uiPriority w:val="22"/>
    <w:qFormat/>
    <w:rsid w:val="00C71BE4"/>
    <w:rPr>
      <w:b/>
      <w:bCs/>
    </w:rPr>
  </w:style>
  <w:style w:type="character" w:styleId="Accentuation">
    <w:name w:val="Emphasis"/>
    <w:basedOn w:val="Policepardfaut"/>
    <w:uiPriority w:val="20"/>
    <w:qFormat/>
    <w:rsid w:val="00B54C95"/>
    <w:rPr>
      <w:i/>
      <w:iCs/>
    </w:rPr>
  </w:style>
  <w:style w:type="character" w:styleId="Lienhypertextesuivivisit">
    <w:name w:val="FollowedHyperlink"/>
    <w:basedOn w:val="Policepardfaut"/>
    <w:uiPriority w:val="99"/>
    <w:semiHidden/>
    <w:unhideWhenUsed/>
    <w:rsid w:val="008521C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14143715">
      <w:bodyDiv w:val="1"/>
      <w:marLeft w:val="0"/>
      <w:marRight w:val="0"/>
      <w:marTop w:val="0"/>
      <w:marBottom w:val="0"/>
      <w:divBdr>
        <w:top w:val="none" w:sz="0" w:space="0" w:color="auto"/>
        <w:left w:val="none" w:sz="0" w:space="0" w:color="auto"/>
        <w:bottom w:val="none" w:sz="0" w:space="0" w:color="auto"/>
        <w:right w:val="none" w:sz="0" w:space="0" w:color="auto"/>
      </w:divBdr>
    </w:div>
    <w:div w:id="602802188">
      <w:bodyDiv w:val="1"/>
      <w:marLeft w:val="0"/>
      <w:marRight w:val="0"/>
      <w:marTop w:val="0"/>
      <w:marBottom w:val="0"/>
      <w:divBdr>
        <w:top w:val="none" w:sz="0" w:space="0" w:color="auto"/>
        <w:left w:val="none" w:sz="0" w:space="0" w:color="auto"/>
        <w:bottom w:val="none" w:sz="0" w:space="0" w:color="auto"/>
        <w:right w:val="none" w:sz="0" w:space="0" w:color="auto"/>
      </w:divBdr>
    </w:div>
    <w:div w:id="711157023">
      <w:bodyDiv w:val="1"/>
      <w:marLeft w:val="0"/>
      <w:marRight w:val="0"/>
      <w:marTop w:val="0"/>
      <w:marBottom w:val="0"/>
      <w:divBdr>
        <w:top w:val="none" w:sz="0" w:space="0" w:color="auto"/>
        <w:left w:val="none" w:sz="0" w:space="0" w:color="auto"/>
        <w:bottom w:val="none" w:sz="0" w:space="0" w:color="auto"/>
        <w:right w:val="none" w:sz="0" w:space="0" w:color="auto"/>
      </w:divBdr>
    </w:div>
    <w:div w:id="777606992">
      <w:bodyDiv w:val="1"/>
      <w:marLeft w:val="0"/>
      <w:marRight w:val="0"/>
      <w:marTop w:val="0"/>
      <w:marBottom w:val="0"/>
      <w:divBdr>
        <w:top w:val="none" w:sz="0" w:space="0" w:color="auto"/>
        <w:left w:val="none" w:sz="0" w:space="0" w:color="auto"/>
        <w:bottom w:val="none" w:sz="0" w:space="0" w:color="auto"/>
        <w:right w:val="none" w:sz="0" w:space="0" w:color="auto"/>
      </w:divBdr>
    </w:div>
    <w:div w:id="1087072045">
      <w:bodyDiv w:val="1"/>
      <w:marLeft w:val="0"/>
      <w:marRight w:val="0"/>
      <w:marTop w:val="0"/>
      <w:marBottom w:val="0"/>
      <w:divBdr>
        <w:top w:val="none" w:sz="0" w:space="0" w:color="auto"/>
        <w:left w:val="none" w:sz="0" w:space="0" w:color="auto"/>
        <w:bottom w:val="none" w:sz="0" w:space="0" w:color="auto"/>
        <w:right w:val="none" w:sz="0" w:space="0" w:color="auto"/>
      </w:divBdr>
    </w:div>
    <w:div w:id="1102607408">
      <w:bodyDiv w:val="1"/>
      <w:marLeft w:val="0"/>
      <w:marRight w:val="0"/>
      <w:marTop w:val="0"/>
      <w:marBottom w:val="0"/>
      <w:divBdr>
        <w:top w:val="none" w:sz="0" w:space="0" w:color="auto"/>
        <w:left w:val="none" w:sz="0" w:space="0" w:color="auto"/>
        <w:bottom w:val="none" w:sz="0" w:space="0" w:color="auto"/>
        <w:right w:val="none" w:sz="0" w:space="0" w:color="auto"/>
      </w:divBdr>
    </w:div>
    <w:div w:id="1416131514">
      <w:bodyDiv w:val="1"/>
      <w:marLeft w:val="0"/>
      <w:marRight w:val="0"/>
      <w:marTop w:val="0"/>
      <w:marBottom w:val="0"/>
      <w:divBdr>
        <w:top w:val="none" w:sz="0" w:space="0" w:color="auto"/>
        <w:left w:val="none" w:sz="0" w:space="0" w:color="auto"/>
        <w:bottom w:val="none" w:sz="0" w:space="0" w:color="auto"/>
        <w:right w:val="none" w:sz="0" w:space="0" w:color="auto"/>
      </w:divBdr>
    </w:div>
    <w:div w:id="1741319184">
      <w:bodyDiv w:val="1"/>
      <w:marLeft w:val="0"/>
      <w:marRight w:val="0"/>
      <w:marTop w:val="0"/>
      <w:marBottom w:val="0"/>
      <w:divBdr>
        <w:top w:val="none" w:sz="0" w:space="0" w:color="auto"/>
        <w:left w:val="none" w:sz="0" w:space="0" w:color="auto"/>
        <w:bottom w:val="none" w:sz="0" w:space="0" w:color="auto"/>
        <w:right w:val="none" w:sz="0" w:space="0" w:color="auto"/>
      </w:divBdr>
    </w:div>
    <w:div w:id="1803304514">
      <w:bodyDiv w:val="1"/>
      <w:marLeft w:val="0"/>
      <w:marRight w:val="0"/>
      <w:marTop w:val="0"/>
      <w:marBottom w:val="0"/>
      <w:divBdr>
        <w:top w:val="none" w:sz="0" w:space="0" w:color="auto"/>
        <w:left w:val="none" w:sz="0" w:space="0" w:color="auto"/>
        <w:bottom w:val="none" w:sz="0" w:space="0" w:color="auto"/>
        <w:right w:val="none" w:sz="0" w:space="0" w:color="auto"/>
      </w:divBdr>
    </w:div>
    <w:div w:id="1878083783">
      <w:bodyDiv w:val="1"/>
      <w:marLeft w:val="0"/>
      <w:marRight w:val="0"/>
      <w:marTop w:val="0"/>
      <w:marBottom w:val="0"/>
      <w:divBdr>
        <w:top w:val="none" w:sz="0" w:space="0" w:color="auto"/>
        <w:left w:val="none" w:sz="0" w:space="0" w:color="auto"/>
        <w:bottom w:val="none" w:sz="0" w:space="0" w:color="auto"/>
        <w:right w:val="none" w:sz="0" w:space="0" w:color="auto"/>
      </w:divBdr>
    </w:div>
    <w:div w:id="1878199156">
      <w:bodyDiv w:val="1"/>
      <w:marLeft w:val="0"/>
      <w:marRight w:val="0"/>
      <w:marTop w:val="0"/>
      <w:marBottom w:val="0"/>
      <w:divBdr>
        <w:top w:val="none" w:sz="0" w:space="0" w:color="auto"/>
        <w:left w:val="none" w:sz="0" w:space="0" w:color="auto"/>
        <w:bottom w:val="none" w:sz="0" w:space="0" w:color="auto"/>
        <w:right w:val="none" w:sz="0" w:space="0" w:color="auto"/>
      </w:divBdr>
    </w:div>
    <w:div w:id="1998997749">
      <w:bodyDiv w:val="1"/>
      <w:marLeft w:val="0"/>
      <w:marRight w:val="0"/>
      <w:marTop w:val="0"/>
      <w:marBottom w:val="0"/>
      <w:divBdr>
        <w:top w:val="none" w:sz="0" w:space="0" w:color="auto"/>
        <w:left w:val="none" w:sz="0" w:space="0" w:color="auto"/>
        <w:bottom w:val="none" w:sz="0" w:space="0" w:color="auto"/>
        <w:right w:val="none" w:sz="0" w:space="0" w:color="auto"/>
      </w:divBdr>
    </w:div>
    <w:div w:id="209461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acebook.com/iasc.new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asc.cosmosearch.org/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63DB7-091E-4734-B065-3C24C3780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14</Pages>
  <Words>2847</Words>
  <Characters>15664</Characters>
  <Application>Microsoft Office Word</Application>
  <DocSecurity>0</DocSecurity>
  <Lines>130</Lines>
  <Paragraphs>36</Paragraphs>
  <ScaleCrop>false</ScaleCrop>
  <HeadingPairs>
    <vt:vector size="6" baseType="variant">
      <vt:variant>
        <vt:lpstr>Titre</vt:lpstr>
      </vt:variant>
      <vt:variant>
        <vt:i4>1</vt:i4>
      </vt:variant>
      <vt:variant>
        <vt:lpstr>Název</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18475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Montero Braga</dc:creator>
  <cp:lastModifiedBy>Céline</cp:lastModifiedBy>
  <cp:revision>54</cp:revision>
  <cp:lastPrinted>2019-07-07T10:51:00Z</cp:lastPrinted>
  <dcterms:created xsi:type="dcterms:W3CDTF">2019-07-03T08:16:00Z</dcterms:created>
  <dcterms:modified xsi:type="dcterms:W3CDTF">2019-07-08T10:34:00Z</dcterms:modified>
</cp:coreProperties>
</file>