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686D" w:rsidRDefault="0029686D" w:rsidP="0029686D">
      <w:pPr>
        <w:rPr>
          <w:sz w:val="36"/>
          <w:szCs w:val="36"/>
          <w:lang w:val="en-US"/>
        </w:rPr>
      </w:pPr>
      <w:r>
        <w:rPr>
          <w:noProof/>
          <w:sz w:val="36"/>
          <w:szCs w:val="36"/>
        </w:rPr>
        <w:drawing>
          <wp:anchor distT="0" distB="0" distL="114300" distR="114300" simplePos="0" relativeHeight="251686912" behindDoc="0" locked="0" layoutInCell="1" allowOverlap="1">
            <wp:simplePos x="0" y="0"/>
            <wp:positionH relativeFrom="margin">
              <wp:posOffset>2188210</wp:posOffset>
            </wp:positionH>
            <wp:positionV relativeFrom="margin">
              <wp:posOffset>192405</wp:posOffset>
            </wp:positionV>
            <wp:extent cx="1714500" cy="857250"/>
            <wp:effectExtent l="0" t="0" r="0" b="6350"/>
            <wp:wrapSquare wrapText="bothSides"/>
            <wp:docPr id="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twinning logo.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14500" cy="857250"/>
                    </a:xfrm>
                    <a:prstGeom prst="rect">
                      <a:avLst/>
                    </a:prstGeom>
                  </pic:spPr>
                </pic:pic>
              </a:graphicData>
            </a:graphic>
          </wp:anchor>
        </w:drawing>
      </w:r>
      <w:r>
        <w:rPr>
          <w:noProof/>
          <w:sz w:val="36"/>
          <w:szCs w:val="36"/>
        </w:rPr>
        <w:drawing>
          <wp:anchor distT="0" distB="0" distL="114300" distR="114300" simplePos="0" relativeHeight="251687936" behindDoc="0" locked="0" layoutInCell="1" allowOverlap="1">
            <wp:simplePos x="0" y="0"/>
            <wp:positionH relativeFrom="margin">
              <wp:posOffset>-292735</wp:posOffset>
            </wp:positionH>
            <wp:positionV relativeFrom="margin">
              <wp:posOffset>101600</wp:posOffset>
            </wp:positionV>
            <wp:extent cx="2235200" cy="863600"/>
            <wp:effectExtent l="0" t="0" r="0" b="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rasmusplus_logo_blu.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35200" cy="863600"/>
                    </a:xfrm>
                    <a:prstGeom prst="rect">
                      <a:avLst/>
                    </a:prstGeom>
                  </pic:spPr>
                </pic:pic>
              </a:graphicData>
            </a:graphic>
          </wp:anchor>
        </w:drawing>
      </w:r>
    </w:p>
    <w:p w:rsidR="0029686D" w:rsidRDefault="0029686D" w:rsidP="0029686D">
      <w:pPr>
        <w:rPr>
          <w:sz w:val="36"/>
          <w:szCs w:val="36"/>
          <w:lang w:val="en-US"/>
        </w:rPr>
      </w:pPr>
    </w:p>
    <w:p w:rsidR="0029686D" w:rsidRDefault="0029686D" w:rsidP="0029686D">
      <w:pPr>
        <w:rPr>
          <w:sz w:val="36"/>
          <w:szCs w:val="36"/>
          <w:lang w:val="en-US"/>
        </w:rPr>
      </w:pPr>
    </w:p>
    <w:p w:rsidR="0029686D" w:rsidRDefault="0029686D" w:rsidP="0029686D">
      <w:pPr>
        <w:rPr>
          <w:i/>
          <w:sz w:val="36"/>
          <w:szCs w:val="36"/>
          <w:lang w:val="en-US"/>
        </w:rPr>
      </w:pPr>
      <w:r w:rsidRPr="00001E2C">
        <w:rPr>
          <w:i/>
          <w:noProof/>
        </w:rPr>
        <w:drawing>
          <wp:anchor distT="0" distB="0" distL="114300" distR="114300" simplePos="0" relativeHeight="251685888" behindDoc="0" locked="0" layoutInCell="1" allowOverlap="1">
            <wp:simplePos x="0" y="0"/>
            <wp:positionH relativeFrom="margin">
              <wp:posOffset>4457065</wp:posOffset>
            </wp:positionH>
            <wp:positionV relativeFrom="margin">
              <wp:posOffset>101600</wp:posOffset>
            </wp:positionV>
            <wp:extent cx="1854200" cy="1528301"/>
            <wp:effectExtent l="0" t="0" r="0" b="0"/>
            <wp:wrapSquare wrapText="bothSides"/>
            <wp:docPr id="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DEF_SOFT SKILLS.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54200" cy="1528301"/>
                    </a:xfrm>
                    <a:prstGeom prst="rect">
                      <a:avLst/>
                    </a:prstGeom>
                  </pic:spPr>
                </pic:pic>
              </a:graphicData>
            </a:graphic>
          </wp:anchor>
        </w:drawing>
      </w:r>
      <w:r>
        <w:rPr>
          <w:i/>
          <w:sz w:val="36"/>
          <w:szCs w:val="36"/>
          <w:lang w:val="en-US"/>
        </w:rPr>
        <w:t>“</w:t>
      </w:r>
      <w:r w:rsidRPr="00001E2C">
        <w:rPr>
          <w:i/>
          <w:sz w:val="36"/>
          <w:szCs w:val="36"/>
          <w:lang w:val="en-US"/>
        </w:rPr>
        <w:t>SOFT SKILLS FOR A BETTER LIFE</w:t>
      </w:r>
      <w:r>
        <w:rPr>
          <w:i/>
          <w:sz w:val="36"/>
          <w:szCs w:val="36"/>
          <w:lang w:val="en-US"/>
        </w:rPr>
        <w:t>”</w:t>
      </w:r>
    </w:p>
    <w:p w:rsidR="0029686D" w:rsidRPr="00001E2C" w:rsidRDefault="0029686D" w:rsidP="0029686D">
      <w:pPr>
        <w:rPr>
          <w:i/>
          <w:sz w:val="36"/>
          <w:szCs w:val="36"/>
          <w:lang w:val="en-US"/>
        </w:rPr>
      </w:pPr>
      <w:r w:rsidRPr="00001E2C">
        <w:rPr>
          <w:rFonts w:ascii="Times New Roman" w:hAnsi="Times New Roman" w:cs="Times New Roman"/>
          <w:color w:val="000000" w:themeColor="text1"/>
          <w:sz w:val="36"/>
          <w:szCs w:val="36"/>
        </w:rPr>
        <w:t>2019</w:t>
      </w:r>
      <w:r>
        <w:rPr>
          <w:rFonts w:ascii="Times New Roman" w:hAnsi="Times New Roman" w:cs="Times New Roman"/>
          <w:color w:val="000000" w:themeColor="text1"/>
          <w:sz w:val="36"/>
          <w:szCs w:val="36"/>
        </w:rPr>
        <w:t xml:space="preserve"> -</w:t>
      </w:r>
      <w:r w:rsidRPr="00001E2C">
        <w:rPr>
          <w:rFonts w:ascii="Times New Roman" w:hAnsi="Times New Roman" w:cs="Times New Roman"/>
          <w:color w:val="000000" w:themeColor="text1"/>
          <w:sz w:val="36"/>
          <w:szCs w:val="36"/>
        </w:rPr>
        <w:t>KA229</w:t>
      </w:r>
    </w:p>
    <w:p w:rsidR="00D2656A" w:rsidRDefault="00D2656A" w:rsidP="00D2656A"/>
    <w:p w:rsidR="00D2656A" w:rsidRPr="00D2656A" w:rsidRDefault="00D2656A" w:rsidP="00D2656A">
      <w:pPr>
        <w:pStyle w:val="Title"/>
        <w:jc w:val="center"/>
        <w:rPr>
          <w:b/>
          <w:color w:val="FF0000"/>
        </w:rPr>
      </w:pPr>
      <w:r w:rsidRPr="00D2656A">
        <w:rPr>
          <w:b/>
          <w:color w:val="000000" w:themeColor="text1"/>
        </w:rPr>
        <w:t>JACK AND THE BEANSTALK by Joseph Jacobs</w:t>
      </w:r>
      <w:r w:rsidRPr="00D2656A">
        <w:rPr>
          <w:b/>
          <w:color w:val="FF0000"/>
        </w:rPr>
        <w:t xml:space="preserve">- STEAM </w:t>
      </w:r>
      <w:r>
        <w:rPr>
          <w:b/>
          <w:color w:val="FF0000"/>
        </w:rPr>
        <w:t>PROJECT</w:t>
      </w:r>
    </w:p>
    <w:p w:rsidR="00D2656A" w:rsidRPr="00D2656A" w:rsidRDefault="00D2656A" w:rsidP="00D2656A">
      <w:pPr>
        <w:pStyle w:val="Title"/>
        <w:jc w:val="center"/>
        <w:rPr>
          <w:color w:val="000000" w:themeColor="text1"/>
        </w:rPr>
      </w:pPr>
      <w:r w:rsidRPr="00D2656A">
        <w:rPr>
          <w:color w:val="000000" w:themeColor="text1"/>
        </w:rPr>
        <w:t>3rd A grade, School Elena Doamna, Tecuci, Romania</w:t>
      </w:r>
    </w:p>
    <w:p w:rsidR="00D2656A" w:rsidRPr="0029686D" w:rsidRDefault="00D2656A" w:rsidP="0029686D">
      <w:pPr>
        <w:pStyle w:val="Title"/>
        <w:jc w:val="center"/>
        <w:rPr>
          <w:color w:val="000000" w:themeColor="text1"/>
        </w:rPr>
      </w:pPr>
      <w:r w:rsidRPr="00D2656A">
        <w:rPr>
          <w:color w:val="000000" w:themeColor="text1"/>
        </w:rPr>
        <w:t>teacher Mititelu Valerica</w:t>
      </w:r>
    </w:p>
    <w:p w:rsidR="00D2656A" w:rsidRDefault="00D2656A" w:rsidP="00D2656A"/>
    <w:tbl>
      <w:tblPr>
        <w:tblW w:w="1046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3969"/>
        <w:gridCol w:w="510"/>
        <w:gridCol w:w="1475"/>
        <w:gridCol w:w="397"/>
        <w:gridCol w:w="1107"/>
        <w:gridCol w:w="1442"/>
      </w:tblGrid>
      <w:tr w:rsidR="00D2656A" w:rsidRPr="00B1218A" w:rsidTr="00A153C5">
        <w:trPr>
          <w:trHeight w:val="486"/>
        </w:trPr>
        <w:tc>
          <w:tcPr>
            <w:tcW w:w="1560" w:type="dxa"/>
            <w:tcBorders>
              <w:top w:val="double" w:sz="12" w:space="0" w:color="auto"/>
              <w:left w:val="double" w:sz="12" w:space="0" w:color="auto"/>
              <w:bottom w:val="double" w:sz="4" w:space="0" w:color="auto"/>
              <w:right w:val="double" w:sz="4" w:space="0" w:color="auto"/>
            </w:tcBorders>
          </w:tcPr>
          <w:p w:rsidR="00D2656A" w:rsidRDefault="00D2656A" w:rsidP="00A153C5">
            <w:pPr>
              <w:rPr>
                <w:rStyle w:val="Strong"/>
                <w:rFonts w:ascii="Arial" w:hAnsi="Arial" w:cs="Arial"/>
                <w:sz w:val="24"/>
                <w:szCs w:val="24"/>
              </w:rPr>
            </w:pPr>
            <w:r w:rsidRPr="00B1218A">
              <w:rPr>
                <w:rStyle w:val="Strong"/>
                <w:rFonts w:ascii="Arial" w:hAnsi="Arial" w:cs="Arial"/>
                <w:sz w:val="24"/>
                <w:szCs w:val="24"/>
              </w:rPr>
              <w:t>NAME</w:t>
            </w:r>
          </w:p>
          <w:p w:rsidR="00D2656A" w:rsidRDefault="00D2656A" w:rsidP="00A153C5">
            <w:pPr>
              <w:rPr>
                <w:rStyle w:val="Strong"/>
                <w:rFonts w:ascii="Arial" w:hAnsi="Arial" w:cs="Arial"/>
                <w:sz w:val="24"/>
                <w:szCs w:val="24"/>
              </w:rPr>
            </w:pPr>
            <w:r>
              <w:rPr>
                <w:rStyle w:val="Strong"/>
                <w:rFonts w:ascii="Arial" w:hAnsi="Arial" w:cs="Arial"/>
                <w:sz w:val="24"/>
                <w:szCs w:val="24"/>
              </w:rPr>
              <w:t>Mititelu Valerica</w:t>
            </w:r>
          </w:p>
          <w:p w:rsidR="00D2656A" w:rsidRPr="00B1218A" w:rsidRDefault="00D2656A" w:rsidP="00A153C5">
            <w:pPr>
              <w:rPr>
                <w:rStyle w:val="Strong"/>
                <w:rFonts w:ascii="Arial" w:hAnsi="Arial" w:cs="Arial"/>
                <w:sz w:val="24"/>
                <w:szCs w:val="24"/>
              </w:rPr>
            </w:pPr>
            <w:r>
              <w:rPr>
                <w:rStyle w:val="Strong"/>
                <w:rFonts w:ascii="Arial" w:hAnsi="Arial" w:cs="Arial"/>
                <w:sz w:val="24"/>
                <w:szCs w:val="24"/>
              </w:rPr>
              <w:t>Școala Elena Doamna- Tecuci</w:t>
            </w:r>
          </w:p>
        </w:tc>
        <w:tc>
          <w:tcPr>
            <w:tcW w:w="4479" w:type="dxa"/>
            <w:gridSpan w:val="2"/>
            <w:tcBorders>
              <w:top w:val="double" w:sz="12" w:space="0" w:color="auto"/>
              <w:left w:val="double" w:sz="4" w:space="0" w:color="auto"/>
              <w:bottom w:val="double" w:sz="4" w:space="0" w:color="auto"/>
              <w:right w:val="double" w:sz="4" w:space="0" w:color="auto"/>
            </w:tcBorders>
          </w:tcPr>
          <w:p w:rsidR="00D2656A" w:rsidRPr="00B1218A" w:rsidRDefault="00D2656A" w:rsidP="00A153C5">
            <w:pPr>
              <w:ind w:left="102"/>
              <w:rPr>
                <w:rStyle w:val="Strong"/>
                <w:rFonts w:ascii="Arial" w:hAnsi="Arial" w:cs="Arial"/>
                <w:sz w:val="24"/>
                <w:szCs w:val="24"/>
              </w:rPr>
            </w:pPr>
            <w:r w:rsidRPr="00B1218A">
              <w:rPr>
                <w:rStyle w:val="Strong"/>
                <w:rFonts w:ascii="Arial" w:hAnsi="Arial" w:cs="Arial"/>
                <w:sz w:val="24"/>
                <w:szCs w:val="24"/>
              </w:rPr>
              <w:t>(tittle of lesson plan) titlul planului de lectie</w:t>
            </w:r>
          </w:p>
          <w:p w:rsidR="00D2656A" w:rsidRDefault="00D2656A" w:rsidP="00D2656A">
            <w:pPr>
              <w:ind w:left="102"/>
              <w:jc w:val="center"/>
              <w:rPr>
                <w:rStyle w:val="Strong"/>
                <w:rFonts w:ascii="Arial" w:hAnsi="Arial" w:cs="Arial"/>
                <w:i/>
                <w:color w:val="FF0000"/>
                <w:sz w:val="24"/>
                <w:szCs w:val="24"/>
                <w:u w:val="single"/>
              </w:rPr>
            </w:pPr>
            <w:r>
              <w:rPr>
                <w:rStyle w:val="Strong"/>
                <w:rFonts w:ascii="Arial" w:hAnsi="Arial" w:cs="Arial"/>
                <w:i/>
                <w:color w:val="FF0000"/>
                <w:sz w:val="24"/>
                <w:szCs w:val="24"/>
                <w:u w:val="single"/>
              </w:rPr>
              <w:t>STEAM PROJECT</w:t>
            </w:r>
          </w:p>
          <w:p w:rsidR="00D2656A" w:rsidRPr="00485D84" w:rsidRDefault="00D2656A" w:rsidP="00D2656A">
            <w:pPr>
              <w:ind w:left="102"/>
              <w:jc w:val="center"/>
              <w:rPr>
                <w:rStyle w:val="Strong"/>
                <w:rFonts w:ascii="Times New Roman" w:hAnsi="Times New Roman" w:cs="Times New Roman"/>
                <w:b w:val="0"/>
                <w:i/>
                <w:color w:val="000000" w:themeColor="text1"/>
                <w:sz w:val="28"/>
                <w:szCs w:val="28"/>
                <w:u w:val="single"/>
              </w:rPr>
            </w:pPr>
            <w:r w:rsidRPr="00D2656A">
              <w:rPr>
                <w:b/>
                <w:color w:val="000000" w:themeColor="text1"/>
                <w:sz w:val="32"/>
                <w:szCs w:val="32"/>
              </w:rPr>
              <w:t>JACK AND THE BEANSTALK by Joseph Jacobs</w:t>
            </w:r>
            <w:r w:rsidRPr="00D2656A">
              <w:rPr>
                <w:b/>
                <w:color w:val="FF0000"/>
              </w:rPr>
              <w:t>-</w:t>
            </w:r>
          </w:p>
        </w:tc>
        <w:tc>
          <w:tcPr>
            <w:tcW w:w="1872" w:type="dxa"/>
            <w:gridSpan w:val="2"/>
            <w:tcBorders>
              <w:top w:val="double" w:sz="12" w:space="0" w:color="auto"/>
              <w:left w:val="double" w:sz="4" w:space="0" w:color="auto"/>
              <w:bottom w:val="double" w:sz="4" w:space="0" w:color="auto"/>
              <w:right w:val="double" w:sz="4" w:space="0" w:color="auto"/>
            </w:tcBorders>
          </w:tcPr>
          <w:p w:rsidR="00D2656A" w:rsidRPr="00B1218A" w:rsidRDefault="00D2656A" w:rsidP="00A153C5">
            <w:pPr>
              <w:rPr>
                <w:rStyle w:val="Strong"/>
                <w:rFonts w:ascii="Arial" w:hAnsi="Arial" w:cs="Arial"/>
                <w:sz w:val="24"/>
                <w:szCs w:val="24"/>
              </w:rPr>
            </w:pPr>
            <w:r w:rsidRPr="00B1218A">
              <w:rPr>
                <w:rStyle w:val="Strong"/>
                <w:rFonts w:ascii="Arial" w:hAnsi="Arial" w:cs="Arial"/>
                <w:sz w:val="24"/>
                <w:szCs w:val="24"/>
              </w:rPr>
              <w:t>Grade clasa:</w:t>
            </w:r>
          </w:p>
          <w:p w:rsidR="00D2656A" w:rsidRPr="00B1218A" w:rsidRDefault="00D2656A" w:rsidP="00A153C5">
            <w:pPr>
              <w:rPr>
                <w:rStyle w:val="Strong"/>
                <w:rFonts w:ascii="Arial" w:hAnsi="Arial" w:cs="Arial"/>
                <w:sz w:val="24"/>
                <w:szCs w:val="24"/>
              </w:rPr>
            </w:pPr>
            <w:r w:rsidRPr="00B1218A">
              <w:rPr>
                <w:rStyle w:val="Strong"/>
                <w:rFonts w:ascii="Arial" w:hAnsi="Arial" w:cs="Arial"/>
                <w:sz w:val="24"/>
                <w:szCs w:val="24"/>
              </w:rPr>
              <w:t>A III-a A</w:t>
            </w:r>
          </w:p>
        </w:tc>
        <w:tc>
          <w:tcPr>
            <w:tcW w:w="2549" w:type="dxa"/>
            <w:gridSpan w:val="2"/>
            <w:tcBorders>
              <w:top w:val="double" w:sz="12" w:space="0" w:color="auto"/>
              <w:left w:val="double" w:sz="4" w:space="0" w:color="auto"/>
              <w:bottom w:val="double" w:sz="4" w:space="0" w:color="auto"/>
              <w:right w:val="double" w:sz="12" w:space="0" w:color="auto"/>
            </w:tcBorders>
          </w:tcPr>
          <w:p w:rsidR="00D2656A" w:rsidRPr="00B1218A" w:rsidRDefault="00D2656A" w:rsidP="00A153C5">
            <w:pPr>
              <w:rPr>
                <w:rStyle w:val="Strong"/>
                <w:rFonts w:ascii="Arial" w:hAnsi="Arial" w:cs="Arial"/>
                <w:sz w:val="24"/>
                <w:szCs w:val="24"/>
              </w:rPr>
            </w:pPr>
            <w:r w:rsidRPr="00B1218A">
              <w:rPr>
                <w:rStyle w:val="Strong"/>
                <w:rFonts w:ascii="Arial" w:hAnsi="Arial" w:cs="Arial"/>
                <w:sz w:val="24"/>
                <w:szCs w:val="24"/>
              </w:rPr>
              <w:t>Nº of lessons: nr de lectii</w:t>
            </w:r>
          </w:p>
          <w:p w:rsidR="00D2656A" w:rsidRPr="00B1218A" w:rsidRDefault="00D2656A" w:rsidP="00D2656A">
            <w:pPr>
              <w:rPr>
                <w:rStyle w:val="Strong"/>
                <w:rFonts w:ascii="Arial" w:hAnsi="Arial" w:cs="Arial"/>
                <w:sz w:val="24"/>
                <w:szCs w:val="24"/>
              </w:rPr>
            </w:pPr>
            <w:r>
              <w:rPr>
                <w:rStyle w:val="Strong"/>
                <w:rFonts w:ascii="Arial" w:hAnsi="Arial" w:cs="Arial"/>
                <w:sz w:val="24"/>
                <w:szCs w:val="24"/>
              </w:rPr>
              <w:t>3 hours</w:t>
            </w:r>
          </w:p>
        </w:tc>
      </w:tr>
      <w:tr w:rsidR="00D2656A" w:rsidRPr="00B1218A" w:rsidTr="00A153C5">
        <w:trPr>
          <w:trHeight w:val="2002"/>
        </w:trPr>
        <w:tc>
          <w:tcPr>
            <w:tcW w:w="1560" w:type="dxa"/>
            <w:tcBorders>
              <w:left w:val="double" w:sz="12" w:space="0" w:color="auto"/>
              <w:bottom w:val="double" w:sz="4" w:space="0" w:color="auto"/>
              <w:right w:val="double" w:sz="4" w:space="0" w:color="auto"/>
            </w:tcBorders>
          </w:tcPr>
          <w:p w:rsidR="00D2656A" w:rsidRPr="00B1218A" w:rsidRDefault="00D2656A" w:rsidP="00A153C5">
            <w:pPr>
              <w:rPr>
                <w:rStyle w:val="Strong"/>
                <w:rFonts w:ascii="Arial" w:hAnsi="Arial" w:cs="Arial"/>
                <w:sz w:val="24"/>
                <w:szCs w:val="24"/>
              </w:rPr>
            </w:pPr>
            <w:r w:rsidRPr="00B1218A">
              <w:rPr>
                <w:rStyle w:val="Strong"/>
                <w:rFonts w:ascii="Arial" w:hAnsi="Arial" w:cs="Arial"/>
                <w:sz w:val="24"/>
                <w:szCs w:val="24"/>
              </w:rPr>
              <w:t>Summary</w:t>
            </w:r>
          </w:p>
          <w:p w:rsidR="00D2656A" w:rsidRPr="00B1218A" w:rsidRDefault="00D2656A" w:rsidP="00A153C5">
            <w:pPr>
              <w:rPr>
                <w:rStyle w:val="Strong"/>
                <w:rFonts w:ascii="Arial" w:hAnsi="Arial" w:cs="Arial"/>
                <w:sz w:val="24"/>
                <w:szCs w:val="24"/>
              </w:rPr>
            </w:pPr>
            <w:r w:rsidRPr="00B1218A">
              <w:rPr>
                <w:rStyle w:val="Strong"/>
                <w:rFonts w:ascii="Arial" w:hAnsi="Arial" w:cs="Arial"/>
                <w:sz w:val="24"/>
                <w:szCs w:val="24"/>
              </w:rPr>
              <w:t>sumar</w:t>
            </w:r>
          </w:p>
        </w:tc>
        <w:tc>
          <w:tcPr>
            <w:tcW w:w="8900" w:type="dxa"/>
            <w:gridSpan w:val="6"/>
            <w:tcBorders>
              <w:left w:val="double" w:sz="4" w:space="0" w:color="auto"/>
              <w:bottom w:val="double" w:sz="4" w:space="0" w:color="auto"/>
              <w:right w:val="double" w:sz="12" w:space="0" w:color="auto"/>
            </w:tcBorders>
          </w:tcPr>
          <w:p w:rsidR="00D2656A" w:rsidRPr="00B1218A" w:rsidRDefault="00D2656A" w:rsidP="00A153C5">
            <w:pPr>
              <w:ind w:left="252"/>
              <w:rPr>
                <w:rStyle w:val="Strong"/>
                <w:rFonts w:ascii="Arial" w:hAnsi="Arial" w:cs="Arial"/>
                <w:b w:val="0"/>
                <w:sz w:val="24"/>
                <w:szCs w:val="24"/>
              </w:rPr>
            </w:pPr>
            <w:r w:rsidRPr="00B1218A">
              <w:rPr>
                <w:rStyle w:val="Strong"/>
                <w:rFonts w:ascii="Arial" w:hAnsi="Arial" w:cs="Arial"/>
                <w:b w:val="0"/>
                <w:sz w:val="24"/>
                <w:szCs w:val="24"/>
              </w:rPr>
              <w:t>(brief explanation of unit) explicatii privind tema aleasa</w:t>
            </w:r>
          </w:p>
          <w:p w:rsidR="00D2656A" w:rsidRPr="00D2656A" w:rsidRDefault="00D2656A" w:rsidP="00D2656A">
            <w:pPr>
              <w:spacing w:after="0"/>
              <w:ind w:firstLine="708"/>
              <w:jc w:val="both"/>
              <w:rPr>
                <w:rFonts w:ascii="Times New Roman" w:hAnsi="Times New Roman" w:cs="Times New Roman"/>
                <w:sz w:val="24"/>
                <w:szCs w:val="24"/>
              </w:rPr>
            </w:pPr>
            <w:r w:rsidRPr="00D2656A">
              <w:rPr>
                <w:rFonts w:ascii="Times New Roman" w:hAnsi="Times New Roman" w:cs="Times New Roman"/>
                <w:sz w:val="24"/>
                <w:szCs w:val="24"/>
              </w:rPr>
              <w:t>Activitățile  STEAM  ne permit o abordare  modernă, transdisciplinară, sala de clasă transformându-se astfel într-un mediu de învățare creativ, unde elevii deprind modalități noi de a soluționa problemele, dobândesc acele competențe vizate pentru categoria de vârstă în care se încadrează, creează și folosesc instrumentele de lucru într-o manieră inovatoare. În cadrul proiectului Erasmus + SOFT SKILLS , am ales această</w:t>
            </w:r>
            <w:r w:rsidRPr="00D2656A">
              <w:rPr>
                <w:rFonts w:ascii="Times New Roman" w:hAnsi="Times New Roman" w:cs="Times New Roman"/>
                <w:b/>
                <w:sz w:val="24"/>
                <w:szCs w:val="24"/>
              </w:rPr>
              <w:t xml:space="preserve"> </w:t>
            </w:r>
            <w:r w:rsidRPr="00D2656A">
              <w:rPr>
                <w:rStyle w:val="Strong"/>
                <w:rFonts w:ascii="Times New Roman" w:hAnsi="Times New Roman" w:cs="Times New Roman"/>
                <w:b w:val="0"/>
                <w:sz w:val="24"/>
                <w:szCs w:val="24"/>
              </w:rPr>
              <w:t>nouă abordare transdisciplinară pentru  a-i ajuta pe elevi să înțeleagă fapte, evenimente și fenomene din jurul lor printr-o abordare experiențială și integrată, pornind de la textele literare</w:t>
            </w:r>
            <w:r w:rsidRPr="00D2656A">
              <w:rPr>
                <w:rFonts w:ascii="Times New Roman" w:hAnsi="Times New Roman" w:cs="Times New Roman"/>
                <w:b/>
                <w:sz w:val="24"/>
                <w:szCs w:val="24"/>
              </w:rPr>
              <w:t>.</w:t>
            </w:r>
          </w:p>
          <w:p w:rsidR="00D2656A" w:rsidRPr="00540F82" w:rsidRDefault="00D2656A" w:rsidP="00D2656A">
            <w:pPr>
              <w:spacing w:after="0"/>
              <w:jc w:val="both"/>
              <w:rPr>
                <w:rFonts w:ascii="Times New Roman" w:hAnsi="Times New Roman" w:cs="Times New Roman"/>
                <w:sz w:val="24"/>
                <w:szCs w:val="24"/>
              </w:rPr>
            </w:pPr>
          </w:p>
          <w:p w:rsidR="00D2656A" w:rsidRPr="00D2656A" w:rsidRDefault="00D2656A" w:rsidP="00D2656A">
            <w:pPr>
              <w:ind w:left="252"/>
              <w:rPr>
                <w:rStyle w:val="Strong"/>
                <w:rFonts w:ascii="Times New Roman" w:hAnsi="Times New Roman" w:cs="Times New Roman"/>
                <w:b w:val="0"/>
                <w:sz w:val="24"/>
                <w:szCs w:val="24"/>
              </w:rPr>
            </w:pPr>
            <w:r w:rsidRPr="00D2656A">
              <w:rPr>
                <w:rStyle w:val="tlid-translation"/>
                <w:rFonts w:ascii="Times New Roman" w:hAnsi="Times New Roman" w:cs="Times New Roman"/>
                <w:b/>
                <w:sz w:val="24"/>
                <w:szCs w:val="24"/>
              </w:rPr>
              <w:t>STEAM activities allow us a modern, transdisciplinary approach, the classroom thus becoming a creative learning environment, where students develop new ways to solve problems, acquire those competences targeted for the age category, create and</w:t>
            </w:r>
            <w:r>
              <w:rPr>
                <w:rStyle w:val="tlid-translation"/>
                <w:rFonts w:ascii="Times New Roman" w:hAnsi="Times New Roman" w:cs="Times New Roman"/>
                <w:b/>
                <w:sz w:val="24"/>
                <w:szCs w:val="24"/>
              </w:rPr>
              <w:t xml:space="preserve"> </w:t>
            </w:r>
            <w:r w:rsidRPr="00D2656A">
              <w:rPr>
                <w:rStyle w:val="tlid-translation"/>
                <w:rFonts w:ascii="Times New Roman" w:hAnsi="Times New Roman" w:cs="Times New Roman"/>
                <w:b/>
                <w:sz w:val="24"/>
                <w:szCs w:val="24"/>
              </w:rPr>
              <w:t xml:space="preserve">  use working tools in an innovative way. As part of the Erasmus + SOFT SKILLS project, we have chosen this new approach to help students understand facts, events and phenomena around them through an integrated and experiential approach, starting from literary texts.</w:t>
            </w:r>
          </w:p>
        </w:tc>
      </w:tr>
      <w:tr w:rsidR="00D2656A" w:rsidRPr="00B1218A" w:rsidTr="00710882">
        <w:trPr>
          <w:trHeight w:val="679"/>
        </w:trPr>
        <w:tc>
          <w:tcPr>
            <w:tcW w:w="1560" w:type="dxa"/>
            <w:tcBorders>
              <w:top w:val="double" w:sz="4" w:space="0" w:color="auto"/>
              <w:left w:val="double" w:sz="12" w:space="0" w:color="auto"/>
              <w:bottom w:val="double" w:sz="4" w:space="0" w:color="auto"/>
              <w:right w:val="double" w:sz="4" w:space="0" w:color="auto"/>
            </w:tcBorders>
          </w:tcPr>
          <w:p w:rsidR="00D2656A" w:rsidRPr="00B1218A" w:rsidRDefault="00D2656A" w:rsidP="00A153C5">
            <w:pPr>
              <w:rPr>
                <w:rStyle w:val="Strong"/>
                <w:rFonts w:ascii="Arial" w:hAnsi="Arial" w:cs="Arial"/>
                <w:sz w:val="24"/>
                <w:szCs w:val="24"/>
              </w:rPr>
            </w:pPr>
            <w:r w:rsidRPr="00B1218A">
              <w:rPr>
                <w:rStyle w:val="Strong"/>
                <w:rFonts w:ascii="Arial" w:hAnsi="Arial" w:cs="Arial"/>
                <w:sz w:val="24"/>
                <w:szCs w:val="24"/>
              </w:rPr>
              <w:lastRenderedPageBreak/>
              <w:t>Contents</w:t>
            </w:r>
          </w:p>
          <w:p w:rsidR="00D2656A" w:rsidRPr="00B1218A" w:rsidRDefault="00D2656A" w:rsidP="00A153C5">
            <w:pPr>
              <w:rPr>
                <w:rStyle w:val="Strong"/>
                <w:rFonts w:ascii="Arial" w:hAnsi="Arial" w:cs="Arial"/>
                <w:sz w:val="24"/>
                <w:szCs w:val="24"/>
              </w:rPr>
            </w:pPr>
            <w:r w:rsidRPr="00B1218A">
              <w:rPr>
                <w:rStyle w:val="Strong"/>
                <w:rFonts w:ascii="Arial" w:hAnsi="Arial" w:cs="Arial"/>
                <w:sz w:val="24"/>
                <w:szCs w:val="24"/>
              </w:rPr>
              <w:t>continut</w:t>
            </w:r>
          </w:p>
        </w:tc>
        <w:tc>
          <w:tcPr>
            <w:tcW w:w="8900" w:type="dxa"/>
            <w:gridSpan w:val="6"/>
            <w:tcBorders>
              <w:top w:val="double" w:sz="4" w:space="0" w:color="auto"/>
              <w:left w:val="double" w:sz="4" w:space="0" w:color="auto"/>
              <w:bottom w:val="double" w:sz="4" w:space="0" w:color="auto"/>
              <w:right w:val="double" w:sz="12" w:space="0" w:color="auto"/>
            </w:tcBorders>
          </w:tcPr>
          <w:p w:rsidR="00D2656A" w:rsidRPr="00B1218A" w:rsidRDefault="00D2656A" w:rsidP="00A153C5">
            <w:pPr>
              <w:ind w:left="33"/>
              <w:rPr>
                <w:rStyle w:val="Strong"/>
                <w:rFonts w:ascii="Arial" w:hAnsi="Arial" w:cs="Arial"/>
                <w:b w:val="0"/>
                <w:sz w:val="24"/>
                <w:szCs w:val="24"/>
              </w:rPr>
            </w:pPr>
            <w:r w:rsidRPr="00B1218A">
              <w:rPr>
                <w:rStyle w:val="Strong"/>
                <w:rFonts w:ascii="Arial" w:hAnsi="Arial" w:cs="Arial"/>
                <w:b w:val="0"/>
                <w:sz w:val="24"/>
                <w:szCs w:val="24"/>
              </w:rPr>
              <w:t>( describe 4/5 contents what is worked by students in regarding with curriculum)</w:t>
            </w:r>
          </w:p>
          <w:p w:rsidR="00D2656A" w:rsidRPr="00B1218A" w:rsidRDefault="00D2656A" w:rsidP="00A153C5">
            <w:pPr>
              <w:ind w:left="33"/>
              <w:rPr>
                <w:rStyle w:val="Strong"/>
                <w:rFonts w:ascii="Arial" w:hAnsi="Arial" w:cs="Arial"/>
                <w:b w:val="0"/>
                <w:sz w:val="24"/>
                <w:szCs w:val="24"/>
              </w:rPr>
            </w:pPr>
            <w:r w:rsidRPr="00B1218A">
              <w:rPr>
                <w:rStyle w:val="Strong"/>
                <w:rFonts w:ascii="Arial" w:hAnsi="Arial" w:cs="Arial"/>
                <w:b w:val="0"/>
                <w:sz w:val="24"/>
                <w:szCs w:val="24"/>
              </w:rPr>
              <w:t>Descrieti in 4/5 enunturi ce au facut copii in raport cu curriculum-ul</w:t>
            </w:r>
          </w:p>
          <w:p w:rsidR="00D2656A" w:rsidRDefault="00D2656A" w:rsidP="00A153C5">
            <w:pPr>
              <w:ind w:left="33"/>
              <w:rPr>
                <w:rStyle w:val="Strong"/>
                <w:rFonts w:ascii="Arial" w:hAnsi="Arial" w:cs="Arial"/>
                <w:sz w:val="24"/>
                <w:szCs w:val="24"/>
              </w:rPr>
            </w:pPr>
            <w:r w:rsidRPr="00B1218A">
              <w:rPr>
                <w:rStyle w:val="Strong"/>
                <w:rFonts w:ascii="Arial" w:hAnsi="Arial" w:cs="Arial"/>
                <w:b w:val="0"/>
                <w:sz w:val="24"/>
                <w:szCs w:val="24"/>
              </w:rPr>
              <w:t xml:space="preserve">1. </w:t>
            </w:r>
            <w:r w:rsidRPr="00685F8D">
              <w:rPr>
                <w:rStyle w:val="Strong"/>
                <w:rFonts w:ascii="Arial" w:hAnsi="Arial" w:cs="Arial"/>
                <w:b w:val="0"/>
                <w:sz w:val="24"/>
                <w:szCs w:val="24"/>
              </w:rPr>
              <w:t>Limba română</w:t>
            </w:r>
            <w:r w:rsidR="00685F8D" w:rsidRPr="00685F8D">
              <w:rPr>
                <w:rStyle w:val="Strong"/>
                <w:rFonts w:ascii="Arial" w:hAnsi="Arial" w:cs="Arial"/>
                <w:b w:val="0"/>
                <w:sz w:val="24"/>
                <w:szCs w:val="24"/>
              </w:rPr>
              <w:t>/ Romanian</w:t>
            </w:r>
            <w:r w:rsidRPr="00B1218A">
              <w:rPr>
                <w:rStyle w:val="Strong"/>
                <w:rFonts w:ascii="Arial" w:hAnsi="Arial" w:cs="Arial"/>
                <w:sz w:val="24"/>
                <w:szCs w:val="24"/>
              </w:rPr>
              <w:t xml:space="preserve">- </w:t>
            </w:r>
            <w:r w:rsidR="00685F8D">
              <w:rPr>
                <w:rStyle w:val="Strong"/>
                <w:rFonts w:ascii="Arial" w:hAnsi="Arial" w:cs="Arial"/>
                <w:sz w:val="24"/>
                <w:szCs w:val="24"/>
              </w:rPr>
              <w:t>textul JACK ȘI VREJUL DE FASOLE de Joseph Jacobs/ JACK AND THE BEANSTALK by Joseph Jacobs</w:t>
            </w:r>
          </w:p>
          <w:p w:rsidR="00D2656A" w:rsidRPr="00B1218A" w:rsidRDefault="00685F8D" w:rsidP="00A153C5">
            <w:pPr>
              <w:ind w:left="33"/>
              <w:rPr>
                <w:rStyle w:val="Strong"/>
                <w:rFonts w:ascii="Arial" w:hAnsi="Arial" w:cs="Arial"/>
                <w:sz w:val="24"/>
                <w:szCs w:val="24"/>
              </w:rPr>
            </w:pPr>
            <w:r>
              <w:rPr>
                <w:rStyle w:val="Strong"/>
                <w:rFonts w:ascii="Arial" w:hAnsi="Arial" w:cs="Arial"/>
                <w:sz w:val="24"/>
                <w:szCs w:val="24"/>
              </w:rPr>
              <w:t>( Unitatea TĂRÂMUL COPILĂRIEI- RECAPITULARE/ Unit THE LAND OF CHILDREN - revision</w:t>
            </w:r>
          </w:p>
          <w:p w:rsidR="00685F8D" w:rsidRDefault="00D2656A" w:rsidP="00685F8D">
            <w:pPr>
              <w:ind w:left="33"/>
              <w:rPr>
                <w:rStyle w:val="Strong"/>
                <w:rFonts w:ascii="Arial" w:hAnsi="Arial" w:cs="Arial"/>
                <w:b w:val="0"/>
                <w:sz w:val="24"/>
                <w:szCs w:val="24"/>
              </w:rPr>
            </w:pPr>
            <w:r w:rsidRPr="00B1218A">
              <w:rPr>
                <w:rStyle w:val="Strong"/>
                <w:rFonts w:ascii="Arial" w:hAnsi="Arial" w:cs="Arial"/>
                <w:b w:val="0"/>
                <w:sz w:val="24"/>
                <w:szCs w:val="24"/>
              </w:rPr>
              <w:t>2</w:t>
            </w:r>
            <w:r w:rsidR="00685F8D">
              <w:rPr>
                <w:rStyle w:val="Strong"/>
                <w:rFonts w:ascii="Arial" w:hAnsi="Arial" w:cs="Arial"/>
                <w:b w:val="0"/>
                <w:sz w:val="24"/>
                <w:szCs w:val="24"/>
              </w:rPr>
              <w:t xml:space="preserve">. </w:t>
            </w:r>
            <w:r w:rsidR="00685F8D" w:rsidRPr="00685F8D">
              <w:rPr>
                <w:rStyle w:val="Strong"/>
                <w:rFonts w:ascii="Arial" w:hAnsi="Arial" w:cs="Arial"/>
                <w:b w:val="0"/>
                <w:sz w:val="24"/>
                <w:szCs w:val="24"/>
              </w:rPr>
              <w:t>Științe/ Science</w:t>
            </w:r>
            <w:r w:rsidR="00685F8D">
              <w:rPr>
                <w:rStyle w:val="Strong"/>
                <w:rFonts w:ascii="Arial" w:hAnsi="Arial" w:cs="Arial"/>
                <w:b w:val="0"/>
                <w:sz w:val="24"/>
                <w:szCs w:val="24"/>
              </w:rPr>
              <w:t xml:space="preserve"> - Unitatea Plantele , tema  </w:t>
            </w:r>
            <w:r w:rsidR="00685F8D" w:rsidRPr="00685F8D">
              <w:rPr>
                <w:rStyle w:val="Strong"/>
                <w:rFonts w:ascii="Arial" w:hAnsi="Arial" w:cs="Arial"/>
                <w:sz w:val="24"/>
                <w:szCs w:val="24"/>
              </w:rPr>
              <w:t>Creșterea și înmulțirea plantelor</w:t>
            </w:r>
            <w:r w:rsidR="00685F8D">
              <w:rPr>
                <w:rStyle w:val="Strong"/>
                <w:rFonts w:ascii="Arial" w:hAnsi="Arial" w:cs="Arial"/>
                <w:b w:val="0"/>
                <w:sz w:val="24"/>
                <w:szCs w:val="24"/>
              </w:rPr>
              <w:t xml:space="preserve">/ Unit PLANTS, </w:t>
            </w:r>
            <w:r w:rsidR="00685F8D" w:rsidRPr="00685F8D">
              <w:rPr>
                <w:rStyle w:val="Strong"/>
                <w:rFonts w:ascii="Arial" w:hAnsi="Arial" w:cs="Arial"/>
                <w:sz w:val="24"/>
                <w:szCs w:val="24"/>
              </w:rPr>
              <w:t>Lesson</w:t>
            </w:r>
            <w:r w:rsidR="00685F8D">
              <w:rPr>
                <w:rStyle w:val="Strong"/>
                <w:rFonts w:ascii="Arial" w:hAnsi="Arial" w:cs="Arial"/>
                <w:b w:val="0"/>
                <w:sz w:val="24"/>
                <w:szCs w:val="24"/>
              </w:rPr>
              <w:t xml:space="preserve"> How the plants grow</w:t>
            </w:r>
          </w:p>
          <w:p w:rsidR="00685F8D" w:rsidRDefault="00685F8D" w:rsidP="00685F8D">
            <w:pPr>
              <w:ind w:left="33"/>
              <w:rPr>
                <w:rStyle w:val="tlid-translation"/>
                <w:rFonts w:ascii="Arial" w:hAnsi="Arial" w:cs="Arial"/>
                <w:sz w:val="28"/>
                <w:szCs w:val="28"/>
              </w:rPr>
            </w:pPr>
            <w:r>
              <w:rPr>
                <w:rStyle w:val="Strong"/>
                <w:rFonts w:ascii="Arial" w:hAnsi="Arial" w:cs="Arial"/>
                <w:b w:val="0"/>
                <w:sz w:val="24"/>
                <w:szCs w:val="24"/>
              </w:rPr>
              <w:t>3.</w:t>
            </w:r>
            <w:r w:rsidRPr="00685F8D">
              <w:rPr>
                <w:rStyle w:val="Strong"/>
                <w:rFonts w:ascii="Arial" w:hAnsi="Arial" w:cs="Arial"/>
                <w:b w:val="0"/>
                <w:sz w:val="24"/>
                <w:szCs w:val="24"/>
              </w:rPr>
              <w:t>AVAP/ ARTS AND PRACTICAL ABILITIES</w:t>
            </w:r>
            <w:r>
              <w:rPr>
                <w:rStyle w:val="Strong"/>
                <w:rFonts w:ascii="Arial" w:hAnsi="Arial" w:cs="Arial"/>
                <w:b w:val="0"/>
                <w:sz w:val="24"/>
                <w:szCs w:val="24"/>
              </w:rPr>
              <w:t xml:space="preserve"> - </w:t>
            </w:r>
            <w:r w:rsidR="00710882">
              <w:rPr>
                <w:rStyle w:val="Strong"/>
                <w:rFonts w:ascii="Arial" w:hAnsi="Arial" w:cs="Arial"/>
                <w:b w:val="0"/>
                <w:sz w:val="24"/>
                <w:szCs w:val="24"/>
              </w:rPr>
              <w:t>TEHNICI DE LUCRU COMBINATE</w:t>
            </w:r>
            <w:r w:rsidR="00710882" w:rsidRPr="00710882">
              <w:rPr>
                <w:rStyle w:val="Strong"/>
                <w:rFonts w:ascii="Arial" w:hAnsi="Arial" w:cs="Arial"/>
                <w:b w:val="0"/>
                <w:sz w:val="24"/>
                <w:szCs w:val="24"/>
              </w:rPr>
              <w:t xml:space="preserve">/ </w:t>
            </w:r>
            <w:r w:rsidR="00710882" w:rsidRPr="00710882">
              <w:rPr>
                <w:rStyle w:val="tlid-translation"/>
                <w:rFonts w:ascii="Arial" w:hAnsi="Arial" w:cs="Arial"/>
                <w:sz w:val="28"/>
                <w:szCs w:val="28"/>
              </w:rPr>
              <w:t>COMBINED WORKING TECHNIQUES</w:t>
            </w:r>
          </w:p>
          <w:p w:rsidR="00D2656A" w:rsidRPr="00710882" w:rsidRDefault="00710882" w:rsidP="00685F8D">
            <w:pPr>
              <w:ind w:left="33"/>
              <w:rPr>
                <w:rStyle w:val="Strong"/>
                <w:rFonts w:ascii="Times New Roman" w:hAnsi="Times New Roman" w:cs="Times New Roman"/>
                <w:bCs w:val="0"/>
                <w:sz w:val="28"/>
                <w:szCs w:val="28"/>
              </w:rPr>
            </w:pPr>
            <w:r>
              <w:rPr>
                <w:rStyle w:val="tlid-translation"/>
                <w:rFonts w:ascii="Arial" w:hAnsi="Arial" w:cs="Arial"/>
                <w:sz w:val="28"/>
                <w:szCs w:val="28"/>
              </w:rPr>
              <w:t>4. Matematică/ MATHS- Măsurători, , comparații</w:t>
            </w:r>
          </w:p>
        </w:tc>
      </w:tr>
      <w:tr w:rsidR="00D2656A" w:rsidRPr="00B1218A" w:rsidTr="00A153C5">
        <w:trPr>
          <w:trHeight w:val="2916"/>
        </w:trPr>
        <w:tc>
          <w:tcPr>
            <w:tcW w:w="1560" w:type="dxa"/>
            <w:tcBorders>
              <w:top w:val="double" w:sz="4" w:space="0" w:color="auto"/>
              <w:left w:val="double" w:sz="12" w:space="0" w:color="auto"/>
              <w:bottom w:val="double" w:sz="4" w:space="0" w:color="auto"/>
              <w:right w:val="double" w:sz="4" w:space="0" w:color="auto"/>
            </w:tcBorders>
          </w:tcPr>
          <w:p w:rsidR="00D2656A" w:rsidRPr="00B1218A" w:rsidRDefault="00D2656A" w:rsidP="00A153C5">
            <w:pPr>
              <w:rPr>
                <w:rStyle w:val="Strong"/>
                <w:rFonts w:ascii="Arial" w:hAnsi="Arial" w:cs="Arial"/>
                <w:sz w:val="24"/>
                <w:szCs w:val="24"/>
              </w:rPr>
            </w:pPr>
            <w:r w:rsidRPr="00B1218A">
              <w:rPr>
                <w:rStyle w:val="Strong"/>
                <w:rFonts w:ascii="Arial" w:hAnsi="Arial" w:cs="Arial"/>
                <w:sz w:val="24"/>
                <w:szCs w:val="24"/>
              </w:rPr>
              <w:t>Aims</w:t>
            </w:r>
          </w:p>
          <w:p w:rsidR="00D2656A" w:rsidRPr="00B1218A" w:rsidRDefault="00D2656A" w:rsidP="00A153C5">
            <w:pPr>
              <w:rPr>
                <w:rStyle w:val="Strong"/>
                <w:rFonts w:ascii="Arial" w:hAnsi="Arial" w:cs="Arial"/>
                <w:sz w:val="24"/>
                <w:szCs w:val="24"/>
              </w:rPr>
            </w:pPr>
            <w:r w:rsidRPr="00B1218A">
              <w:rPr>
                <w:rStyle w:val="Strong"/>
                <w:rFonts w:ascii="Arial" w:hAnsi="Arial" w:cs="Arial"/>
                <w:sz w:val="24"/>
                <w:szCs w:val="24"/>
              </w:rPr>
              <w:t>obie</w:t>
            </w:r>
            <w:r>
              <w:rPr>
                <w:rStyle w:val="Strong"/>
                <w:rFonts w:ascii="Arial" w:hAnsi="Arial" w:cs="Arial"/>
                <w:sz w:val="24"/>
                <w:szCs w:val="24"/>
              </w:rPr>
              <w:t>c</w:t>
            </w:r>
            <w:r w:rsidRPr="00B1218A">
              <w:rPr>
                <w:rStyle w:val="Strong"/>
                <w:rFonts w:ascii="Arial" w:hAnsi="Arial" w:cs="Arial"/>
                <w:sz w:val="24"/>
                <w:szCs w:val="24"/>
              </w:rPr>
              <w:t>tive</w:t>
            </w:r>
          </w:p>
        </w:tc>
        <w:tc>
          <w:tcPr>
            <w:tcW w:w="8900" w:type="dxa"/>
            <w:gridSpan w:val="6"/>
            <w:tcBorders>
              <w:top w:val="double" w:sz="4" w:space="0" w:color="auto"/>
              <w:left w:val="double" w:sz="4" w:space="0" w:color="auto"/>
              <w:bottom w:val="double" w:sz="4" w:space="0" w:color="auto"/>
              <w:right w:val="double" w:sz="12" w:space="0" w:color="auto"/>
            </w:tcBorders>
          </w:tcPr>
          <w:p w:rsidR="00D2656A" w:rsidRPr="00B1218A" w:rsidRDefault="00D2656A" w:rsidP="00A153C5">
            <w:pPr>
              <w:ind w:left="113"/>
              <w:rPr>
                <w:rStyle w:val="Strong"/>
                <w:rFonts w:ascii="Arial" w:hAnsi="Arial" w:cs="Arial"/>
                <w:b w:val="0"/>
                <w:sz w:val="24"/>
                <w:szCs w:val="24"/>
              </w:rPr>
            </w:pPr>
            <w:r w:rsidRPr="00B1218A">
              <w:rPr>
                <w:rStyle w:val="Strong"/>
                <w:rFonts w:ascii="Arial" w:hAnsi="Arial" w:cs="Arial"/>
                <w:b w:val="0"/>
                <w:sz w:val="24"/>
                <w:szCs w:val="24"/>
              </w:rPr>
              <w:t>( describe 4/5 goals what is expected to be learned by students)</w:t>
            </w:r>
          </w:p>
          <w:p w:rsidR="00D2656A" w:rsidRPr="00B1218A" w:rsidRDefault="00D2656A" w:rsidP="00A153C5">
            <w:pPr>
              <w:ind w:left="113"/>
              <w:rPr>
                <w:rStyle w:val="Strong"/>
                <w:rFonts w:ascii="Arial" w:hAnsi="Arial" w:cs="Arial"/>
                <w:b w:val="0"/>
                <w:sz w:val="24"/>
                <w:szCs w:val="24"/>
              </w:rPr>
            </w:pPr>
            <w:r w:rsidRPr="00B1218A">
              <w:rPr>
                <w:rStyle w:val="Strong"/>
                <w:rFonts w:ascii="Arial" w:hAnsi="Arial" w:cs="Arial"/>
                <w:b w:val="0"/>
                <w:sz w:val="24"/>
                <w:szCs w:val="24"/>
              </w:rPr>
              <w:t>Mentionati 4/5 obiective pe care le urmariti</w:t>
            </w:r>
          </w:p>
          <w:p w:rsidR="00D2656A" w:rsidRPr="00B1218A" w:rsidRDefault="00D2656A" w:rsidP="00A153C5">
            <w:pPr>
              <w:pStyle w:val="BodyText"/>
              <w:tabs>
                <w:tab w:val="left" w:pos="684"/>
              </w:tabs>
              <w:spacing w:before="5"/>
              <w:ind w:left="720"/>
              <w:rPr>
                <w:rFonts w:ascii="Arial" w:hAnsi="Arial" w:cs="Arial"/>
                <w:sz w:val="24"/>
                <w:szCs w:val="24"/>
              </w:rPr>
            </w:pPr>
            <w:r w:rsidRPr="00B1218A">
              <w:rPr>
                <w:rFonts w:ascii="Arial" w:hAnsi="Arial" w:cs="Arial"/>
                <w:color w:val="231F20"/>
                <w:spacing w:val="-9"/>
                <w:sz w:val="24"/>
                <w:szCs w:val="24"/>
              </w:rPr>
              <w:t>Elevii trebuie :</w:t>
            </w:r>
          </w:p>
          <w:p w:rsidR="00710882" w:rsidRDefault="00710882" w:rsidP="00A153C5">
            <w:pPr>
              <w:pStyle w:val="BodyText"/>
              <w:tabs>
                <w:tab w:val="left" w:pos="684"/>
              </w:tabs>
              <w:spacing w:before="5"/>
              <w:ind w:left="720"/>
              <w:rPr>
                <w:rStyle w:val="Strong"/>
                <w:rFonts w:ascii="Arial" w:hAnsi="Arial" w:cs="Arial"/>
                <w:b w:val="0"/>
                <w:bCs w:val="0"/>
                <w:sz w:val="24"/>
                <w:szCs w:val="24"/>
              </w:rPr>
            </w:pPr>
            <w:r>
              <w:rPr>
                <w:rStyle w:val="Strong"/>
                <w:rFonts w:ascii="Arial" w:hAnsi="Arial" w:cs="Arial"/>
                <w:b w:val="0"/>
                <w:bCs w:val="0"/>
                <w:sz w:val="24"/>
                <w:szCs w:val="24"/>
              </w:rPr>
              <w:t xml:space="preserve">- să </w:t>
            </w:r>
            <w:r w:rsidRPr="00710882">
              <w:rPr>
                <w:rStyle w:val="Strong"/>
                <w:rFonts w:ascii="Arial" w:hAnsi="Arial" w:cs="Arial"/>
                <w:b w:val="0"/>
                <w:bCs w:val="0"/>
                <w:sz w:val="24"/>
                <w:szCs w:val="24"/>
              </w:rPr>
              <w:t>extrag</w:t>
            </w:r>
            <w:r>
              <w:rPr>
                <w:rStyle w:val="Strong"/>
                <w:rFonts w:ascii="Arial" w:hAnsi="Arial" w:cs="Arial"/>
                <w:b w:val="0"/>
                <w:bCs w:val="0"/>
                <w:sz w:val="24"/>
                <w:szCs w:val="24"/>
              </w:rPr>
              <w:t>ă</w:t>
            </w:r>
            <w:r w:rsidRPr="00710882">
              <w:rPr>
                <w:rStyle w:val="Strong"/>
                <w:rFonts w:ascii="Arial" w:hAnsi="Arial" w:cs="Arial"/>
                <w:b w:val="0"/>
                <w:bCs w:val="0"/>
                <w:sz w:val="24"/>
                <w:szCs w:val="24"/>
              </w:rPr>
              <w:t xml:space="preserve"> informaţii de detaliu dintr-un text informativ sau literar accesibil; </w:t>
            </w:r>
          </w:p>
          <w:p w:rsidR="00710882" w:rsidRDefault="00710882" w:rsidP="00A153C5">
            <w:pPr>
              <w:pStyle w:val="BodyText"/>
              <w:tabs>
                <w:tab w:val="left" w:pos="684"/>
              </w:tabs>
              <w:spacing w:before="5"/>
              <w:ind w:left="720"/>
              <w:rPr>
                <w:rStyle w:val="Strong"/>
                <w:rFonts w:ascii="Arial" w:hAnsi="Arial" w:cs="Arial"/>
                <w:b w:val="0"/>
                <w:bCs w:val="0"/>
                <w:sz w:val="24"/>
                <w:szCs w:val="24"/>
              </w:rPr>
            </w:pPr>
            <w:r>
              <w:rPr>
                <w:rStyle w:val="Strong"/>
                <w:rFonts w:ascii="Arial" w:hAnsi="Arial" w:cs="Arial"/>
                <w:b w:val="0"/>
                <w:bCs w:val="0"/>
                <w:sz w:val="24"/>
                <w:szCs w:val="24"/>
              </w:rPr>
              <w:t xml:space="preserve">- să </w:t>
            </w:r>
            <w:r w:rsidRPr="00710882">
              <w:rPr>
                <w:rStyle w:val="Strong"/>
                <w:rFonts w:ascii="Arial" w:hAnsi="Arial" w:cs="Arial"/>
                <w:b w:val="0"/>
                <w:bCs w:val="0"/>
                <w:sz w:val="24"/>
                <w:szCs w:val="24"/>
              </w:rPr>
              <w:t>formulare</w:t>
            </w:r>
            <w:r>
              <w:rPr>
                <w:rStyle w:val="Strong"/>
                <w:rFonts w:ascii="Arial" w:hAnsi="Arial" w:cs="Arial"/>
                <w:b w:val="0"/>
                <w:bCs w:val="0"/>
                <w:sz w:val="24"/>
                <w:szCs w:val="24"/>
              </w:rPr>
              <w:t>ze</w:t>
            </w:r>
            <w:r w:rsidRPr="00710882">
              <w:rPr>
                <w:rStyle w:val="Strong"/>
                <w:rFonts w:ascii="Arial" w:hAnsi="Arial" w:cs="Arial"/>
                <w:b w:val="0"/>
                <w:bCs w:val="0"/>
                <w:sz w:val="24"/>
                <w:szCs w:val="24"/>
              </w:rPr>
              <w:t xml:space="preserve"> păreri despre o povestire / personajele acesteia; </w:t>
            </w:r>
          </w:p>
          <w:p w:rsidR="00710882" w:rsidRDefault="00710882" w:rsidP="00A153C5">
            <w:pPr>
              <w:pStyle w:val="BodyText"/>
              <w:tabs>
                <w:tab w:val="left" w:pos="684"/>
              </w:tabs>
              <w:spacing w:before="5"/>
              <w:ind w:left="720"/>
              <w:rPr>
                <w:rStyle w:val="Strong"/>
                <w:rFonts w:ascii="Arial" w:hAnsi="Arial" w:cs="Arial"/>
                <w:b w:val="0"/>
                <w:bCs w:val="0"/>
                <w:sz w:val="24"/>
                <w:szCs w:val="24"/>
              </w:rPr>
            </w:pPr>
            <w:r>
              <w:rPr>
                <w:rStyle w:val="Strong"/>
                <w:rFonts w:ascii="Arial" w:hAnsi="Arial" w:cs="Arial"/>
                <w:b w:val="0"/>
                <w:bCs w:val="0"/>
                <w:sz w:val="24"/>
                <w:szCs w:val="24"/>
              </w:rPr>
              <w:t xml:space="preserve">- să </w:t>
            </w:r>
            <w:r w:rsidRPr="00710882">
              <w:rPr>
                <w:rStyle w:val="Strong"/>
                <w:rFonts w:ascii="Arial" w:hAnsi="Arial" w:cs="Arial"/>
                <w:b w:val="0"/>
                <w:bCs w:val="0"/>
                <w:sz w:val="24"/>
                <w:szCs w:val="24"/>
              </w:rPr>
              <w:t xml:space="preserve">participare la interacţiuni pentru găsirea de soluţii la probleme </w:t>
            </w:r>
          </w:p>
          <w:p w:rsidR="00D2656A" w:rsidRDefault="00710882" w:rsidP="00A153C5">
            <w:pPr>
              <w:pStyle w:val="BodyText"/>
              <w:tabs>
                <w:tab w:val="left" w:pos="684"/>
              </w:tabs>
              <w:spacing w:before="5"/>
              <w:ind w:left="720"/>
              <w:rPr>
                <w:rStyle w:val="Strong"/>
                <w:rFonts w:ascii="Arial" w:hAnsi="Arial" w:cs="Arial"/>
                <w:b w:val="0"/>
                <w:bCs w:val="0"/>
                <w:sz w:val="24"/>
                <w:szCs w:val="24"/>
              </w:rPr>
            </w:pPr>
            <w:r>
              <w:rPr>
                <w:rStyle w:val="Strong"/>
                <w:rFonts w:ascii="Arial" w:hAnsi="Arial" w:cs="Arial"/>
                <w:b w:val="0"/>
                <w:bCs w:val="0"/>
                <w:sz w:val="24"/>
                <w:szCs w:val="24"/>
              </w:rPr>
              <w:t>- să testeze soluțiile propuse prin utilizarea tehnologiei și  a ingineriei</w:t>
            </w:r>
          </w:p>
          <w:p w:rsidR="00710882" w:rsidRDefault="00710882" w:rsidP="00A153C5">
            <w:pPr>
              <w:pStyle w:val="BodyText"/>
              <w:tabs>
                <w:tab w:val="left" w:pos="684"/>
              </w:tabs>
              <w:spacing w:before="5"/>
              <w:ind w:left="720"/>
              <w:rPr>
                <w:rStyle w:val="Strong"/>
                <w:rFonts w:ascii="Arial" w:hAnsi="Arial" w:cs="Arial"/>
                <w:b w:val="0"/>
                <w:bCs w:val="0"/>
                <w:sz w:val="24"/>
                <w:szCs w:val="24"/>
              </w:rPr>
            </w:pPr>
            <w:r>
              <w:rPr>
                <w:rStyle w:val="Strong"/>
                <w:rFonts w:ascii="Arial" w:hAnsi="Arial" w:cs="Arial"/>
                <w:b w:val="0"/>
                <w:bCs w:val="0"/>
                <w:sz w:val="24"/>
                <w:szCs w:val="24"/>
              </w:rPr>
              <w:t>- să creeze condiții de bază propice creșterii plantelor, urmărind evoluția acestora , măsurând, comparând</w:t>
            </w:r>
          </w:p>
          <w:p w:rsidR="00710882" w:rsidRDefault="00710882" w:rsidP="00A153C5">
            <w:pPr>
              <w:pStyle w:val="BodyText"/>
              <w:tabs>
                <w:tab w:val="left" w:pos="684"/>
              </w:tabs>
              <w:spacing w:before="5"/>
              <w:ind w:left="720"/>
              <w:rPr>
                <w:rStyle w:val="Strong"/>
                <w:rFonts w:ascii="Arial" w:hAnsi="Arial" w:cs="Arial"/>
                <w:b w:val="0"/>
                <w:bCs w:val="0"/>
                <w:sz w:val="24"/>
                <w:szCs w:val="24"/>
              </w:rPr>
            </w:pPr>
          </w:p>
          <w:p w:rsidR="00D2656A" w:rsidRPr="00485D84" w:rsidRDefault="00D2656A" w:rsidP="00710882">
            <w:pPr>
              <w:pStyle w:val="BodyText"/>
              <w:tabs>
                <w:tab w:val="left" w:pos="176"/>
              </w:tabs>
              <w:spacing w:before="5"/>
              <w:ind w:left="176" w:firstLine="425"/>
              <w:rPr>
                <w:rStyle w:val="Strong"/>
                <w:rFonts w:ascii="Times New Roman" w:hAnsi="Times New Roman"/>
                <w:b w:val="0"/>
                <w:bCs w:val="0"/>
                <w:sz w:val="28"/>
                <w:szCs w:val="28"/>
              </w:rPr>
            </w:pPr>
            <w:r>
              <w:rPr>
                <w:rStyle w:val="Strong"/>
                <w:rFonts w:ascii="Arial" w:hAnsi="Arial" w:cs="Arial"/>
                <w:b w:val="0"/>
                <w:bCs w:val="0"/>
                <w:sz w:val="24"/>
                <w:szCs w:val="24"/>
              </w:rPr>
              <w:t xml:space="preserve"> </w:t>
            </w:r>
            <w:r w:rsidRPr="00485D84">
              <w:rPr>
                <w:rStyle w:val="tlid-translation"/>
                <w:rFonts w:ascii="Times New Roman" w:hAnsi="Times New Roman"/>
                <w:b/>
                <w:sz w:val="28"/>
                <w:szCs w:val="28"/>
              </w:rPr>
              <w:t>Students must:</w:t>
            </w:r>
            <w:r w:rsidRPr="00485D84">
              <w:rPr>
                <w:rFonts w:ascii="Times New Roman" w:hAnsi="Times New Roman"/>
                <w:b/>
                <w:sz w:val="28"/>
                <w:szCs w:val="28"/>
              </w:rPr>
              <w:br/>
            </w:r>
            <w:r w:rsidR="00710882" w:rsidRPr="00710882">
              <w:rPr>
                <w:rStyle w:val="tlid-translation"/>
                <w:rFonts w:ascii="Arial" w:hAnsi="Arial" w:cs="Arial"/>
                <w:sz w:val="24"/>
                <w:szCs w:val="24"/>
              </w:rPr>
              <w:t>Students must:</w:t>
            </w:r>
            <w:r w:rsidR="00710882" w:rsidRPr="00710882">
              <w:rPr>
                <w:rFonts w:ascii="Arial" w:hAnsi="Arial" w:cs="Arial"/>
                <w:sz w:val="24"/>
                <w:szCs w:val="24"/>
              </w:rPr>
              <w:br/>
            </w:r>
            <w:r w:rsidR="00710882" w:rsidRPr="00710882">
              <w:rPr>
                <w:rStyle w:val="tlid-translation"/>
                <w:rFonts w:ascii="Arial" w:hAnsi="Arial" w:cs="Arial"/>
                <w:sz w:val="24"/>
                <w:szCs w:val="24"/>
              </w:rPr>
              <w:t>- extract detailed information from an accessible informational or literary text;</w:t>
            </w:r>
            <w:r w:rsidR="00710882" w:rsidRPr="00710882">
              <w:rPr>
                <w:rFonts w:ascii="Arial" w:hAnsi="Arial" w:cs="Arial"/>
                <w:sz w:val="24"/>
                <w:szCs w:val="24"/>
              </w:rPr>
              <w:br/>
            </w:r>
            <w:r w:rsidR="00710882" w:rsidRPr="00710882">
              <w:rPr>
                <w:rStyle w:val="tlid-translation"/>
                <w:rFonts w:ascii="Arial" w:hAnsi="Arial" w:cs="Arial"/>
                <w:sz w:val="24"/>
                <w:szCs w:val="24"/>
              </w:rPr>
              <w:t>- formulate opinions about a story / its characters;</w:t>
            </w:r>
            <w:r w:rsidR="00710882" w:rsidRPr="00710882">
              <w:rPr>
                <w:rFonts w:ascii="Arial" w:hAnsi="Arial" w:cs="Arial"/>
                <w:sz w:val="24"/>
                <w:szCs w:val="24"/>
              </w:rPr>
              <w:br/>
            </w:r>
            <w:r w:rsidR="00710882" w:rsidRPr="00710882">
              <w:rPr>
                <w:rStyle w:val="tlid-translation"/>
                <w:rFonts w:ascii="Arial" w:hAnsi="Arial" w:cs="Arial"/>
                <w:sz w:val="24"/>
                <w:szCs w:val="24"/>
              </w:rPr>
              <w:t>- participate in interactions to find solutions to problems</w:t>
            </w:r>
            <w:r w:rsidR="00710882" w:rsidRPr="00710882">
              <w:rPr>
                <w:rFonts w:ascii="Arial" w:hAnsi="Arial" w:cs="Arial"/>
                <w:sz w:val="24"/>
                <w:szCs w:val="24"/>
              </w:rPr>
              <w:br/>
            </w:r>
            <w:r w:rsidR="00710882" w:rsidRPr="00710882">
              <w:rPr>
                <w:rStyle w:val="tlid-translation"/>
                <w:rFonts w:ascii="Arial" w:hAnsi="Arial" w:cs="Arial"/>
                <w:sz w:val="24"/>
                <w:szCs w:val="24"/>
              </w:rPr>
              <w:t>- test the proposed solutions using technology and engineering</w:t>
            </w:r>
            <w:r w:rsidR="00710882" w:rsidRPr="00710882">
              <w:rPr>
                <w:rFonts w:ascii="Arial" w:hAnsi="Arial" w:cs="Arial"/>
                <w:sz w:val="24"/>
                <w:szCs w:val="24"/>
              </w:rPr>
              <w:br/>
            </w:r>
            <w:r w:rsidR="00710882" w:rsidRPr="00710882">
              <w:rPr>
                <w:rStyle w:val="tlid-translation"/>
                <w:rFonts w:ascii="Arial" w:hAnsi="Arial" w:cs="Arial"/>
                <w:sz w:val="24"/>
                <w:szCs w:val="24"/>
              </w:rPr>
              <w:t xml:space="preserve">- create basic conditions to </w:t>
            </w:r>
            <w:r w:rsidR="00710882">
              <w:rPr>
                <w:rStyle w:val="tlid-translation"/>
                <w:rFonts w:ascii="Arial" w:hAnsi="Arial" w:cs="Arial"/>
                <w:sz w:val="24"/>
                <w:szCs w:val="24"/>
              </w:rPr>
              <w:t>grow</w:t>
            </w:r>
            <w:r w:rsidR="00710882" w:rsidRPr="00710882">
              <w:rPr>
                <w:rStyle w:val="tlid-translation"/>
                <w:rFonts w:ascii="Arial" w:hAnsi="Arial" w:cs="Arial"/>
                <w:sz w:val="24"/>
                <w:szCs w:val="24"/>
              </w:rPr>
              <w:t xml:space="preserve"> plants, following their evolution, measuring, comparing</w:t>
            </w:r>
          </w:p>
        </w:tc>
      </w:tr>
      <w:tr w:rsidR="00D2656A" w:rsidRPr="00B1218A" w:rsidTr="00A153C5">
        <w:trPr>
          <w:trHeight w:val="486"/>
        </w:trPr>
        <w:tc>
          <w:tcPr>
            <w:tcW w:w="1560" w:type="dxa"/>
            <w:tcBorders>
              <w:top w:val="double" w:sz="4" w:space="0" w:color="auto"/>
              <w:left w:val="double" w:sz="12" w:space="0" w:color="auto"/>
              <w:bottom w:val="double" w:sz="4" w:space="0" w:color="auto"/>
              <w:right w:val="double" w:sz="4" w:space="0" w:color="auto"/>
            </w:tcBorders>
          </w:tcPr>
          <w:p w:rsidR="00D2656A" w:rsidRPr="00B1218A" w:rsidRDefault="00D2656A" w:rsidP="00A153C5">
            <w:pPr>
              <w:rPr>
                <w:rStyle w:val="Strong"/>
                <w:rFonts w:ascii="Arial" w:hAnsi="Arial" w:cs="Arial"/>
                <w:sz w:val="24"/>
                <w:szCs w:val="24"/>
              </w:rPr>
            </w:pPr>
            <w:r w:rsidRPr="00B1218A">
              <w:rPr>
                <w:rStyle w:val="Strong"/>
                <w:rFonts w:ascii="Arial" w:hAnsi="Arial" w:cs="Arial"/>
                <w:sz w:val="24"/>
                <w:szCs w:val="24"/>
              </w:rPr>
              <w:lastRenderedPageBreak/>
              <w:t>Resources</w:t>
            </w:r>
          </w:p>
          <w:p w:rsidR="00D2656A" w:rsidRPr="00B1218A" w:rsidRDefault="00D2656A" w:rsidP="00A153C5">
            <w:pPr>
              <w:rPr>
                <w:rStyle w:val="Strong"/>
                <w:rFonts w:ascii="Arial" w:hAnsi="Arial" w:cs="Arial"/>
                <w:sz w:val="24"/>
                <w:szCs w:val="24"/>
              </w:rPr>
            </w:pPr>
            <w:r w:rsidRPr="00B1218A">
              <w:rPr>
                <w:rStyle w:val="Strong"/>
                <w:rFonts w:ascii="Arial" w:hAnsi="Arial" w:cs="Arial"/>
                <w:sz w:val="24"/>
                <w:szCs w:val="24"/>
              </w:rPr>
              <w:t xml:space="preserve">Resurse </w:t>
            </w:r>
          </w:p>
        </w:tc>
        <w:tc>
          <w:tcPr>
            <w:tcW w:w="8900" w:type="dxa"/>
            <w:gridSpan w:val="6"/>
            <w:tcBorders>
              <w:top w:val="double" w:sz="4" w:space="0" w:color="auto"/>
              <w:left w:val="double" w:sz="4" w:space="0" w:color="auto"/>
              <w:bottom w:val="double" w:sz="4" w:space="0" w:color="auto"/>
              <w:right w:val="double" w:sz="12" w:space="0" w:color="auto"/>
            </w:tcBorders>
          </w:tcPr>
          <w:p w:rsidR="00D2656A" w:rsidRPr="00B1218A" w:rsidRDefault="00D2656A" w:rsidP="00712BEE">
            <w:pPr>
              <w:spacing w:after="0"/>
              <w:ind w:left="240"/>
              <w:rPr>
                <w:rStyle w:val="Strong"/>
                <w:rFonts w:ascii="Arial" w:hAnsi="Arial" w:cs="Arial"/>
                <w:b w:val="0"/>
                <w:sz w:val="24"/>
                <w:szCs w:val="24"/>
              </w:rPr>
            </w:pPr>
            <w:r w:rsidRPr="00B1218A">
              <w:rPr>
                <w:rStyle w:val="Strong"/>
                <w:rFonts w:ascii="Arial" w:hAnsi="Arial" w:cs="Arial"/>
                <w:b w:val="0"/>
                <w:sz w:val="24"/>
                <w:szCs w:val="24"/>
              </w:rPr>
              <w:t>(write down any resource used such us web links, youtube...)</w:t>
            </w:r>
          </w:p>
          <w:p w:rsidR="00D2656A" w:rsidRPr="00712BEE" w:rsidRDefault="00712BEE" w:rsidP="00712BEE">
            <w:pPr>
              <w:spacing w:after="0"/>
              <w:ind w:left="240"/>
              <w:rPr>
                <w:rStyle w:val="Strong"/>
                <w:rFonts w:ascii="Arial" w:hAnsi="Arial" w:cs="Arial"/>
                <w:b w:val="0"/>
                <w:sz w:val="24"/>
                <w:szCs w:val="24"/>
              </w:rPr>
            </w:pPr>
            <w:r>
              <w:rPr>
                <w:rStyle w:val="Strong"/>
                <w:rFonts w:ascii="Arial" w:hAnsi="Arial" w:cs="Arial"/>
                <w:b w:val="0"/>
                <w:sz w:val="24"/>
                <w:szCs w:val="24"/>
              </w:rPr>
              <w:t>Scrieți resursele folosite online ș</w:t>
            </w:r>
            <w:r w:rsidR="00D2656A" w:rsidRPr="00712BEE">
              <w:rPr>
                <w:rStyle w:val="Strong"/>
                <w:rFonts w:ascii="Arial" w:hAnsi="Arial" w:cs="Arial"/>
                <w:b w:val="0"/>
                <w:sz w:val="24"/>
                <w:szCs w:val="24"/>
              </w:rPr>
              <w:t>i fizice:</w:t>
            </w:r>
          </w:p>
          <w:p w:rsidR="00D2656A" w:rsidRPr="00712BEE" w:rsidRDefault="00D2656A" w:rsidP="00712BEE">
            <w:pPr>
              <w:spacing w:after="0" w:line="240" w:lineRule="auto"/>
              <w:rPr>
                <w:rFonts w:ascii="Arial" w:hAnsi="Arial" w:cs="Arial"/>
                <w:sz w:val="24"/>
                <w:szCs w:val="24"/>
              </w:rPr>
            </w:pPr>
            <w:r w:rsidRPr="00712BEE">
              <w:rPr>
                <w:rFonts w:ascii="Arial" w:hAnsi="Arial" w:cs="Arial"/>
                <w:sz w:val="24"/>
                <w:szCs w:val="24"/>
              </w:rPr>
              <w:t xml:space="preserve">- </w:t>
            </w:r>
            <w:r w:rsidR="00710882" w:rsidRPr="00712BEE">
              <w:rPr>
                <w:rFonts w:ascii="Arial" w:hAnsi="Arial" w:cs="Arial"/>
                <w:sz w:val="24"/>
                <w:szCs w:val="24"/>
              </w:rPr>
              <w:t>textul Jack și vrejul de fasole de Joseph Jacobs</w:t>
            </w:r>
          </w:p>
          <w:p w:rsidR="00710882" w:rsidRPr="00712BEE" w:rsidRDefault="00710882" w:rsidP="00710882">
            <w:pPr>
              <w:spacing w:after="0" w:line="240" w:lineRule="auto"/>
              <w:rPr>
                <w:rFonts w:ascii="Arial" w:hAnsi="Arial" w:cs="Arial"/>
                <w:sz w:val="24"/>
                <w:szCs w:val="24"/>
              </w:rPr>
            </w:pPr>
            <w:r w:rsidRPr="00712BEE">
              <w:rPr>
                <w:rFonts w:ascii="Arial" w:hAnsi="Arial" w:cs="Arial"/>
                <w:sz w:val="24"/>
                <w:szCs w:val="24"/>
              </w:rPr>
              <w:t>- pălăriile pentru metoda Pălăriilor gânditoare</w:t>
            </w:r>
          </w:p>
          <w:p w:rsidR="00710882" w:rsidRPr="00712BEE" w:rsidRDefault="00710882" w:rsidP="00710882">
            <w:pPr>
              <w:spacing w:after="0" w:line="240" w:lineRule="auto"/>
              <w:rPr>
                <w:rStyle w:val="tlid-translation"/>
                <w:rFonts w:ascii="Arial" w:hAnsi="Arial" w:cs="Arial"/>
                <w:sz w:val="24"/>
                <w:szCs w:val="24"/>
              </w:rPr>
            </w:pPr>
            <w:r w:rsidRPr="00712BEE">
              <w:rPr>
                <w:rStyle w:val="tlid-translation"/>
                <w:rFonts w:ascii="Arial" w:hAnsi="Arial" w:cs="Arial"/>
                <w:sz w:val="24"/>
                <w:szCs w:val="24"/>
              </w:rPr>
              <w:t>- fișe de lucru pentru înțelegerea textului și pentru benzile desenate</w:t>
            </w:r>
          </w:p>
          <w:p w:rsidR="00710882" w:rsidRPr="00712BEE" w:rsidRDefault="00710882" w:rsidP="00710882">
            <w:pPr>
              <w:spacing w:after="0" w:line="240" w:lineRule="auto"/>
              <w:rPr>
                <w:rStyle w:val="tlid-translation"/>
                <w:rFonts w:ascii="Arial" w:hAnsi="Arial" w:cs="Arial"/>
                <w:sz w:val="24"/>
                <w:szCs w:val="24"/>
              </w:rPr>
            </w:pPr>
            <w:r w:rsidRPr="00712BEE">
              <w:rPr>
                <w:rStyle w:val="tlid-translation"/>
                <w:rFonts w:ascii="Arial" w:hAnsi="Arial" w:cs="Arial"/>
                <w:sz w:val="24"/>
                <w:szCs w:val="24"/>
              </w:rPr>
              <w:t>- Documente WORD pentru realizarea afișelor</w:t>
            </w:r>
            <w:r w:rsidR="00BC62CA" w:rsidRPr="00712BEE">
              <w:rPr>
                <w:rStyle w:val="tlid-translation"/>
                <w:rFonts w:ascii="Arial" w:hAnsi="Arial" w:cs="Arial"/>
                <w:sz w:val="24"/>
                <w:szCs w:val="24"/>
              </w:rPr>
              <w:t>, utilizare sala de IT a școlii</w:t>
            </w:r>
          </w:p>
          <w:p w:rsidR="00BC62CA" w:rsidRPr="00712BEE" w:rsidRDefault="00BC62CA" w:rsidP="00710882">
            <w:pPr>
              <w:spacing w:after="0" w:line="240" w:lineRule="auto"/>
              <w:rPr>
                <w:rStyle w:val="tlid-translation"/>
                <w:rFonts w:ascii="Arial" w:hAnsi="Arial" w:cs="Arial"/>
                <w:sz w:val="24"/>
                <w:szCs w:val="24"/>
              </w:rPr>
            </w:pPr>
            <w:r w:rsidRPr="00712BEE">
              <w:rPr>
                <w:rStyle w:val="tlid-translation"/>
                <w:rFonts w:ascii="Arial" w:hAnsi="Arial" w:cs="Arial"/>
                <w:sz w:val="24"/>
                <w:szCs w:val="24"/>
              </w:rPr>
              <w:t xml:space="preserve">- resurse </w:t>
            </w:r>
            <w:r w:rsidR="00712BEE" w:rsidRPr="00712BEE">
              <w:rPr>
                <w:rStyle w:val="tlid-translation"/>
                <w:rFonts w:ascii="Arial" w:hAnsi="Arial" w:cs="Arial"/>
                <w:sz w:val="24"/>
                <w:szCs w:val="24"/>
              </w:rPr>
              <w:t>https://www.twinkl.com/</w:t>
            </w:r>
            <w:r w:rsidRPr="00712BEE">
              <w:rPr>
                <w:rStyle w:val="tlid-translation"/>
                <w:rFonts w:ascii="Arial" w:hAnsi="Arial" w:cs="Arial"/>
                <w:sz w:val="24"/>
                <w:szCs w:val="24"/>
              </w:rPr>
              <w:t>: Jurnalul unei plante de fasole și postere Cum să crești o plantă, agamograf - etapele creșterii fasolei</w:t>
            </w:r>
          </w:p>
          <w:p w:rsidR="00BC62CA" w:rsidRPr="00712BEE" w:rsidRDefault="00BC62CA" w:rsidP="00710882">
            <w:pPr>
              <w:spacing w:after="0" w:line="240" w:lineRule="auto"/>
              <w:rPr>
                <w:rStyle w:val="tlid-translation"/>
                <w:rFonts w:ascii="Arial" w:hAnsi="Arial" w:cs="Arial"/>
                <w:sz w:val="24"/>
                <w:szCs w:val="24"/>
              </w:rPr>
            </w:pPr>
            <w:r w:rsidRPr="00712BEE">
              <w:rPr>
                <w:rStyle w:val="tlid-translation"/>
                <w:rFonts w:ascii="Arial" w:hAnsi="Arial" w:cs="Arial"/>
                <w:sz w:val="24"/>
                <w:szCs w:val="24"/>
              </w:rPr>
              <w:t>- hârtie, carton, eșarfe, baloane, pene , sfoară, scoci - pentru crearea mijloacelor de salvare a lui Jack</w:t>
            </w:r>
          </w:p>
          <w:p w:rsidR="00BC62CA" w:rsidRPr="00712BEE" w:rsidRDefault="00BC62CA" w:rsidP="00710882">
            <w:pPr>
              <w:spacing w:after="0" w:line="240" w:lineRule="auto"/>
              <w:rPr>
                <w:rStyle w:val="tlid-translation"/>
                <w:rFonts w:ascii="Arial" w:hAnsi="Arial" w:cs="Arial"/>
                <w:sz w:val="24"/>
                <w:szCs w:val="24"/>
              </w:rPr>
            </w:pPr>
            <w:r w:rsidRPr="00712BEE">
              <w:rPr>
                <w:rStyle w:val="tlid-translation"/>
                <w:rFonts w:ascii="Arial" w:hAnsi="Arial" w:cs="Arial"/>
                <w:sz w:val="24"/>
                <w:szCs w:val="24"/>
              </w:rPr>
              <w:t>- boabe de fasole, pământ, recipiente de plastic refolosite pentru vasele de semănat, pungi și șervețele de hârtie pentru varianta lipită pe fereastră , în vederea observării creșterii plantei</w:t>
            </w:r>
          </w:p>
          <w:p w:rsidR="00BC62CA" w:rsidRPr="00712BEE" w:rsidRDefault="00BC62CA" w:rsidP="00710882">
            <w:pPr>
              <w:spacing w:after="0" w:line="240" w:lineRule="auto"/>
              <w:rPr>
                <w:rStyle w:val="tlid-translation"/>
                <w:rFonts w:ascii="Arial" w:hAnsi="Arial" w:cs="Arial"/>
                <w:sz w:val="24"/>
                <w:szCs w:val="24"/>
              </w:rPr>
            </w:pPr>
            <w:r w:rsidRPr="00712BEE">
              <w:rPr>
                <w:rStyle w:val="tlid-translation"/>
                <w:rFonts w:ascii="Arial" w:hAnsi="Arial" w:cs="Arial"/>
                <w:sz w:val="24"/>
                <w:szCs w:val="24"/>
              </w:rPr>
              <w:t xml:space="preserve">- linkuri folositoare: </w:t>
            </w:r>
          </w:p>
          <w:p w:rsidR="00BC62CA" w:rsidRPr="00712BEE" w:rsidRDefault="00BC62CA" w:rsidP="00710882">
            <w:pPr>
              <w:spacing w:after="0" w:line="240" w:lineRule="auto"/>
              <w:rPr>
                <w:rStyle w:val="tlid-translation"/>
                <w:rFonts w:ascii="Arial" w:hAnsi="Arial" w:cs="Arial"/>
                <w:sz w:val="24"/>
                <w:szCs w:val="24"/>
              </w:rPr>
            </w:pPr>
            <w:r w:rsidRPr="00712BEE">
              <w:rPr>
                <w:rStyle w:val="tlid-translation"/>
                <w:rFonts w:ascii="Arial" w:hAnsi="Arial" w:cs="Arial"/>
                <w:sz w:val="24"/>
                <w:szCs w:val="24"/>
              </w:rPr>
              <w:sym w:font="Wingdings" w:char="F06C"/>
            </w:r>
            <w:r w:rsidRPr="00712BEE">
              <w:rPr>
                <w:rStyle w:val="tlid-translation"/>
                <w:rFonts w:ascii="Arial" w:hAnsi="Arial" w:cs="Arial"/>
                <w:sz w:val="24"/>
                <w:szCs w:val="24"/>
              </w:rPr>
              <w:t xml:space="preserve"> http://www.morethanaworksheet.com/2014/09/19/jack-and-the-parachute-in-pictures/</w:t>
            </w:r>
          </w:p>
          <w:p w:rsidR="00BC62CA" w:rsidRPr="00712BEE" w:rsidRDefault="00BC62CA" w:rsidP="00710882">
            <w:pPr>
              <w:spacing w:after="0" w:line="240" w:lineRule="auto"/>
              <w:rPr>
                <w:rStyle w:val="tlid-translation"/>
                <w:rFonts w:ascii="Arial" w:hAnsi="Arial" w:cs="Arial"/>
                <w:sz w:val="24"/>
                <w:szCs w:val="24"/>
              </w:rPr>
            </w:pPr>
            <w:r w:rsidRPr="00712BEE">
              <w:rPr>
                <w:rStyle w:val="tlid-translation"/>
                <w:rFonts w:ascii="Arial" w:hAnsi="Arial" w:cs="Arial"/>
                <w:sz w:val="24"/>
                <w:szCs w:val="24"/>
              </w:rPr>
              <w:sym w:font="Wingdings" w:char="F06C"/>
            </w:r>
            <w:r w:rsidRPr="00712BEE">
              <w:rPr>
                <w:rStyle w:val="tlid-translation"/>
                <w:rFonts w:ascii="Arial" w:hAnsi="Arial" w:cs="Arial"/>
                <w:sz w:val="24"/>
                <w:szCs w:val="24"/>
              </w:rPr>
              <w:t>https://steam4south.weebly.com/uploads/5/0/7/1/50715375/fairytalestemjackandtheparachute.pdf</w:t>
            </w:r>
          </w:p>
          <w:p w:rsidR="00BC62CA" w:rsidRPr="00712BEE" w:rsidRDefault="00BC62CA" w:rsidP="00710882">
            <w:pPr>
              <w:spacing w:after="0" w:line="240" w:lineRule="auto"/>
              <w:rPr>
                <w:rStyle w:val="tlid-translation"/>
                <w:rFonts w:ascii="Arial" w:hAnsi="Arial" w:cs="Arial"/>
                <w:sz w:val="24"/>
                <w:szCs w:val="24"/>
              </w:rPr>
            </w:pPr>
          </w:p>
          <w:p w:rsidR="00BC62CA" w:rsidRPr="00712BEE" w:rsidRDefault="00BC62CA" w:rsidP="00710882">
            <w:pPr>
              <w:spacing w:after="0" w:line="240" w:lineRule="auto"/>
              <w:rPr>
                <w:rStyle w:val="tlid-translation"/>
                <w:rFonts w:ascii="Arial" w:hAnsi="Arial" w:cs="Arial"/>
                <w:sz w:val="24"/>
                <w:szCs w:val="24"/>
              </w:rPr>
            </w:pPr>
            <w:r w:rsidRPr="00712BEE">
              <w:rPr>
                <w:rStyle w:val="tlid-translation"/>
                <w:rFonts w:ascii="Arial" w:hAnsi="Arial" w:cs="Arial"/>
                <w:sz w:val="24"/>
                <w:szCs w:val="24"/>
              </w:rPr>
              <w:t>RESOURCES:</w:t>
            </w:r>
          </w:p>
          <w:p w:rsidR="00D2656A" w:rsidRPr="00712BEE" w:rsidRDefault="00BC62CA" w:rsidP="00712BEE">
            <w:pPr>
              <w:spacing w:after="0" w:line="240" w:lineRule="auto"/>
              <w:rPr>
                <w:rStyle w:val="tlid-translation"/>
                <w:rFonts w:ascii="Arial" w:hAnsi="Arial" w:cs="Arial"/>
                <w:sz w:val="24"/>
                <w:szCs w:val="24"/>
              </w:rPr>
            </w:pPr>
            <w:r w:rsidRPr="00712BEE">
              <w:rPr>
                <w:rStyle w:val="tlid-translation"/>
                <w:rFonts w:ascii="Arial" w:hAnsi="Arial" w:cs="Arial"/>
                <w:sz w:val="24"/>
                <w:szCs w:val="24"/>
              </w:rPr>
              <w:t xml:space="preserve">- the text </w:t>
            </w:r>
            <w:r w:rsidRPr="00712BEE">
              <w:rPr>
                <w:rStyle w:val="tlid-translation"/>
                <w:rFonts w:ascii="Arial" w:hAnsi="Arial" w:cs="Arial"/>
                <w:b/>
                <w:sz w:val="24"/>
                <w:szCs w:val="24"/>
                <w:u w:val="single"/>
              </w:rPr>
              <w:t>Jack and the bean stalk</w:t>
            </w:r>
            <w:r w:rsidRPr="00712BEE">
              <w:rPr>
                <w:rStyle w:val="tlid-translation"/>
                <w:rFonts w:ascii="Arial" w:hAnsi="Arial" w:cs="Arial"/>
                <w:sz w:val="24"/>
                <w:szCs w:val="24"/>
              </w:rPr>
              <w:t xml:space="preserve"> by Joseph Jacobs</w:t>
            </w:r>
            <w:r w:rsidRPr="00712BEE">
              <w:rPr>
                <w:rFonts w:ascii="Arial" w:hAnsi="Arial" w:cs="Arial"/>
                <w:sz w:val="24"/>
                <w:szCs w:val="24"/>
              </w:rPr>
              <w:br/>
            </w:r>
            <w:r w:rsidRPr="00712BEE">
              <w:rPr>
                <w:rStyle w:val="tlid-translation"/>
                <w:rFonts w:ascii="Arial" w:hAnsi="Arial" w:cs="Arial"/>
                <w:sz w:val="24"/>
                <w:szCs w:val="24"/>
              </w:rPr>
              <w:t>- hats for the Thinking Hats method</w:t>
            </w:r>
            <w:r w:rsidRPr="00712BEE">
              <w:rPr>
                <w:rFonts w:ascii="Arial" w:hAnsi="Arial" w:cs="Arial"/>
                <w:sz w:val="24"/>
                <w:szCs w:val="24"/>
              </w:rPr>
              <w:br/>
            </w:r>
            <w:r w:rsidRPr="00712BEE">
              <w:rPr>
                <w:rStyle w:val="tlid-translation"/>
                <w:rFonts w:ascii="Arial" w:hAnsi="Arial" w:cs="Arial"/>
                <w:sz w:val="24"/>
                <w:szCs w:val="24"/>
              </w:rPr>
              <w:t>- worksheets to understand the text and the comics</w:t>
            </w:r>
            <w:r w:rsidRPr="00712BEE">
              <w:rPr>
                <w:rFonts w:ascii="Arial" w:hAnsi="Arial" w:cs="Arial"/>
                <w:sz w:val="24"/>
                <w:szCs w:val="24"/>
              </w:rPr>
              <w:br/>
            </w:r>
            <w:r w:rsidRPr="00712BEE">
              <w:rPr>
                <w:rStyle w:val="tlid-translation"/>
                <w:rFonts w:ascii="Arial" w:hAnsi="Arial" w:cs="Arial"/>
                <w:sz w:val="24"/>
                <w:szCs w:val="24"/>
              </w:rPr>
              <w:t xml:space="preserve">- WORD documents for posters, use of the school's IT </w:t>
            </w:r>
            <w:r w:rsidR="00712BEE" w:rsidRPr="00712BEE">
              <w:rPr>
                <w:rStyle w:val="tlid-translation"/>
                <w:rFonts w:ascii="Arial" w:hAnsi="Arial" w:cs="Arial"/>
                <w:sz w:val="24"/>
                <w:szCs w:val="24"/>
              </w:rPr>
              <w:t>lab</w:t>
            </w:r>
            <w:r w:rsidRPr="00712BEE">
              <w:rPr>
                <w:rFonts w:ascii="Arial" w:hAnsi="Arial" w:cs="Arial"/>
                <w:sz w:val="24"/>
                <w:szCs w:val="24"/>
              </w:rPr>
              <w:br/>
            </w:r>
            <w:r w:rsidRPr="00712BEE">
              <w:rPr>
                <w:rStyle w:val="tlid-translation"/>
                <w:rFonts w:ascii="Arial" w:hAnsi="Arial" w:cs="Arial"/>
                <w:sz w:val="24"/>
                <w:szCs w:val="24"/>
              </w:rPr>
              <w:t xml:space="preserve">- </w:t>
            </w:r>
            <w:r w:rsidR="00712BEE" w:rsidRPr="00712BEE">
              <w:rPr>
                <w:rStyle w:val="tlid-translation"/>
                <w:rFonts w:ascii="Arial" w:hAnsi="Arial" w:cs="Arial"/>
                <w:sz w:val="24"/>
                <w:szCs w:val="24"/>
              </w:rPr>
              <w:t xml:space="preserve">https://www.twinkl.com/ </w:t>
            </w:r>
            <w:r w:rsidRPr="00712BEE">
              <w:rPr>
                <w:rStyle w:val="tlid-translation"/>
                <w:rFonts w:ascii="Arial" w:hAnsi="Arial" w:cs="Arial"/>
                <w:sz w:val="24"/>
                <w:szCs w:val="24"/>
              </w:rPr>
              <w:t xml:space="preserve"> resources: </w:t>
            </w:r>
            <w:r w:rsidRPr="00712BEE">
              <w:rPr>
                <w:rStyle w:val="tlid-translation"/>
                <w:rFonts w:ascii="Arial" w:hAnsi="Arial" w:cs="Arial"/>
                <w:b/>
                <w:sz w:val="24"/>
                <w:szCs w:val="24"/>
              </w:rPr>
              <w:t>Journal of a bean plant</w:t>
            </w:r>
            <w:r w:rsidRPr="00712BEE">
              <w:rPr>
                <w:rStyle w:val="tlid-translation"/>
                <w:rFonts w:ascii="Arial" w:hAnsi="Arial" w:cs="Arial"/>
                <w:sz w:val="24"/>
                <w:szCs w:val="24"/>
              </w:rPr>
              <w:t xml:space="preserve"> and posters </w:t>
            </w:r>
            <w:r w:rsidRPr="00712BEE">
              <w:rPr>
                <w:rStyle w:val="tlid-translation"/>
                <w:rFonts w:ascii="Arial" w:hAnsi="Arial" w:cs="Arial"/>
                <w:b/>
                <w:sz w:val="24"/>
                <w:szCs w:val="24"/>
              </w:rPr>
              <w:t>How to grow a plant</w:t>
            </w:r>
            <w:r w:rsidRPr="00712BEE">
              <w:rPr>
                <w:rStyle w:val="tlid-translation"/>
                <w:rFonts w:ascii="Arial" w:hAnsi="Arial" w:cs="Arial"/>
                <w:sz w:val="24"/>
                <w:szCs w:val="24"/>
              </w:rPr>
              <w:t xml:space="preserve">, </w:t>
            </w:r>
            <w:r w:rsidRPr="00712BEE">
              <w:rPr>
                <w:rStyle w:val="tlid-translation"/>
                <w:rFonts w:ascii="Arial" w:hAnsi="Arial" w:cs="Arial"/>
                <w:b/>
                <w:sz w:val="24"/>
                <w:szCs w:val="24"/>
              </w:rPr>
              <w:t xml:space="preserve">agamograph </w:t>
            </w:r>
            <w:r w:rsidRPr="00712BEE">
              <w:rPr>
                <w:rStyle w:val="tlid-translation"/>
                <w:rFonts w:ascii="Arial" w:hAnsi="Arial" w:cs="Arial"/>
                <w:sz w:val="24"/>
                <w:szCs w:val="24"/>
              </w:rPr>
              <w:t>- the stages of bean growth</w:t>
            </w:r>
            <w:r w:rsidRPr="00712BEE">
              <w:rPr>
                <w:rFonts w:ascii="Arial" w:hAnsi="Arial" w:cs="Arial"/>
                <w:sz w:val="24"/>
                <w:szCs w:val="24"/>
              </w:rPr>
              <w:br/>
            </w:r>
            <w:r w:rsidRPr="00712BEE">
              <w:rPr>
                <w:rStyle w:val="tlid-translation"/>
                <w:rFonts w:ascii="Arial" w:hAnsi="Arial" w:cs="Arial"/>
                <w:sz w:val="24"/>
                <w:szCs w:val="24"/>
              </w:rPr>
              <w:t>- paper, cardboard, scarves, balloons, feathers, twine, scotch - to create Jack's means of rescue</w:t>
            </w:r>
            <w:r w:rsidRPr="00712BEE">
              <w:rPr>
                <w:rFonts w:ascii="Arial" w:hAnsi="Arial" w:cs="Arial"/>
                <w:sz w:val="24"/>
                <w:szCs w:val="24"/>
              </w:rPr>
              <w:br/>
            </w:r>
            <w:r w:rsidRPr="00712BEE">
              <w:rPr>
                <w:rStyle w:val="tlid-translation"/>
                <w:rFonts w:ascii="Arial" w:hAnsi="Arial" w:cs="Arial"/>
                <w:sz w:val="24"/>
                <w:szCs w:val="24"/>
              </w:rPr>
              <w:t xml:space="preserve">- beans, soil, reused plastic containers for sowing vessels, bags and paper towels for the version </w:t>
            </w:r>
            <w:r w:rsidR="00D22C89">
              <w:rPr>
                <w:rStyle w:val="tlid-translation"/>
                <w:rFonts w:ascii="Arial" w:hAnsi="Arial" w:cs="Arial"/>
                <w:sz w:val="24"/>
                <w:szCs w:val="24"/>
              </w:rPr>
              <w:t xml:space="preserve">sticked in plastic </w:t>
            </w:r>
            <w:r w:rsidRPr="00712BEE">
              <w:rPr>
                <w:rStyle w:val="tlid-translation"/>
                <w:rFonts w:ascii="Arial" w:hAnsi="Arial" w:cs="Arial"/>
                <w:sz w:val="24"/>
                <w:szCs w:val="24"/>
              </w:rPr>
              <w:t>on the window, in order to observe the growth of the plant</w:t>
            </w:r>
            <w:r w:rsidRPr="00712BEE">
              <w:rPr>
                <w:rFonts w:ascii="Arial" w:hAnsi="Arial" w:cs="Arial"/>
                <w:sz w:val="24"/>
                <w:szCs w:val="24"/>
              </w:rPr>
              <w:br/>
            </w:r>
            <w:r w:rsidRPr="00712BEE">
              <w:rPr>
                <w:rStyle w:val="tlid-translation"/>
                <w:rFonts w:ascii="Arial" w:hAnsi="Arial" w:cs="Arial"/>
                <w:sz w:val="24"/>
                <w:szCs w:val="24"/>
              </w:rPr>
              <w:t>- useful links:</w:t>
            </w:r>
          </w:p>
          <w:p w:rsidR="00712BEE" w:rsidRPr="00712BEE" w:rsidRDefault="00712BEE" w:rsidP="00712BEE">
            <w:pPr>
              <w:spacing w:after="0" w:line="240" w:lineRule="auto"/>
              <w:rPr>
                <w:rStyle w:val="tlid-translation"/>
                <w:rFonts w:ascii="Arial" w:hAnsi="Arial" w:cs="Arial"/>
                <w:sz w:val="24"/>
                <w:szCs w:val="24"/>
              </w:rPr>
            </w:pPr>
            <w:r w:rsidRPr="00712BEE">
              <w:rPr>
                <w:rStyle w:val="tlid-translation"/>
                <w:rFonts w:ascii="Arial" w:hAnsi="Arial" w:cs="Arial"/>
                <w:sz w:val="24"/>
                <w:szCs w:val="24"/>
              </w:rPr>
              <w:sym w:font="Wingdings" w:char="F06C"/>
            </w:r>
            <w:r w:rsidRPr="00712BEE">
              <w:rPr>
                <w:rStyle w:val="tlid-translation"/>
                <w:rFonts w:ascii="Arial" w:hAnsi="Arial" w:cs="Arial"/>
                <w:sz w:val="24"/>
                <w:szCs w:val="24"/>
              </w:rPr>
              <w:t xml:space="preserve"> http://www.morethanaworksheet.com/2014/09/19/jack-and-the-parachute-in-pictures/</w:t>
            </w:r>
          </w:p>
          <w:p w:rsidR="00712BEE" w:rsidRPr="00712BEE" w:rsidRDefault="00712BEE" w:rsidP="00712BEE">
            <w:pPr>
              <w:spacing w:after="0" w:line="240" w:lineRule="auto"/>
              <w:rPr>
                <w:rStyle w:val="Strong"/>
                <w:rFonts w:ascii="Arial" w:hAnsi="Arial" w:cs="Arial"/>
                <w:b w:val="0"/>
                <w:bCs w:val="0"/>
                <w:sz w:val="24"/>
                <w:szCs w:val="24"/>
              </w:rPr>
            </w:pPr>
            <w:r w:rsidRPr="00712BEE">
              <w:rPr>
                <w:rStyle w:val="tlid-translation"/>
                <w:rFonts w:ascii="Arial" w:hAnsi="Arial" w:cs="Arial"/>
                <w:sz w:val="24"/>
                <w:szCs w:val="24"/>
              </w:rPr>
              <w:sym w:font="Wingdings" w:char="F06C"/>
            </w:r>
            <w:r w:rsidRPr="00712BEE">
              <w:rPr>
                <w:rStyle w:val="tlid-translation"/>
                <w:rFonts w:ascii="Arial" w:hAnsi="Arial" w:cs="Arial"/>
                <w:sz w:val="24"/>
                <w:szCs w:val="24"/>
              </w:rPr>
              <w:t>https://steam4south.weebly.com/uploads/5/0/7/1/50715375/fairytalestemjackandtheparachute.pdf</w:t>
            </w:r>
          </w:p>
        </w:tc>
      </w:tr>
      <w:tr w:rsidR="00D2656A" w:rsidRPr="00B1218A" w:rsidTr="00A153C5">
        <w:trPr>
          <w:trHeight w:val="302"/>
        </w:trPr>
        <w:tc>
          <w:tcPr>
            <w:tcW w:w="10460" w:type="dxa"/>
            <w:gridSpan w:val="7"/>
            <w:tcBorders>
              <w:top w:val="double" w:sz="4" w:space="0" w:color="auto"/>
              <w:left w:val="double" w:sz="12" w:space="0" w:color="auto"/>
              <w:right w:val="double" w:sz="12" w:space="0" w:color="auto"/>
            </w:tcBorders>
          </w:tcPr>
          <w:p w:rsidR="00D2656A" w:rsidRPr="00B1218A" w:rsidRDefault="00D2656A" w:rsidP="00A153C5">
            <w:pPr>
              <w:rPr>
                <w:rStyle w:val="Strong"/>
                <w:rFonts w:ascii="Arial" w:hAnsi="Arial" w:cs="Arial"/>
                <w:sz w:val="24"/>
                <w:szCs w:val="24"/>
              </w:rPr>
            </w:pPr>
            <w:r w:rsidRPr="00B1218A">
              <w:rPr>
                <w:rStyle w:val="Strong"/>
                <w:rFonts w:ascii="Arial" w:hAnsi="Arial" w:cs="Arial"/>
                <w:sz w:val="24"/>
                <w:szCs w:val="24"/>
              </w:rPr>
              <w:t xml:space="preserve">Subject skills (to explain what has been worked or relationship with Steam areas) </w:t>
            </w:r>
          </w:p>
          <w:p w:rsidR="00D2656A" w:rsidRPr="00B1218A" w:rsidRDefault="00D2656A" w:rsidP="00A153C5">
            <w:pPr>
              <w:rPr>
                <w:rStyle w:val="Strong"/>
                <w:rFonts w:ascii="Arial" w:hAnsi="Arial" w:cs="Arial"/>
                <w:sz w:val="24"/>
                <w:szCs w:val="24"/>
              </w:rPr>
            </w:pPr>
            <w:r w:rsidRPr="00B1218A">
              <w:rPr>
                <w:rStyle w:val="Strong"/>
                <w:rFonts w:ascii="Arial" w:hAnsi="Arial" w:cs="Arial"/>
                <w:sz w:val="24"/>
                <w:szCs w:val="24"/>
              </w:rPr>
              <w:t>Competentele subiectului ales (sa se explice cum s-a lucrat in raport cu Metodologia STEAM)</w:t>
            </w:r>
          </w:p>
        </w:tc>
      </w:tr>
      <w:tr w:rsidR="00D2656A" w:rsidRPr="00B1218A" w:rsidTr="00A153C5">
        <w:trPr>
          <w:trHeight w:val="191"/>
        </w:trPr>
        <w:tc>
          <w:tcPr>
            <w:tcW w:w="1560" w:type="dxa"/>
            <w:tcBorders>
              <w:left w:val="double" w:sz="12" w:space="0" w:color="auto"/>
            </w:tcBorders>
          </w:tcPr>
          <w:p w:rsidR="00D2656A" w:rsidRPr="00B1218A" w:rsidRDefault="00D2656A" w:rsidP="00A153C5">
            <w:pPr>
              <w:spacing w:after="0"/>
              <w:rPr>
                <w:rStyle w:val="Strong"/>
                <w:rFonts w:ascii="Arial" w:hAnsi="Arial" w:cs="Arial"/>
                <w:i/>
                <w:sz w:val="24"/>
                <w:szCs w:val="24"/>
              </w:rPr>
            </w:pPr>
            <w:r w:rsidRPr="00B1218A">
              <w:rPr>
                <w:rStyle w:val="Strong"/>
                <w:rFonts w:ascii="Arial" w:hAnsi="Arial" w:cs="Arial"/>
                <w:i/>
                <w:sz w:val="24"/>
                <w:szCs w:val="24"/>
              </w:rPr>
              <w:t>S</w:t>
            </w:r>
            <w:r w:rsidRPr="00B1218A">
              <w:rPr>
                <w:rStyle w:val="Strong"/>
                <w:rFonts w:ascii="Arial" w:hAnsi="Arial" w:cs="Arial"/>
                <w:b w:val="0"/>
                <w:i/>
                <w:sz w:val="24"/>
                <w:szCs w:val="24"/>
              </w:rPr>
              <w:t>cience</w:t>
            </w:r>
          </w:p>
        </w:tc>
        <w:tc>
          <w:tcPr>
            <w:tcW w:w="8900" w:type="dxa"/>
            <w:gridSpan w:val="6"/>
            <w:tcBorders>
              <w:right w:val="double" w:sz="12" w:space="0" w:color="auto"/>
            </w:tcBorders>
          </w:tcPr>
          <w:p w:rsidR="00D2656A" w:rsidRPr="0035222C" w:rsidRDefault="00D22C89" w:rsidP="00D22C89">
            <w:pPr>
              <w:spacing w:after="0"/>
              <w:rPr>
                <w:rStyle w:val="Strong"/>
                <w:rFonts w:ascii="Times New Roman" w:hAnsi="Times New Roman" w:cs="Times New Roman"/>
                <w:b w:val="0"/>
                <w:i/>
                <w:sz w:val="28"/>
                <w:szCs w:val="28"/>
              </w:rPr>
            </w:pPr>
            <w:r w:rsidRPr="00685F8D">
              <w:rPr>
                <w:rStyle w:val="Strong"/>
                <w:rFonts w:ascii="Arial" w:hAnsi="Arial" w:cs="Arial"/>
                <w:sz w:val="24"/>
                <w:szCs w:val="24"/>
              </w:rPr>
              <w:t>Creșterea și înmulțirea plantelor</w:t>
            </w:r>
            <w:r>
              <w:rPr>
                <w:rStyle w:val="Strong"/>
                <w:rFonts w:ascii="Arial" w:hAnsi="Arial" w:cs="Arial"/>
                <w:sz w:val="24"/>
                <w:szCs w:val="24"/>
              </w:rPr>
              <w:t>- Semănarea de boabe de fasole , observarea încolțirii , a creșterii, condiții de  creașterea a unei plante</w:t>
            </w:r>
            <w:r>
              <w:rPr>
                <w:rStyle w:val="Strong"/>
                <w:rFonts w:ascii="Arial" w:hAnsi="Arial" w:cs="Arial"/>
                <w:b w:val="0"/>
                <w:sz w:val="24"/>
                <w:szCs w:val="24"/>
              </w:rPr>
              <w:t>/ How the plants grow- Sowing beans</w:t>
            </w:r>
          </w:p>
        </w:tc>
      </w:tr>
      <w:tr w:rsidR="00D2656A" w:rsidRPr="00B1218A" w:rsidTr="00A153C5">
        <w:trPr>
          <w:trHeight w:val="239"/>
        </w:trPr>
        <w:tc>
          <w:tcPr>
            <w:tcW w:w="1560" w:type="dxa"/>
            <w:tcBorders>
              <w:left w:val="double" w:sz="12" w:space="0" w:color="auto"/>
            </w:tcBorders>
          </w:tcPr>
          <w:p w:rsidR="00D2656A" w:rsidRPr="00B1218A" w:rsidRDefault="00D2656A" w:rsidP="00A153C5">
            <w:pPr>
              <w:spacing w:after="0"/>
              <w:rPr>
                <w:rStyle w:val="Strong"/>
                <w:rFonts w:ascii="Arial" w:hAnsi="Arial" w:cs="Arial"/>
                <w:i/>
                <w:sz w:val="24"/>
                <w:szCs w:val="24"/>
              </w:rPr>
            </w:pPr>
            <w:r w:rsidRPr="00B1218A">
              <w:rPr>
                <w:rStyle w:val="Strong"/>
                <w:rFonts w:ascii="Arial" w:hAnsi="Arial" w:cs="Arial"/>
                <w:i/>
                <w:sz w:val="24"/>
                <w:szCs w:val="24"/>
              </w:rPr>
              <w:t>T</w:t>
            </w:r>
            <w:r w:rsidRPr="00B1218A">
              <w:rPr>
                <w:rStyle w:val="Strong"/>
                <w:rFonts w:ascii="Arial" w:hAnsi="Arial" w:cs="Arial"/>
                <w:b w:val="0"/>
                <w:i/>
                <w:sz w:val="24"/>
                <w:szCs w:val="24"/>
              </w:rPr>
              <w:t>echnology</w:t>
            </w:r>
          </w:p>
        </w:tc>
        <w:tc>
          <w:tcPr>
            <w:tcW w:w="8900" w:type="dxa"/>
            <w:gridSpan w:val="6"/>
            <w:tcBorders>
              <w:right w:val="double" w:sz="12" w:space="0" w:color="auto"/>
            </w:tcBorders>
          </w:tcPr>
          <w:p w:rsidR="00D22C89" w:rsidRDefault="00D22C89" w:rsidP="00D22C89">
            <w:pPr>
              <w:spacing w:after="0"/>
              <w:rPr>
                <w:rStyle w:val="textexposedshow"/>
                <w:rFonts w:ascii="Arial" w:hAnsi="Arial" w:cs="Arial"/>
                <w:sz w:val="24"/>
                <w:szCs w:val="24"/>
              </w:rPr>
            </w:pPr>
            <w:r w:rsidRPr="00D22C89">
              <w:rPr>
                <w:rStyle w:val="textexposedshow"/>
                <w:rFonts w:ascii="Arial" w:hAnsi="Arial" w:cs="Arial"/>
                <w:sz w:val="24"/>
                <w:szCs w:val="24"/>
              </w:rPr>
              <w:t>Copiii au utilizat tabletele pentru informații despre cum se seamănă corect, au făcut fotografii colegilor în timpul lucrului, pe parcursul observării încolțirii , creșterii fasolei iar în laboratorul de informatică au realizat în Word un text nonliterar: Afișul pentru un spectacol de teatru Jack și vrejul de fasole.</w:t>
            </w:r>
          </w:p>
          <w:p w:rsidR="00D22C89" w:rsidRPr="00D22C89" w:rsidRDefault="00D22C89" w:rsidP="00D22C89">
            <w:pPr>
              <w:spacing w:after="0"/>
              <w:rPr>
                <w:rStyle w:val="textexposedshow"/>
                <w:rFonts w:ascii="Arial" w:hAnsi="Arial" w:cs="Arial"/>
                <w:sz w:val="24"/>
                <w:szCs w:val="24"/>
              </w:rPr>
            </w:pPr>
          </w:p>
          <w:p w:rsidR="00D2656A" w:rsidRPr="00D22C89" w:rsidRDefault="00D22C89" w:rsidP="00D22C89">
            <w:pPr>
              <w:spacing w:after="0"/>
              <w:rPr>
                <w:rStyle w:val="Strong"/>
                <w:rFonts w:ascii="Arial" w:hAnsi="Arial" w:cs="Arial"/>
                <w:b w:val="0"/>
                <w:bCs w:val="0"/>
                <w:sz w:val="24"/>
                <w:szCs w:val="24"/>
              </w:rPr>
            </w:pPr>
            <w:r w:rsidRPr="00D22C89">
              <w:rPr>
                <w:rStyle w:val="tlid-translation"/>
                <w:rFonts w:ascii="Arial" w:hAnsi="Arial" w:cs="Arial"/>
                <w:sz w:val="24"/>
                <w:szCs w:val="24"/>
              </w:rPr>
              <w:lastRenderedPageBreak/>
              <w:t>Children used the tablets for information on how they sow beans , took photos of their colleagues during their work and observing the growing of the beans, and in the computer lab they made a non-literary text in the Word: Poster for a theater performance Jack and beans</w:t>
            </w:r>
          </w:p>
        </w:tc>
      </w:tr>
      <w:tr w:rsidR="00D2656A" w:rsidRPr="00B1218A" w:rsidTr="00A153C5">
        <w:trPr>
          <w:trHeight w:val="207"/>
        </w:trPr>
        <w:tc>
          <w:tcPr>
            <w:tcW w:w="1560" w:type="dxa"/>
            <w:tcBorders>
              <w:left w:val="double" w:sz="12" w:space="0" w:color="auto"/>
            </w:tcBorders>
          </w:tcPr>
          <w:p w:rsidR="00D2656A" w:rsidRPr="00B1218A" w:rsidRDefault="00D2656A" w:rsidP="00A153C5">
            <w:pPr>
              <w:spacing w:after="0"/>
              <w:rPr>
                <w:rStyle w:val="Strong"/>
                <w:rFonts w:ascii="Arial" w:hAnsi="Arial" w:cs="Arial"/>
                <w:i/>
                <w:sz w:val="24"/>
                <w:szCs w:val="24"/>
              </w:rPr>
            </w:pPr>
            <w:r w:rsidRPr="00B1218A">
              <w:rPr>
                <w:rStyle w:val="Strong"/>
                <w:rFonts w:ascii="Arial" w:hAnsi="Arial" w:cs="Arial"/>
                <w:i/>
                <w:sz w:val="24"/>
                <w:szCs w:val="24"/>
              </w:rPr>
              <w:lastRenderedPageBreak/>
              <w:t>E</w:t>
            </w:r>
            <w:r w:rsidRPr="00B1218A">
              <w:rPr>
                <w:rStyle w:val="Strong"/>
                <w:rFonts w:ascii="Arial" w:hAnsi="Arial" w:cs="Arial"/>
                <w:b w:val="0"/>
                <w:i/>
                <w:sz w:val="24"/>
                <w:szCs w:val="24"/>
              </w:rPr>
              <w:t>ngineering</w:t>
            </w:r>
          </w:p>
        </w:tc>
        <w:tc>
          <w:tcPr>
            <w:tcW w:w="8900" w:type="dxa"/>
            <w:gridSpan w:val="6"/>
            <w:tcBorders>
              <w:right w:val="double" w:sz="12" w:space="0" w:color="auto"/>
            </w:tcBorders>
          </w:tcPr>
          <w:p w:rsidR="00D2656A" w:rsidRDefault="00D22C89" w:rsidP="00D22C89">
            <w:pPr>
              <w:spacing w:after="0"/>
              <w:rPr>
                <w:rStyle w:val="Strong"/>
                <w:rFonts w:ascii="Arial" w:hAnsi="Arial" w:cs="Arial"/>
                <w:b w:val="0"/>
                <w:sz w:val="24"/>
                <w:szCs w:val="24"/>
              </w:rPr>
            </w:pPr>
            <w:r w:rsidRPr="00D22C89">
              <w:rPr>
                <w:rStyle w:val="Strong"/>
                <w:rFonts w:ascii="Arial" w:hAnsi="Arial" w:cs="Arial"/>
                <w:b w:val="0"/>
                <w:sz w:val="24"/>
                <w:szCs w:val="24"/>
              </w:rPr>
              <w:t xml:space="preserve">Găsirea de soluții pentru a-l ajuta </w:t>
            </w:r>
            <w:r>
              <w:rPr>
                <w:rStyle w:val="Strong"/>
                <w:rFonts w:ascii="Arial" w:hAnsi="Arial" w:cs="Arial"/>
                <w:b w:val="0"/>
                <w:sz w:val="24"/>
                <w:szCs w:val="24"/>
              </w:rPr>
              <w:t>pe J</w:t>
            </w:r>
            <w:r w:rsidRPr="00D22C89">
              <w:rPr>
                <w:rStyle w:val="Strong"/>
                <w:rFonts w:ascii="Arial" w:hAnsi="Arial" w:cs="Arial"/>
                <w:b w:val="0"/>
                <w:sz w:val="24"/>
                <w:szCs w:val="24"/>
              </w:rPr>
              <w:t>ack să se salveze : au realizat și testat parașute, planoare, aripi ( gândindu-se la pene de la găinile uriașului ) , un zmeu, balon, scară din frânghie.</w:t>
            </w:r>
          </w:p>
          <w:p w:rsidR="00D47355" w:rsidRDefault="00D47355" w:rsidP="00D22C89">
            <w:pPr>
              <w:spacing w:after="0"/>
              <w:rPr>
                <w:rStyle w:val="Strong"/>
                <w:rFonts w:ascii="Arial" w:hAnsi="Arial" w:cs="Arial"/>
                <w:b w:val="0"/>
                <w:sz w:val="24"/>
                <w:szCs w:val="24"/>
              </w:rPr>
            </w:pPr>
          </w:p>
          <w:p w:rsidR="00D22C89" w:rsidRPr="00D22C89" w:rsidRDefault="00D22C89" w:rsidP="00F46B66">
            <w:pPr>
              <w:spacing w:after="0"/>
              <w:rPr>
                <w:rStyle w:val="Strong"/>
                <w:rFonts w:ascii="Arial" w:hAnsi="Arial" w:cs="Arial"/>
                <w:b w:val="0"/>
                <w:sz w:val="24"/>
                <w:szCs w:val="24"/>
              </w:rPr>
            </w:pPr>
            <w:r>
              <w:rPr>
                <w:rStyle w:val="tlid-translation"/>
                <w:rFonts w:ascii="Arial" w:hAnsi="Arial" w:cs="Arial"/>
                <w:sz w:val="24"/>
                <w:szCs w:val="24"/>
              </w:rPr>
              <w:t>Finding solutions to help the J</w:t>
            </w:r>
            <w:r w:rsidRPr="00D22C89">
              <w:rPr>
                <w:rStyle w:val="tlid-translation"/>
                <w:rFonts w:ascii="Arial" w:hAnsi="Arial" w:cs="Arial"/>
                <w:sz w:val="24"/>
                <w:szCs w:val="24"/>
              </w:rPr>
              <w:t xml:space="preserve">ack save himself: they made and tested parachutes, gliders, wings (thinking of feathers from </w:t>
            </w:r>
            <w:r w:rsidR="00F46B66">
              <w:rPr>
                <w:rStyle w:val="tlid-translation"/>
                <w:rFonts w:ascii="Arial" w:hAnsi="Arial" w:cs="Arial"/>
                <w:sz w:val="24"/>
                <w:szCs w:val="24"/>
              </w:rPr>
              <w:t xml:space="preserve">the </w:t>
            </w:r>
            <w:r w:rsidRPr="00D22C89">
              <w:rPr>
                <w:rStyle w:val="tlid-translation"/>
                <w:rFonts w:ascii="Arial" w:hAnsi="Arial" w:cs="Arial"/>
                <w:sz w:val="24"/>
                <w:szCs w:val="24"/>
              </w:rPr>
              <w:t>giant</w:t>
            </w:r>
            <w:r w:rsidR="00F46B66">
              <w:rPr>
                <w:rStyle w:val="tlid-translation"/>
                <w:rFonts w:ascii="Arial" w:hAnsi="Arial" w:cs="Arial"/>
                <w:sz w:val="24"/>
                <w:szCs w:val="24"/>
              </w:rPr>
              <w:t xml:space="preserve"> </w:t>
            </w:r>
            <w:r w:rsidR="00F46B66">
              <w:rPr>
                <w:rStyle w:val="tlid-translation"/>
                <w:rFonts w:ascii="Arial" w:hAnsi="Arial" w:cs="Arial"/>
                <w:sz w:val="24"/>
                <w:szCs w:val="24"/>
                <w:lang w:val="en-US"/>
              </w:rPr>
              <w:t>'</w:t>
            </w:r>
            <w:r w:rsidR="00F46B66">
              <w:rPr>
                <w:rStyle w:val="tlid-translation"/>
                <w:rFonts w:ascii="Arial" w:hAnsi="Arial" w:cs="Arial"/>
                <w:sz w:val="24"/>
                <w:szCs w:val="24"/>
              </w:rPr>
              <w:t>s hens</w:t>
            </w:r>
            <w:r w:rsidRPr="00D22C89">
              <w:rPr>
                <w:rStyle w:val="tlid-translation"/>
                <w:rFonts w:ascii="Arial" w:hAnsi="Arial" w:cs="Arial"/>
                <w:sz w:val="24"/>
                <w:szCs w:val="24"/>
              </w:rPr>
              <w:t xml:space="preserve">), a kite, </w:t>
            </w:r>
            <w:r w:rsidR="00F46B66">
              <w:rPr>
                <w:rStyle w:val="tlid-translation"/>
                <w:rFonts w:ascii="Arial" w:hAnsi="Arial" w:cs="Arial"/>
                <w:sz w:val="24"/>
                <w:szCs w:val="24"/>
              </w:rPr>
              <w:t xml:space="preserve">a hot air </w:t>
            </w:r>
            <w:r w:rsidRPr="00D22C89">
              <w:rPr>
                <w:rStyle w:val="tlid-translation"/>
                <w:rFonts w:ascii="Arial" w:hAnsi="Arial" w:cs="Arial"/>
                <w:sz w:val="24"/>
                <w:szCs w:val="24"/>
              </w:rPr>
              <w:t>balloon, rope ladder.</w:t>
            </w:r>
          </w:p>
        </w:tc>
      </w:tr>
      <w:tr w:rsidR="00D2656A" w:rsidRPr="00B1218A" w:rsidTr="00A153C5">
        <w:trPr>
          <w:trHeight w:val="255"/>
        </w:trPr>
        <w:tc>
          <w:tcPr>
            <w:tcW w:w="1560" w:type="dxa"/>
            <w:tcBorders>
              <w:left w:val="double" w:sz="12" w:space="0" w:color="auto"/>
            </w:tcBorders>
          </w:tcPr>
          <w:p w:rsidR="00D2656A" w:rsidRPr="00B1218A" w:rsidRDefault="00D2656A" w:rsidP="00A153C5">
            <w:pPr>
              <w:spacing w:after="0"/>
              <w:rPr>
                <w:rStyle w:val="Strong"/>
                <w:rFonts w:ascii="Arial" w:hAnsi="Arial" w:cs="Arial"/>
                <w:i/>
                <w:sz w:val="24"/>
                <w:szCs w:val="24"/>
              </w:rPr>
            </w:pPr>
            <w:r w:rsidRPr="00B1218A">
              <w:rPr>
                <w:rStyle w:val="Strong"/>
                <w:rFonts w:ascii="Arial" w:hAnsi="Arial" w:cs="Arial"/>
                <w:i/>
                <w:sz w:val="24"/>
                <w:szCs w:val="24"/>
              </w:rPr>
              <w:t>A</w:t>
            </w:r>
            <w:r w:rsidRPr="00B1218A">
              <w:rPr>
                <w:rStyle w:val="Strong"/>
                <w:rFonts w:ascii="Arial" w:hAnsi="Arial" w:cs="Arial"/>
                <w:b w:val="0"/>
                <w:i/>
                <w:sz w:val="24"/>
                <w:szCs w:val="24"/>
              </w:rPr>
              <w:t>rt</w:t>
            </w:r>
          </w:p>
        </w:tc>
        <w:tc>
          <w:tcPr>
            <w:tcW w:w="8900" w:type="dxa"/>
            <w:gridSpan w:val="6"/>
            <w:tcBorders>
              <w:right w:val="double" w:sz="12" w:space="0" w:color="auto"/>
            </w:tcBorders>
          </w:tcPr>
          <w:p w:rsidR="00D47355" w:rsidRPr="00D47355" w:rsidRDefault="00D47355" w:rsidP="00D47355">
            <w:pPr>
              <w:spacing w:after="0"/>
              <w:ind w:firstLine="708"/>
              <w:jc w:val="both"/>
              <w:rPr>
                <w:rStyle w:val="textexposedshow"/>
                <w:rFonts w:ascii="Arial" w:hAnsi="Arial" w:cs="Arial"/>
                <w:sz w:val="24"/>
                <w:szCs w:val="24"/>
              </w:rPr>
            </w:pPr>
            <w:r w:rsidRPr="00D47355">
              <w:rPr>
                <w:rStyle w:val="textexposedshow"/>
                <w:rFonts w:ascii="Arial" w:hAnsi="Arial" w:cs="Arial"/>
                <w:sz w:val="24"/>
                <w:szCs w:val="24"/>
              </w:rPr>
              <w:t>Benzi desenate cu alt final pentru lectură și colorarea de agamografe ce conțineau etapele evoluției fasolei de la bob la planta cu frunze , flori și fructe.</w:t>
            </w:r>
          </w:p>
          <w:p w:rsidR="00D47355" w:rsidRPr="00D47355" w:rsidRDefault="00D47355" w:rsidP="00D47355">
            <w:pPr>
              <w:spacing w:after="0"/>
              <w:ind w:firstLine="708"/>
              <w:jc w:val="both"/>
              <w:rPr>
                <w:rStyle w:val="textexposedshow"/>
                <w:rFonts w:ascii="Arial" w:hAnsi="Arial" w:cs="Arial"/>
                <w:sz w:val="24"/>
                <w:szCs w:val="24"/>
              </w:rPr>
            </w:pPr>
          </w:p>
          <w:p w:rsidR="00D2656A" w:rsidRPr="00D47355" w:rsidRDefault="00D47355" w:rsidP="00D47355">
            <w:pPr>
              <w:spacing w:after="0"/>
              <w:ind w:firstLine="708"/>
              <w:jc w:val="both"/>
              <w:rPr>
                <w:rStyle w:val="Strong"/>
                <w:rFonts w:ascii="Arial" w:hAnsi="Arial" w:cs="Arial"/>
                <w:b w:val="0"/>
                <w:bCs w:val="0"/>
                <w:sz w:val="24"/>
                <w:szCs w:val="24"/>
              </w:rPr>
            </w:pPr>
            <w:r w:rsidRPr="00D47355">
              <w:rPr>
                <w:rStyle w:val="tlid-translation"/>
                <w:rFonts w:ascii="Arial" w:hAnsi="Arial" w:cs="Arial"/>
                <w:sz w:val="24"/>
                <w:szCs w:val="24"/>
              </w:rPr>
              <w:t>Comics with another end for reading and coloring agamographs that contained the stages of the evolution of the bean to the plant with leaves, flowers and fruits.</w:t>
            </w:r>
          </w:p>
        </w:tc>
      </w:tr>
      <w:tr w:rsidR="00D2656A" w:rsidRPr="00B1218A" w:rsidTr="00A153C5">
        <w:trPr>
          <w:trHeight w:val="215"/>
        </w:trPr>
        <w:tc>
          <w:tcPr>
            <w:tcW w:w="1560" w:type="dxa"/>
            <w:tcBorders>
              <w:left w:val="double" w:sz="12" w:space="0" w:color="auto"/>
              <w:bottom w:val="double" w:sz="4" w:space="0" w:color="auto"/>
            </w:tcBorders>
          </w:tcPr>
          <w:p w:rsidR="00D2656A" w:rsidRPr="00B1218A" w:rsidRDefault="00D2656A" w:rsidP="00A153C5">
            <w:pPr>
              <w:spacing w:after="0"/>
              <w:rPr>
                <w:rStyle w:val="Strong"/>
                <w:rFonts w:ascii="Arial" w:hAnsi="Arial" w:cs="Arial"/>
                <w:i/>
                <w:sz w:val="24"/>
                <w:szCs w:val="24"/>
              </w:rPr>
            </w:pPr>
            <w:r w:rsidRPr="00B1218A">
              <w:rPr>
                <w:rStyle w:val="Strong"/>
                <w:rFonts w:ascii="Arial" w:hAnsi="Arial" w:cs="Arial"/>
                <w:i/>
                <w:sz w:val="24"/>
                <w:szCs w:val="24"/>
              </w:rPr>
              <w:t>M</w:t>
            </w:r>
            <w:r w:rsidRPr="00B1218A">
              <w:rPr>
                <w:rStyle w:val="Strong"/>
                <w:rFonts w:ascii="Arial" w:hAnsi="Arial" w:cs="Arial"/>
                <w:b w:val="0"/>
                <w:i/>
                <w:sz w:val="24"/>
                <w:szCs w:val="24"/>
              </w:rPr>
              <w:t>aths</w:t>
            </w:r>
          </w:p>
        </w:tc>
        <w:tc>
          <w:tcPr>
            <w:tcW w:w="8900" w:type="dxa"/>
            <w:gridSpan w:val="6"/>
            <w:tcBorders>
              <w:bottom w:val="double" w:sz="4" w:space="0" w:color="auto"/>
              <w:right w:val="double" w:sz="12" w:space="0" w:color="auto"/>
            </w:tcBorders>
          </w:tcPr>
          <w:p w:rsidR="00D2656A" w:rsidRDefault="00D47355" w:rsidP="00A153C5">
            <w:pPr>
              <w:spacing w:after="0"/>
              <w:rPr>
                <w:rStyle w:val="Strong"/>
                <w:rFonts w:ascii="Arial" w:hAnsi="Arial" w:cs="Arial"/>
                <w:b w:val="0"/>
                <w:sz w:val="24"/>
                <w:szCs w:val="24"/>
              </w:rPr>
            </w:pPr>
            <w:r w:rsidRPr="00D47355">
              <w:rPr>
                <w:rStyle w:val="Strong"/>
                <w:rFonts w:ascii="Arial" w:hAnsi="Arial" w:cs="Arial"/>
                <w:b w:val="0"/>
                <w:sz w:val="24"/>
                <w:szCs w:val="24"/>
              </w:rPr>
              <w:t>Măsurarea periodică a încolțirii, creșterii plantei, comparații</w:t>
            </w:r>
          </w:p>
          <w:p w:rsidR="00D47355" w:rsidRDefault="00D47355" w:rsidP="00A153C5">
            <w:pPr>
              <w:spacing w:after="0"/>
              <w:rPr>
                <w:rStyle w:val="Strong"/>
                <w:rFonts w:ascii="Arial" w:hAnsi="Arial" w:cs="Arial"/>
                <w:b w:val="0"/>
                <w:sz w:val="24"/>
                <w:szCs w:val="24"/>
              </w:rPr>
            </w:pPr>
          </w:p>
          <w:p w:rsidR="00D47355" w:rsidRPr="00D47355" w:rsidRDefault="00D47355" w:rsidP="00D47355">
            <w:pPr>
              <w:spacing w:after="0"/>
              <w:rPr>
                <w:rStyle w:val="Strong"/>
                <w:rFonts w:ascii="Arial" w:hAnsi="Arial" w:cs="Arial"/>
                <w:b w:val="0"/>
                <w:sz w:val="24"/>
                <w:szCs w:val="24"/>
              </w:rPr>
            </w:pPr>
            <w:r w:rsidRPr="00D47355">
              <w:rPr>
                <w:rStyle w:val="tlid-translation"/>
                <w:rFonts w:ascii="Arial" w:hAnsi="Arial" w:cs="Arial"/>
                <w:sz w:val="24"/>
                <w:szCs w:val="24"/>
              </w:rPr>
              <w:t>Periodic measurement of growing, comparisons</w:t>
            </w:r>
          </w:p>
        </w:tc>
      </w:tr>
      <w:tr w:rsidR="00D2656A" w:rsidRPr="00B1218A" w:rsidTr="00A153C5">
        <w:trPr>
          <w:trHeight w:val="318"/>
        </w:trPr>
        <w:tc>
          <w:tcPr>
            <w:tcW w:w="5529" w:type="dxa"/>
            <w:gridSpan w:val="2"/>
            <w:tcBorders>
              <w:top w:val="double" w:sz="4" w:space="0" w:color="auto"/>
              <w:left w:val="double" w:sz="12" w:space="0" w:color="auto"/>
              <w:bottom w:val="double" w:sz="4" w:space="0" w:color="auto"/>
              <w:right w:val="double" w:sz="4" w:space="0" w:color="auto"/>
            </w:tcBorders>
          </w:tcPr>
          <w:p w:rsidR="00D2656A" w:rsidRPr="00B1218A" w:rsidRDefault="00D2656A" w:rsidP="00A153C5">
            <w:pPr>
              <w:spacing w:after="0"/>
              <w:rPr>
                <w:rStyle w:val="Strong"/>
                <w:rFonts w:ascii="Arial" w:hAnsi="Arial" w:cs="Arial"/>
                <w:b w:val="0"/>
                <w:i/>
                <w:sz w:val="24"/>
                <w:szCs w:val="24"/>
              </w:rPr>
            </w:pPr>
            <w:r w:rsidRPr="00B1218A">
              <w:rPr>
                <w:rStyle w:val="Strong"/>
                <w:rFonts w:ascii="Arial" w:hAnsi="Arial" w:cs="Arial"/>
                <w:i/>
                <w:sz w:val="24"/>
                <w:szCs w:val="24"/>
              </w:rPr>
              <w:t>Assessment: EVALUARE</w:t>
            </w:r>
          </w:p>
        </w:tc>
        <w:tc>
          <w:tcPr>
            <w:tcW w:w="1985" w:type="dxa"/>
            <w:gridSpan w:val="2"/>
            <w:tcBorders>
              <w:top w:val="double" w:sz="4" w:space="0" w:color="auto"/>
              <w:left w:val="double" w:sz="4" w:space="0" w:color="auto"/>
              <w:bottom w:val="double" w:sz="4" w:space="0" w:color="auto"/>
              <w:right w:val="double" w:sz="4" w:space="0" w:color="auto"/>
            </w:tcBorders>
          </w:tcPr>
          <w:p w:rsidR="00D2656A" w:rsidRPr="00B1218A" w:rsidRDefault="00D2656A" w:rsidP="00A153C5">
            <w:pPr>
              <w:rPr>
                <w:rStyle w:val="Strong"/>
                <w:rFonts w:ascii="Arial" w:hAnsi="Arial" w:cs="Arial"/>
                <w:b w:val="0"/>
                <w:i/>
                <w:sz w:val="24"/>
                <w:szCs w:val="24"/>
              </w:rPr>
            </w:pPr>
            <w:r w:rsidRPr="00B1218A">
              <w:rPr>
                <w:rStyle w:val="Strong"/>
                <w:rFonts w:ascii="Arial" w:hAnsi="Arial" w:cs="Arial"/>
                <w:b w:val="0"/>
                <w:i/>
                <w:sz w:val="24"/>
                <w:szCs w:val="24"/>
              </w:rPr>
              <w:t>SUCCEEDED</w:t>
            </w:r>
          </w:p>
          <w:p w:rsidR="00D2656A" w:rsidRPr="00B1218A" w:rsidRDefault="00D2656A" w:rsidP="00A153C5">
            <w:pPr>
              <w:rPr>
                <w:rStyle w:val="Strong"/>
                <w:rFonts w:ascii="Arial" w:hAnsi="Arial" w:cs="Arial"/>
                <w:b w:val="0"/>
                <w:i/>
                <w:sz w:val="24"/>
                <w:szCs w:val="24"/>
              </w:rPr>
            </w:pPr>
            <w:r w:rsidRPr="00B1218A">
              <w:rPr>
                <w:rStyle w:val="Strong"/>
                <w:rFonts w:ascii="Arial" w:hAnsi="Arial" w:cs="Arial"/>
                <w:b w:val="0"/>
                <w:i/>
                <w:sz w:val="24"/>
                <w:szCs w:val="24"/>
              </w:rPr>
              <w:t>realizat</w:t>
            </w:r>
          </w:p>
        </w:tc>
        <w:tc>
          <w:tcPr>
            <w:tcW w:w="1504" w:type="dxa"/>
            <w:gridSpan w:val="2"/>
            <w:tcBorders>
              <w:top w:val="double" w:sz="4" w:space="0" w:color="auto"/>
              <w:left w:val="double" w:sz="4" w:space="0" w:color="auto"/>
              <w:bottom w:val="double" w:sz="4" w:space="0" w:color="auto"/>
              <w:right w:val="double" w:sz="4" w:space="0" w:color="auto"/>
            </w:tcBorders>
          </w:tcPr>
          <w:p w:rsidR="00D2656A" w:rsidRPr="00B1218A" w:rsidRDefault="00D2656A" w:rsidP="00A153C5">
            <w:pPr>
              <w:rPr>
                <w:rStyle w:val="Strong"/>
                <w:rFonts w:ascii="Arial" w:hAnsi="Arial" w:cs="Arial"/>
                <w:b w:val="0"/>
                <w:i/>
                <w:sz w:val="24"/>
                <w:szCs w:val="24"/>
              </w:rPr>
            </w:pPr>
            <w:r w:rsidRPr="00B1218A">
              <w:rPr>
                <w:rStyle w:val="Strong"/>
                <w:rFonts w:ascii="Arial" w:hAnsi="Arial" w:cs="Arial"/>
                <w:b w:val="0"/>
                <w:i/>
                <w:sz w:val="24"/>
                <w:szCs w:val="24"/>
              </w:rPr>
              <w:t>ONGOING</w:t>
            </w:r>
          </w:p>
          <w:p w:rsidR="00D2656A" w:rsidRPr="00B1218A" w:rsidRDefault="00D2656A" w:rsidP="00A153C5">
            <w:pPr>
              <w:rPr>
                <w:rStyle w:val="Strong"/>
                <w:rFonts w:ascii="Arial" w:hAnsi="Arial" w:cs="Arial"/>
                <w:b w:val="0"/>
                <w:i/>
                <w:sz w:val="24"/>
                <w:szCs w:val="24"/>
              </w:rPr>
            </w:pPr>
            <w:r w:rsidRPr="00B1218A">
              <w:rPr>
                <w:rStyle w:val="Strong"/>
                <w:rFonts w:ascii="Arial" w:hAnsi="Arial" w:cs="Arial"/>
                <w:b w:val="0"/>
                <w:i/>
                <w:sz w:val="24"/>
                <w:szCs w:val="24"/>
              </w:rPr>
              <w:t>In curs de realizare</w:t>
            </w:r>
          </w:p>
        </w:tc>
        <w:tc>
          <w:tcPr>
            <w:tcW w:w="1442" w:type="dxa"/>
            <w:tcBorders>
              <w:top w:val="double" w:sz="4" w:space="0" w:color="auto"/>
              <w:left w:val="double" w:sz="4" w:space="0" w:color="auto"/>
              <w:bottom w:val="double" w:sz="4" w:space="0" w:color="auto"/>
              <w:right w:val="double" w:sz="12" w:space="0" w:color="auto"/>
            </w:tcBorders>
          </w:tcPr>
          <w:p w:rsidR="00D2656A" w:rsidRPr="00B1218A" w:rsidRDefault="00D2656A" w:rsidP="00A153C5">
            <w:pPr>
              <w:rPr>
                <w:rStyle w:val="Strong"/>
                <w:rFonts w:ascii="Arial" w:hAnsi="Arial" w:cs="Arial"/>
                <w:b w:val="0"/>
                <w:i/>
                <w:sz w:val="24"/>
                <w:szCs w:val="24"/>
              </w:rPr>
            </w:pPr>
            <w:r w:rsidRPr="00B1218A">
              <w:rPr>
                <w:rStyle w:val="Strong"/>
                <w:rFonts w:ascii="Arial" w:hAnsi="Arial" w:cs="Arial"/>
                <w:b w:val="0"/>
                <w:i/>
                <w:sz w:val="24"/>
                <w:szCs w:val="24"/>
              </w:rPr>
              <w:t>DIDN´T SUCCEED</w:t>
            </w:r>
          </w:p>
          <w:p w:rsidR="00D2656A" w:rsidRPr="00B1218A" w:rsidRDefault="00D2656A" w:rsidP="00A153C5">
            <w:pPr>
              <w:rPr>
                <w:rStyle w:val="Strong"/>
                <w:rFonts w:ascii="Arial" w:hAnsi="Arial" w:cs="Arial"/>
                <w:b w:val="0"/>
                <w:i/>
                <w:sz w:val="24"/>
                <w:szCs w:val="24"/>
              </w:rPr>
            </w:pPr>
            <w:r w:rsidRPr="00B1218A">
              <w:rPr>
                <w:rStyle w:val="Strong"/>
                <w:rFonts w:ascii="Arial" w:hAnsi="Arial" w:cs="Arial"/>
                <w:b w:val="0"/>
                <w:i/>
                <w:sz w:val="24"/>
                <w:szCs w:val="24"/>
              </w:rPr>
              <w:t>nerealizat</w:t>
            </w:r>
          </w:p>
        </w:tc>
      </w:tr>
      <w:tr w:rsidR="00D2656A" w:rsidRPr="00B1218A" w:rsidTr="00A153C5">
        <w:trPr>
          <w:trHeight w:val="349"/>
        </w:trPr>
        <w:tc>
          <w:tcPr>
            <w:tcW w:w="5529" w:type="dxa"/>
            <w:gridSpan w:val="2"/>
            <w:tcBorders>
              <w:top w:val="double" w:sz="4" w:space="0" w:color="auto"/>
              <w:left w:val="double" w:sz="12" w:space="0" w:color="auto"/>
              <w:bottom w:val="double" w:sz="4" w:space="0" w:color="auto"/>
              <w:right w:val="double" w:sz="4" w:space="0" w:color="auto"/>
            </w:tcBorders>
          </w:tcPr>
          <w:p w:rsidR="00D2656A" w:rsidRPr="00B1218A" w:rsidRDefault="00D2656A" w:rsidP="00A153C5">
            <w:pPr>
              <w:rPr>
                <w:rStyle w:val="Strong"/>
                <w:rFonts w:ascii="Arial" w:hAnsi="Arial" w:cs="Arial"/>
                <w:b w:val="0"/>
                <w:i/>
                <w:sz w:val="24"/>
                <w:szCs w:val="24"/>
              </w:rPr>
            </w:pPr>
            <w:r w:rsidRPr="00B1218A">
              <w:rPr>
                <w:rStyle w:val="Strong"/>
                <w:rFonts w:ascii="Arial" w:hAnsi="Arial" w:cs="Arial"/>
                <w:b w:val="0"/>
                <w:i/>
                <w:sz w:val="24"/>
                <w:szCs w:val="24"/>
              </w:rPr>
              <w:t>Students have reached most of the planned goals.Elevii si-au insusit competentele</w:t>
            </w:r>
          </w:p>
        </w:tc>
        <w:tc>
          <w:tcPr>
            <w:tcW w:w="1985" w:type="dxa"/>
            <w:gridSpan w:val="2"/>
            <w:tcBorders>
              <w:top w:val="double" w:sz="4" w:space="0" w:color="auto"/>
              <w:left w:val="double" w:sz="4" w:space="0" w:color="auto"/>
              <w:bottom w:val="double" w:sz="4" w:space="0" w:color="auto"/>
              <w:right w:val="double" w:sz="4" w:space="0" w:color="auto"/>
            </w:tcBorders>
          </w:tcPr>
          <w:p w:rsidR="00D2656A" w:rsidRPr="00B1218A" w:rsidRDefault="00D2656A" w:rsidP="00A153C5">
            <w:pPr>
              <w:rPr>
                <w:rStyle w:val="Strong"/>
                <w:rFonts w:ascii="Arial" w:hAnsi="Arial" w:cs="Arial"/>
                <w:i/>
                <w:sz w:val="24"/>
                <w:szCs w:val="24"/>
              </w:rPr>
            </w:pPr>
          </w:p>
        </w:tc>
        <w:tc>
          <w:tcPr>
            <w:tcW w:w="1504" w:type="dxa"/>
            <w:gridSpan w:val="2"/>
            <w:tcBorders>
              <w:top w:val="double" w:sz="4" w:space="0" w:color="auto"/>
              <w:left w:val="double" w:sz="4" w:space="0" w:color="auto"/>
              <w:bottom w:val="double" w:sz="4" w:space="0" w:color="auto"/>
              <w:right w:val="double" w:sz="4" w:space="0" w:color="auto"/>
            </w:tcBorders>
          </w:tcPr>
          <w:p w:rsidR="00D2656A" w:rsidRPr="00B1218A" w:rsidRDefault="00D2656A" w:rsidP="00A153C5">
            <w:pPr>
              <w:rPr>
                <w:rStyle w:val="Strong"/>
                <w:rFonts w:ascii="Arial" w:hAnsi="Arial" w:cs="Arial"/>
                <w:i/>
                <w:sz w:val="24"/>
                <w:szCs w:val="24"/>
              </w:rPr>
            </w:pPr>
          </w:p>
        </w:tc>
        <w:tc>
          <w:tcPr>
            <w:tcW w:w="1442" w:type="dxa"/>
            <w:tcBorders>
              <w:top w:val="double" w:sz="4" w:space="0" w:color="auto"/>
              <w:left w:val="double" w:sz="4" w:space="0" w:color="auto"/>
              <w:bottom w:val="double" w:sz="4" w:space="0" w:color="auto"/>
              <w:right w:val="double" w:sz="12" w:space="0" w:color="auto"/>
            </w:tcBorders>
          </w:tcPr>
          <w:p w:rsidR="00D2656A" w:rsidRPr="00B1218A" w:rsidRDefault="00D2656A" w:rsidP="00A153C5">
            <w:pPr>
              <w:rPr>
                <w:rStyle w:val="Strong"/>
                <w:rFonts w:ascii="Arial" w:hAnsi="Arial" w:cs="Arial"/>
                <w:i/>
                <w:sz w:val="24"/>
                <w:szCs w:val="24"/>
              </w:rPr>
            </w:pPr>
          </w:p>
        </w:tc>
      </w:tr>
      <w:tr w:rsidR="00D2656A" w:rsidRPr="00B1218A" w:rsidTr="00A153C5">
        <w:trPr>
          <w:trHeight w:val="318"/>
        </w:trPr>
        <w:tc>
          <w:tcPr>
            <w:tcW w:w="5529" w:type="dxa"/>
            <w:gridSpan w:val="2"/>
            <w:tcBorders>
              <w:top w:val="double" w:sz="4" w:space="0" w:color="auto"/>
              <w:left w:val="double" w:sz="12" w:space="0" w:color="auto"/>
              <w:bottom w:val="double" w:sz="4" w:space="0" w:color="auto"/>
              <w:right w:val="double" w:sz="4" w:space="0" w:color="auto"/>
            </w:tcBorders>
          </w:tcPr>
          <w:p w:rsidR="00D2656A" w:rsidRPr="00B1218A" w:rsidRDefault="00D2656A" w:rsidP="00A153C5">
            <w:pPr>
              <w:rPr>
                <w:rStyle w:val="Strong"/>
                <w:rFonts w:ascii="Arial" w:hAnsi="Arial" w:cs="Arial"/>
                <w:b w:val="0"/>
                <w:i/>
                <w:sz w:val="24"/>
                <w:szCs w:val="24"/>
              </w:rPr>
            </w:pPr>
            <w:r w:rsidRPr="00B1218A">
              <w:rPr>
                <w:rStyle w:val="Strong"/>
                <w:rFonts w:ascii="Arial" w:hAnsi="Arial" w:cs="Arial"/>
                <w:b w:val="0"/>
                <w:i/>
                <w:sz w:val="24"/>
                <w:szCs w:val="24"/>
              </w:rPr>
              <w:t>Lessons have been well planned according to the level of students and curriculum.</w:t>
            </w:r>
          </w:p>
          <w:p w:rsidR="00D2656A" w:rsidRPr="00B1218A" w:rsidRDefault="00D2656A" w:rsidP="00A153C5">
            <w:pPr>
              <w:rPr>
                <w:rStyle w:val="Strong"/>
                <w:rFonts w:ascii="Arial" w:hAnsi="Arial" w:cs="Arial"/>
                <w:b w:val="0"/>
                <w:i/>
                <w:sz w:val="24"/>
                <w:szCs w:val="24"/>
              </w:rPr>
            </w:pPr>
            <w:r w:rsidRPr="00B1218A">
              <w:rPr>
                <w:rStyle w:val="Strong"/>
                <w:rFonts w:ascii="Arial" w:hAnsi="Arial" w:cs="Arial"/>
                <w:b w:val="0"/>
                <w:i/>
                <w:sz w:val="24"/>
                <w:szCs w:val="24"/>
              </w:rPr>
              <w:t>Lectiile au fost realizate tinand cont de nivelul de vasta al elevilor si de curriculum</w:t>
            </w:r>
          </w:p>
        </w:tc>
        <w:tc>
          <w:tcPr>
            <w:tcW w:w="1985" w:type="dxa"/>
            <w:gridSpan w:val="2"/>
            <w:tcBorders>
              <w:top w:val="double" w:sz="4" w:space="0" w:color="auto"/>
              <w:left w:val="double" w:sz="4" w:space="0" w:color="auto"/>
              <w:bottom w:val="double" w:sz="4" w:space="0" w:color="auto"/>
              <w:right w:val="double" w:sz="4" w:space="0" w:color="auto"/>
            </w:tcBorders>
          </w:tcPr>
          <w:p w:rsidR="00D2656A" w:rsidRPr="00B1218A" w:rsidRDefault="00D2656A" w:rsidP="00A153C5">
            <w:pPr>
              <w:rPr>
                <w:rStyle w:val="Strong"/>
                <w:rFonts w:ascii="Arial" w:hAnsi="Arial" w:cs="Arial"/>
                <w:i/>
                <w:sz w:val="24"/>
                <w:szCs w:val="24"/>
              </w:rPr>
            </w:pPr>
          </w:p>
        </w:tc>
        <w:tc>
          <w:tcPr>
            <w:tcW w:w="1504" w:type="dxa"/>
            <w:gridSpan w:val="2"/>
            <w:tcBorders>
              <w:top w:val="double" w:sz="4" w:space="0" w:color="auto"/>
              <w:left w:val="double" w:sz="4" w:space="0" w:color="auto"/>
              <w:bottom w:val="double" w:sz="4" w:space="0" w:color="auto"/>
              <w:right w:val="double" w:sz="4" w:space="0" w:color="auto"/>
            </w:tcBorders>
          </w:tcPr>
          <w:p w:rsidR="00D2656A" w:rsidRPr="00B1218A" w:rsidRDefault="00D2656A" w:rsidP="00A153C5">
            <w:pPr>
              <w:rPr>
                <w:rStyle w:val="Strong"/>
                <w:rFonts w:ascii="Arial" w:hAnsi="Arial" w:cs="Arial"/>
                <w:i/>
                <w:sz w:val="24"/>
                <w:szCs w:val="24"/>
              </w:rPr>
            </w:pPr>
          </w:p>
        </w:tc>
        <w:tc>
          <w:tcPr>
            <w:tcW w:w="1442" w:type="dxa"/>
            <w:tcBorders>
              <w:top w:val="double" w:sz="4" w:space="0" w:color="auto"/>
              <w:left w:val="double" w:sz="4" w:space="0" w:color="auto"/>
              <w:bottom w:val="double" w:sz="4" w:space="0" w:color="auto"/>
              <w:right w:val="double" w:sz="12" w:space="0" w:color="auto"/>
            </w:tcBorders>
          </w:tcPr>
          <w:p w:rsidR="00D2656A" w:rsidRPr="00B1218A" w:rsidRDefault="00D2656A" w:rsidP="00A153C5">
            <w:pPr>
              <w:rPr>
                <w:rStyle w:val="Strong"/>
                <w:rFonts w:ascii="Arial" w:hAnsi="Arial" w:cs="Arial"/>
                <w:i/>
                <w:sz w:val="24"/>
                <w:szCs w:val="24"/>
              </w:rPr>
            </w:pPr>
          </w:p>
        </w:tc>
      </w:tr>
      <w:tr w:rsidR="00D2656A" w:rsidRPr="00B1218A" w:rsidTr="00A153C5">
        <w:trPr>
          <w:trHeight w:val="294"/>
        </w:trPr>
        <w:tc>
          <w:tcPr>
            <w:tcW w:w="5529" w:type="dxa"/>
            <w:gridSpan w:val="2"/>
            <w:tcBorders>
              <w:top w:val="double" w:sz="4" w:space="0" w:color="auto"/>
              <w:left w:val="double" w:sz="12" w:space="0" w:color="auto"/>
              <w:bottom w:val="double" w:sz="4" w:space="0" w:color="auto"/>
              <w:right w:val="double" w:sz="4" w:space="0" w:color="auto"/>
            </w:tcBorders>
          </w:tcPr>
          <w:p w:rsidR="00D2656A" w:rsidRPr="00B1218A" w:rsidRDefault="00D2656A" w:rsidP="00A153C5">
            <w:pPr>
              <w:rPr>
                <w:rStyle w:val="Strong"/>
                <w:rFonts w:ascii="Arial" w:hAnsi="Arial" w:cs="Arial"/>
                <w:b w:val="0"/>
                <w:i/>
                <w:sz w:val="24"/>
                <w:szCs w:val="24"/>
              </w:rPr>
            </w:pPr>
            <w:r w:rsidRPr="00B1218A">
              <w:rPr>
                <w:rStyle w:val="Strong"/>
                <w:rFonts w:ascii="Arial" w:hAnsi="Arial" w:cs="Arial"/>
                <w:b w:val="0"/>
                <w:i/>
                <w:sz w:val="24"/>
                <w:szCs w:val="24"/>
              </w:rPr>
              <w:t>The difficulties encountered have been solved during the process</w:t>
            </w:r>
          </w:p>
          <w:p w:rsidR="00D2656A" w:rsidRPr="00B1218A" w:rsidRDefault="00D2656A" w:rsidP="00A153C5">
            <w:pPr>
              <w:rPr>
                <w:rStyle w:val="Strong"/>
                <w:rFonts w:ascii="Arial" w:hAnsi="Arial" w:cs="Arial"/>
                <w:b w:val="0"/>
                <w:i/>
                <w:sz w:val="24"/>
                <w:szCs w:val="24"/>
              </w:rPr>
            </w:pPr>
            <w:r w:rsidRPr="00B1218A">
              <w:rPr>
                <w:rStyle w:val="Strong"/>
                <w:rFonts w:ascii="Arial" w:hAnsi="Arial" w:cs="Arial"/>
                <w:b w:val="0"/>
                <w:i/>
                <w:sz w:val="24"/>
                <w:szCs w:val="24"/>
              </w:rPr>
              <w:t>Dificultatile intalnite au fost rezolvate in timpul procesului de lucru</w:t>
            </w:r>
          </w:p>
        </w:tc>
        <w:tc>
          <w:tcPr>
            <w:tcW w:w="1985" w:type="dxa"/>
            <w:gridSpan w:val="2"/>
            <w:tcBorders>
              <w:top w:val="double" w:sz="4" w:space="0" w:color="auto"/>
              <w:left w:val="double" w:sz="4" w:space="0" w:color="auto"/>
              <w:bottom w:val="double" w:sz="4" w:space="0" w:color="auto"/>
              <w:right w:val="double" w:sz="4" w:space="0" w:color="auto"/>
            </w:tcBorders>
          </w:tcPr>
          <w:p w:rsidR="00D2656A" w:rsidRPr="00B1218A" w:rsidRDefault="00D2656A" w:rsidP="00A153C5">
            <w:pPr>
              <w:rPr>
                <w:rStyle w:val="Strong"/>
                <w:rFonts w:ascii="Arial" w:hAnsi="Arial" w:cs="Arial"/>
                <w:i/>
                <w:sz w:val="24"/>
                <w:szCs w:val="24"/>
              </w:rPr>
            </w:pPr>
          </w:p>
        </w:tc>
        <w:tc>
          <w:tcPr>
            <w:tcW w:w="1504" w:type="dxa"/>
            <w:gridSpan w:val="2"/>
            <w:tcBorders>
              <w:top w:val="double" w:sz="4" w:space="0" w:color="auto"/>
              <w:left w:val="double" w:sz="4" w:space="0" w:color="auto"/>
              <w:bottom w:val="double" w:sz="4" w:space="0" w:color="auto"/>
              <w:right w:val="double" w:sz="4" w:space="0" w:color="auto"/>
            </w:tcBorders>
          </w:tcPr>
          <w:p w:rsidR="00D2656A" w:rsidRPr="00B1218A" w:rsidRDefault="00D2656A" w:rsidP="00A153C5">
            <w:pPr>
              <w:rPr>
                <w:rStyle w:val="Strong"/>
                <w:rFonts w:ascii="Arial" w:hAnsi="Arial" w:cs="Arial"/>
                <w:i/>
                <w:sz w:val="24"/>
                <w:szCs w:val="24"/>
              </w:rPr>
            </w:pPr>
          </w:p>
        </w:tc>
        <w:tc>
          <w:tcPr>
            <w:tcW w:w="1442" w:type="dxa"/>
            <w:tcBorders>
              <w:top w:val="double" w:sz="4" w:space="0" w:color="auto"/>
              <w:left w:val="double" w:sz="4" w:space="0" w:color="auto"/>
              <w:bottom w:val="double" w:sz="4" w:space="0" w:color="auto"/>
              <w:right w:val="double" w:sz="12" w:space="0" w:color="auto"/>
            </w:tcBorders>
          </w:tcPr>
          <w:p w:rsidR="00D2656A" w:rsidRPr="00B1218A" w:rsidRDefault="00D2656A" w:rsidP="00A153C5">
            <w:pPr>
              <w:rPr>
                <w:rStyle w:val="Strong"/>
                <w:rFonts w:ascii="Arial" w:hAnsi="Arial" w:cs="Arial"/>
                <w:i/>
                <w:sz w:val="24"/>
                <w:szCs w:val="24"/>
              </w:rPr>
            </w:pPr>
          </w:p>
        </w:tc>
      </w:tr>
      <w:tr w:rsidR="00D2656A" w:rsidRPr="00B1218A" w:rsidTr="00A153C5">
        <w:trPr>
          <w:trHeight w:val="183"/>
        </w:trPr>
        <w:tc>
          <w:tcPr>
            <w:tcW w:w="5529" w:type="dxa"/>
            <w:gridSpan w:val="2"/>
            <w:tcBorders>
              <w:top w:val="double" w:sz="4" w:space="0" w:color="auto"/>
              <w:left w:val="double" w:sz="12" w:space="0" w:color="auto"/>
              <w:bottom w:val="double" w:sz="4" w:space="0" w:color="auto"/>
              <w:right w:val="double" w:sz="4" w:space="0" w:color="auto"/>
            </w:tcBorders>
          </w:tcPr>
          <w:p w:rsidR="00D2656A" w:rsidRPr="00B1218A" w:rsidRDefault="00D2656A" w:rsidP="00A153C5">
            <w:pPr>
              <w:rPr>
                <w:rStyle w:val="Strong"/>
                <w:rFonts w:ascii="Arial" w:hAnsi="Arial" w:cs="Arial"/>
                <w:b w:val="0"/>
                <w:i/>
                <w:sz w:val="24"/>
                <w:szCs w:val="24"/>
              </w:rPr>
            </w:pPr>
            <w:r w:rsidRPr="00B1218A">
              <w:rPr>
                <w:rStyle w:val="Strong"/>
                <w:rFonts w:ascii="Arial" w:hAnsi="Arial" w:cs="Arial"/>
                <w:b w:val="0"/>
                <w:i/>
                <w:sz w:val="24"/>
                <w:szCs w:val="24"/>
              </w:rPr>
              <w:t>Stem activities have increased students knowledge and curiosity for the topic.</w:t>
            </w:r>
          </w:p>
          <w:p w:rsidR="00D2656A" w:rsidRPr="00B1218A" w:rsidRDefault="00D2656A" w:rsidP="00A153C5">
            <w:pPr>
              <w:rPr>
                <w:rStyle w:val="Strong"/>
                <w:rFonts w:ascii="Arial" w:hAnsi="Arial" w:cs="Arial"/>
                <w:b w:val="0"/>
                <w:i/>
                <w:sz w:val="24"/>
                <w:szCs w:val="24"/>
              </w:rPr>
            </w:pPr>
            <w:r w:rsidRPr="00B1218A">
              <w:rPr>
                <w:rStyle w:val="Strong"/>
                <w:rFonts w:ascii="Arial" w:hAnsi="Arial" w:cs="Arial"/>
                <w:b w:val="0"/>
                <w:i/>
                <w:sz w:val="24"/>
                <w:szCs w:val="24"/>
              </w:rPr>
              <w:t>Activitatile STEM au sporit cunostintele si curiozitate elevilor pe aceasta tema</w:t>
            </w:r>
          </w:p>
        </w:tc>
        <w:tc>
          <w:tcPr>
            <w:tcW w:w="1985" w:type="dxa"/>
            <w:gridSpan w:val="2"/>
            <w:tcBorders>
              <w:top w:val="double" w:sz="4" w:space="0" w:color="auto"/>
              <w:left w:val="double" w:sz="4" w:space="0" w:color="auto"/>
              <w:bottom w:val="double" w:sz="4" w:space="0" w:color="auto"/>
              <w:right w:val="double" w:sz="4" w:space="0" w:color="auto"/>
            </w:tcBorders>
          </w:tcPr>
          <w:p w:rsidR="00D2656A" w:rsidRPr="00B1218A" w:rsidRDefault="00D2656A" w:rsidP="00A153C5">
            <w:pPr>
              <w:rPr>
                <w:rStyle w:val="Strong"/>
                <w:rFonts w:ascii="Arial" w:hAnsi="Arial" w:cs="Arial"/>
                <w:i/>
                <w:sz w:val="24"/>
                <w:szCs w:val="24"/>
              </w:rPr>
            </w:pPr>
          </w:p>
        </w:tc>
        <w:tc>
          <w:tcPr>
            <w:tcW w:w="1504" w:type="dxa"/>
            <w:gridSpan w:val="2"/>
            <w:tcBorders>
              <w:top w:val="double" w:sz="4" w:space="0" w:color="auto"/>
              <w:left w:val="double" w:sz="4" w:space="0" w:color="auto"/>
              <w:bottom w:val="double" w:sz="4" w:space="0" w:color="auto"/>
              <w:right w:val="double" w:sz="4" w:space="0" w:color="auto"/>
            </w:tcBorders>
          </w:tcPr>
          <w:p w:rsidR="00D2656A" w:rsidRPr="00B1218A" w:rsidRDefault="00D2656A" w:rsidP="00A153C5">
            <w:pPr>
              <w:rPr>
                <w:rStyle w:val="Strong"/>
                <w:rFonts w:ascii="Arial" w:hAnsi="Arial" w:cs="Arial"/>
                <w:i/>
                <w:sz w:val="24"/>
                <w:szCs w:val="24"/>
              </w:rPr>
            </w:pPr>
          </w:p>
        </w:tc>
        <w:tc>
          <w:tcPr>
            <w:tcW w:w="1442" w:type="dxa"/>
            <w:tcBorders>
              <w:top w:val="double" w:sz="4" w:space="0" w:color="auto"/>
              <w:left w:val="double" w:sz="4" w:space="0" w:color="auto"/>
              <w:bottom w:val="double" w:sz="4" w:space="0" w:color="auto"/>
              <w:right w:val="double" w:sz="12" w:space="0" w:color="auto"/>
            </w:tcBorders>
          </w:tcPr>
          <w:p w:rsidR="00D2656A" w:rsidRPr="00B1218A" w:rsidRDefault="00D2656A" w:rsidP="00A153C5">
            <w:pPr>
              <w:rPr>
                <w:rStyle w:val="Strong"/>
                <w:rFonts w:ascii="Arial" w:hAnsi="Arial" w:cs="Arial"/>
                <w:i/>
                <w:sz w:val="24"/>
                <w:szCs w:val="24"/>
              </w:rPr>
            </w:pPr>
          </w:p>
        </w:tc>
      </w:tr>
      <w:tr w:rsidR="00D2656A" w:rsidRPr="00B1218A" w:rsidTr="00A153C5">
        <w:trPr>
          <w:trHeight w:val="183"/>
        </w:trPr>
        <w:tc>
          <w:tcPr>
            <w:tcW w:w="5529" w:type="dxa"/>
            <w:gridSpan w:val="2"/>
            <w:tcBorders>
              <w:top w:val="double" w:sz="4" w:space="0" w:color="auto"/>
              <w:left w:val="double" w:sz="12" w:space="0" w:color="auto"/>
              <w:bottom w:val="double" w:sz="12" w:space="0" w:color="auto"/>
              <w:right w:val="double" w:sz="4" w:space="0" w:color="auto"/>
            </w:tcBorders>
          </w:tcPr>
          <w:p w:rsidR="00D2656A" w:rsidRPr="00B1218A" w:rsidRDefault="00D2656A" w:rsidP="00A153C5">
            <w:pPr>
              <w:rPr>
                <w:rStyle w:val="Strong"/>
                <w:rFonts w:ascii="Arial" w:hAnsi="Arial" w:cs="Arial"/>
                <w:b w:val="0"/>
                <w:i/>
                <w:sz w:val="24"/>
                <w:szCs w:val="24"/>
              </w:rPr>
            </w:pPr>
            <w:r w:rsidRPr="00B1218A">
              <w:rPr>
                <w:rStyle w:val="Strong"/>
                <w:rFonts w:ascii="Arial" w:hAnsi="Arial" w:cs="Arial"/>
                <w:b w:val="0"/>
                <w:i/>
                <w:sz w:val="24"/>
                <w:szCs w:val="24"/>
              </w:rPr>
              <w:lastRenderedPageBreak/>
              <w:t>Outcomes of Stem lesson plans have been understood by most of the students.</w:t>
            </w:r>
          </w:p>
          <w:p w:rsidR="00D2656A" w:rsidRPr="00B1218A" w:rsidRDefault="00D2656A" w:rsidP="00A153C5">
            <w:pPr>
              <w:rPr>
                <w:rStyle w:val="Strong"/>
                <w:rFonts w:ascii="Arial" w:hAnsi="Arial" w:cs="Arial"/>
                <w:b w:val="0"/>
                <w:i/>
                <w:sz w:val="24"/>
                <w:szCs w:val="24"/>
              </w:rPr>
            </w:pPr>
            <w:r w:rsidRPr="00B1218A">
              <w:rPr>
                <w:rStyle w:val="Strong"/>
                <w:rFonts w:ascii="Arial" w:hAnsi="Arial" w:cs="Arial"/>
                <w:b w:val="0"/>
                <w:i/>
                <w:sz w:val="24"/>
                <w:szCs w:val="24"/>
              </w:rPr>
              <w:t>Rezultatele activitatilor STEM au fost intelese, insusite de catre majoritatea elevilor</w:t>
            </w:r>
          </w:p>
        </w:tc>
        <w:tc>
          <w:tcPr>
            <w:tcW w:w="1985" w:type="dxa"/>
            <w:gridSpan w:val="2"/>
            <w:tcBorders>
              <w:top w:val="double" w:sz="4" w:space="0" w:color="auto"/>
              <w:left w:val="double" w:sz="4" w:space="0" w:color="auto"/>
              <w:bottom w:val="double" w:sz="12" w:space="0" w:color="auto"/>
              <w:right w:val="double" w:sz="4" w:space="0" w:color="auto"/>
            </w:tcBorders>
          </w:tcPr>
          <w:p w:rsidR="00D2656A" w:rsidRPr="00B1218A" w:rsidRDefault="00D2656A" w:rsidP="00A153C5">
            <w:pPr>
              <w:rPr>
                <w:rStyle w:val="Strong"/>
                <w:rFonts w:ascii="Arial" w:hAnsi="Arial" w:cs="Arial"/>
                <w:i/>
                <w:sz w:val="24"/>
                <w:szCs w:val="24"/>
              </w:rPr>
            </w:pPr>
          </w:p>
        </w:tc>
        <w:tc>
          <w:tcPr>
            <w:tcW w:w="1504" w:type="dxa"/>
            <w:gridSpan w:val="2"/>
            <w:tcBorders>
              <w:top w:val="double" w:sz="4" w:space="0" w:color="auto"/>
              <w:left w:val="double" w:sz="4" w:space="0" w:color="auto"/>
              <w:bottom w:val="double" w:sz="12" w:space="0" w:color="auto"/>
              <w:right w:val="double" w:sz="4" w:space="0" w:color="auto"/>
            </w:tcBorders>
          </w:tcPr>
          <w:p w:rsidR="00D2656A" w:rsidRPr="00B1218A" w:rsidRDefault="00D2656A" w:rsidP="00A153C5">
            <w:pPr>
              <w:rPr>
                <w:rStyle w:val="Strong"/>
                <w:rFonts w:ascii="Arial" w:hAnsi="Arial" w:cs="Arial"/>
                <w:i/>
                <w:sz w:val="24"/>
                <w:szCs w:val="24"/>
              </w:rPr>
            </w:pPr>
          </w:p>
        </w:tc>
        <w:tc>
          <w:tcPr>
            <w:tcW w:w="1442" w:type="dxa"/>
            <w:tcBorders>
              <w:top w:val="double" w:sz="4" w:space="0" w:color="auto"/>
              <w:left w:val="double" w:sz="4" w:space="0" w:color="auto"/>
              <w:bottom w:val="double" w:sz="12" w:space="0" w:color="auto"/>
              <w:right w:val="double" w:sz="12" w:space="0" w:color="auto"/>
            </w:tcBorders>
          </w:tcPr>
          <w:p w:rsidR="00D2656A" w:rsidRPr="00B1218A" w:rsidRDefault="00D2656A" w:rsidP="00A153C5">
            <w:pPr>
              <w:rPr>
                <w:rStyle w:val="Strong"/>
                <w:rFonts w:ascii="Arial" w:hAnsi="Arial" w:cs="Arial"/>
                <w:i/>
                <w:sz w:val="24"/>
                <w:szCs w:val="24"/>
              </w:rPr>
            </w:pPr>
          </w:p>
        </w:tc>
      </w:tr>
    </w:tbl>
    <w:p w:rsidR="00D2656A" w:rsidRDefault="00D2656A" w:rsidP="00D2656A"/>
    <w:p w:rsidR="00382EB5" w:rsidRPr="00D23FAA" w:rsidRDefault="00382EB5" w:rsidP="00382EB5">
      <w:pPr>
        <w:rPr>
          <w:rStyle w:val="IntenseReference"/>
          <w:color w:val="000000" w:themeColor="text1"/>
          <w:sz w:val="32"/>
          <w:szCs w:val="32"/>
        </w:rPr>
      </w:pPr>
      <w:r w:rsidRPr="00D23FAA">
        <w:rPr>
          <w:rStyle w:val="IntenseReference"/>
          <w:color w:val="000000" w:themeColor="text1"/>
          <w:sz w:val="32"/>
          <w:szCs w:val="32"/>
        </w:rPr>
        <w:t>ACTIVITĂȚI:</w:t>
      </w:r>
    </w:p>
    <w:p w:rsidR="00382EB5" w:rsidRPr="00942C83" w:rsidRDefault="00FA25E2" w:rsidP="00D2656A">
      <w:pPr>
        <w:rPr>
          <w:rStyle w:val="tlid-translation"/>
          <w:rFonts w:ascii="Arial" w:hAnsi="Arial" w:cs="Arial"/>
          <w:sz w:val="24"/>
          <w:szCs w:val="24"/>
        </w:rPr>
      </w:pPr>
      <w:r>
        <w:rPr>
          <w:rFonts w:ascii="Arial" w:hAnsi="Arial" w:cs="Arial"/>
          <w:noProof/>
          <w:sz w:val="24"/>
          <w:szCs w:val="24"/>
        </w:rPr>
        <w:drawing>
          <wp:anchor distT="0" distB="0" distL="114300" distR="114300" simplePos="0" relativeHeight="251676672" behindDoc="1" locked="0" layoutInCell="1" allowOverlap="1">
            <wp:simplePos x="0" y="0"/>
            <wp:positionH relativeFrom="column">
              <wp:posOffset>2722245</wp:posOffset>
            </wp:positionH>
            <wp:positionV relativeFrom="paragraph">
              <wp:posOffset>218440</wp:posOffset>
            </wp:positionV>
            <wp:extent cx="2985770" cy="2237740"/>
            <wp:effectExtent l="19050" t="0" r="5080" b="0"/>
            <wp:wrapTight wrapText="bothSides">
              <wp:wrapPolygon edited="0">
                <wp:start x="-138" y="0"/>
                <wp:lineTo x="-138" y="21330"/>
                <wp:lineTo x="21637" y="21330"/>
                <wp:lineTo x="21637" y="0"/>
                <wp:lineTo x="-138"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 cstate="print"/>
                    <a:srcRect/>
                    <a:stretch>
                      <a:fillRect/>
                    </a:stretch>
                  </pic:blipFill>
                  <pic:spPr bwMode="auto">
                    <a:xfrm>
                      <a:off x="0" y="0"/>
                      <a:ext cx="2985770" cy="2237740"/>
                    </a:xfrm>
                    <a:prstGeom prst="rect">
                      <a:avLst/>
                    </a:prstGeom>
                    <a:noFill/>
                    <a:ln w="9525">
                      <a:noFill/>
                      <a:miter lim="800000"/>
                      <a:headEnd/>
                      <a:tailEnd/>
                    </a:ln>
                  </pic:spPr>
                </pic:pic>
              </a:graphicData>
            </a:graphic>
          </wp:anchor>
        </w:drawing>
      </w:r>
      <w:r w:rsidR="00382EB5" w:rsidRPr="00942C83">
        <w:rPr>
          <w:rStyle w:val="tlid-translation"/>
          <w:rFonts w:ascii="Arial" w:hAnsi="Arial" w:cs="Arial"/>
          <w:sz w:val="24"/>
          <w:szCs w:val="24"/>
        </w:rPr>
        <w:t xml:space="preserve">1. </w:t>
      </w:r>
      <w:r w:rsidR="00382EB5" w:rsidRPr="00942C83">
        <w:rPr>
          <w:rStyle w:val="tlid-translation"/>
          <w:rFonts w:ascii="Arial" w:hAnsi="Arial" w:cs="Arial"/>
          <w:b/>
          <w:sz w:val="24"/>
          <w:szCs w:val="24"/>
        </w:rPr>
        <w:t>Limba română / Romanian</w:t>
      </w:r>
    </w:p>
    <w:p w:rsidR="00382EB5" w:rsidRPr="00942C83" w:rsidRDefault="00382EB5" w:rsidP="00382EB5">
      <w:pPr>
        <w:spacing w:after="0"/>
        <w:ind w:firstLine="708"/>
        <w:jc w:val="both"/>
        <w:rPr>
          <w:rStyle w:val="textexposedshow"/>
          <w:rFonts w:ascii="Arial" w:hAnsi="Arial" w:cs="Arial"/>
          <w:sz w:val="24"/>
          <w:szCs w:val="24"/>
        </w:rPr>
      </w:pPr>
      <w:r w:rsidRPr="00942C83">
        <w:rPr>
          <w:rFonts w:ascii="Arial" w:hAnsi="Arial" w:cs="Arial"/>
          <w:sz w:val="24"/>
          <w:szCs w:val="24"/>
        </w:rPr>
        <w:t xml:space="preserve">Pentru formarea competențelor specifice limbii române : </w:t>
      </w:r>
      <w:r w:rsidRPr="00942C83">
        <w:rPr>
          <w:rFonts w:ascii="Arial" w:eastAsia="Times New Roman" w:hAnsi="Arial" w:cs="Arial"/>
          <w:sz w:val="24"/>
          <w:szCs w:val="24"/>
        </w:rPr>
        <w:t xml:space="preserve">extragerea unor informaţii de detaliu dintr-un text informativ sau literar accesibil; formularea unei păreri despre o povestire / personajele acesteia; participarea la interacţiuni pentru găsirea de soluţii la probleme </w:t>
      </w:r>
      <w:r w:rsidRPr="00942C83">
        <w:rPr>
          <w:rFonts w:ascii="Arial" w:hAnsi="Arial" w:cs="Arial"/>
          <w:sz w:val="24"/>
          <w:szCs w:val="24"/>
        </w:rPr>
        <w:t>, după citirea explicativă a textului  , grupați câte trei, elevii au completat  sarcinile de pe fișa de lucru (</w:t>
      </w:r>
      <w:r w:rsidRPr="00942C83">
        <w:rPr>
          <w:rFonts w:ascii="Arial" w:hAnsi="Arial" w:cs="Arial"/>
          <w:b/>
          <w:sz w:val="24"/>
          <w:szCs w:val="24"/>
        </w:rPr>
        <w:t>Cadrane</w:t>
      </w:r>
      <w:r w:rsidRPr="00942C83">
        <w:rPr>
          <w:rFonts w:ascii="Arial" w:hAnsi="Arial" w:cs="Arial"/>
          <w:sz w:val="24"/>
          <w:szCs w:val="24"/>
        </w:rPr>
        <w:t>)  cu privire la sinonimie, completarea spațiilor libere folosind informații din text, exprimarea părerii cu privire la  acordul/dezacordul față de</w:t>
      </w:r>
      <w:r w:rsidRPr="00942C83">
        <w:rPr>
          <w:rStyle w:val="textexposedshow"/>
          <w:rFonts w:ascii="Arial" w:hAnsi="Arial" w:cs="Arial"/>
          <w:sz w:val="24"/>
          <w:szCs w:val="24"/>
        </w:rPr>
        <w:t xml:space="preserve"> ceea ce a făcut Jack . Întrucât </w:t>
      </w:r>
      <w:r w:rsidRPr="00942C83">
        <w:rPr>
          <w:rFonts w:ascii="Arial" w:hAnsi="Arial" w:cs="Arial"/>
          <w:b/>
          <w:sz w:val="24"/>
          <w:szCs w:val="24"/>
        </w:rPr>
        <w:t>Metoda pălăriilor gânditoare</w:t>
      </w:r>
      <w:r w:rsidRPr="00942C83">
        <w:rPr>
          <w:rFonts w:ascii="Arial" w:hAnsi="Arial" w:cs="Arial"/>
          <w:sz w:val="24"/>
          <w:szCs w:val="24"/>
        </w:rPr>
        <w:t xml:space="preserve"> este o tehnică interactivă de stimulare a creativității participanților,  care se bazează pe interpretarea de roluri în funcție de pălăria aleasă, am optat pentru aceasta considerând că acele competențe pe care le-am vizat se pot realiza eficient în acest mod.</w:t>
      </w:r>
      <w:r w:rsidRPr="00942C83">
        <w:rPr>
          <w:rStyle w:val="textexposedshow"/>
          <w:rFonts w:ascii="Arial" w:hAnsi="Arial" w:cs="Arial"/>
          <w:sz w:val="24"/>
          <w:szCs w:val="24"/>
        </w:rPr>
        <w:t xml:space="preserve"> Sarcinile de la Pălăriile gânditoare au fost următoarele:</w:t>
      </w:r>
    </w:p>
    <w:p w:rsidR="00382EB5" w:rsidRPr="00942C83" w:rsidRDefault="00382EB5" w:rsidP="00382EB5">
      <w:pPr>
        <w:tabs>
          <w:tab w:val="left" w:pos="3062"/>
        </w:tabs>
        <w:spacing w:after="0"/>
        <w:jc w:val="both"/>
        <w:rPr>
          <w:rFonts w:ascii="Arial" w:hAnsi="Arial" w:cs="Arial"/>
          <w:sz w:val="24"/>
          <w:szCs w:val="24"/>
        </w:rPr>
      </w:pPr>
      <w:r w:rsidRPr="00942C83">
        <w:rPr>
          <w:rFonts w:ascii="Arial" w:hAnsi="Arial" w:cs="Arial"/>
          <w:sz w:val="24"/>
          <w:szCs w:val="24"/>
        </w:rPr>
        <w:t xml:space="preserve">1. </w:t>
      </w:r>
      <w:r w:rsidRPr="00942C83">
        <w:rPr>
          <w:rFonts w:ascii="Arial" w:hAnsi="Arial" w:cs="Arial"/>
          <w:b/>
          <w:sz w:val="24"/>
          <w:szCs w:val="24"/>
        </w:rPr>
        <w:t>Pălăria albă - informează</w:t>
      </w:r>
    </w:p>
    <w:p w:rsidR="00382EB5" w:rsidRPr="00942C83" w:rsidRDefault="00382EB5" w:rsidP="00382EB5">
      <w:pPr>
        <w:tabs>
          <w:tab w:val="left" w:pos="3062"/>
        </w:tabs>
        <w:spacing w:after="0"/>
        <w:jc w:val="both"/>
        <w:rPr>
          <w:rFonts w:ascii="Arial" w:hAnsi="Arial" w:cs="Arial"/>
          <w:sz w:val="24"/>
          <w:szCs w:val="24"/>
        </w:rPr>
      </w:pPr>
      <w:r w:rsidRPr="00942C83">
        <w:rPr>
          <w:rFonts w:ascii="Arial" w:hAnsi="Arial" w:cs="Arial"/>
          <w:sz w:val="24"/>
          <w:szCs w:val="24"/>
        </w:rPr>
        <w:t>Relatați pe scurt ce s-a întâmplat în lectură.</w:t>
      </w:r>
      <w:r w:rsidR="00636EC6" w:rsidRPr="00636EC6">
        <w:t xml:space="preserve"> </w:t>
      </w:r>
      <w:r w:rsidR="00636EC6">
        <w:rPr>
          <w:noProof/>
        </w:rPr>
        <w:drawing>
          <wp:anchor distT="0" distB="0" distL="114300" distR="114300" simplePos="0" relativeHeight="251671552" behindDoc="1" locked="0" layoutInCell="1" allowOverlap="1">
            <wp:simplePos x="0" y="0"/>
            <wp:positionH relativeFrom="column">
              <wp:posOffset>2993423</wp:posOffset>
            </wp:positionH>
            <wp:positionV relativeFrom="paragraph">
              <wp:posOffset>-9458</wp:posOffset>
            </wp:positionV>
            <wp:extent cx="2700087" cy="2021305"/>
            <wp:effectExtent l="19050" t="0" r="5013" b="0"/>
            <wp:wrapTight wrapText="bothSides">
              <wp:wrapPolygon edited="0">
                <wp:start x="-152" y="0"/>
                <wp:lineTo x="-152" y="21375"/>
                <wp:lineTo x="21640" y="21375"/>
                <wp:lineTo x="21640" y="0"/>
                <wp:lineTo x="-152" y="0"/>
              </wp:wrapPolygon>
            </wp:wrapTight>
            <wp:docPr id="33" name="Picture 33" descr="Este posibil ca imaginea să conţină: 6 persoane, oameni stând jos şi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ste posibil ca imaginea să conţină: 6 persoane, oameni stând jos şi interior"/>
                    <pic:cNvPicPr>
                      <a:picLocks noChangeAspect="1" noChangeArrowheads="1"/>
                    </pic:cNvPicPr>
                  </pic:nvPicPr>
                  <pic:blipFill>
                    <a:blip r:embed="rId11"/>
                    <a:srcRect/>
                    <a:stretch>
                      <a:fillRect/>
                    </a:stretch>
                  </pic:blipFill>
                  <pic:spPr bwMode="auto">
                    <a:xfrm>
                      <a:off x="0" y="0"/>
                      <a:ext cx="2700087" cy="2021305"/>
                    </a:xfrm>
                    <a:prstGeom prst="rect">
                      <a:avLst/>
                    </a:prstGeom>
                    <a:noFill/>
                    <a:ln w="9525">
                      <a:noFill/>
                      <a:miter lim="800000"/>
                      <a:headEnd/>
                      <a:tailEnd/>
                    </a:ln>
                  </pic:spPr>
                </pic:pic>
              </a:graphicData>
            </a:graphic>
          </wp:anchor>
        </w:drawing>
      </w:r>
    </w:p>
    <w:p w:rsidR="00382EB5" w:rsidRPr="00942C83" w:rsidRDefault="00382EB5" w:rsidP="00382EB5">
      <w:pPr>
        <w:tabs>
          <w:tab w:val="left" w:pos="3062"/>
        </w:tabs>
        <w:spacing w:after="0"/>
        <w:jc w:val="both"/>
        <w:rPr>
          <w:rFonts w:ascii="Arial" w:hAnsi="Arial" w:cs="Arial"/>
          <w:b/>
          <w:sz w:val="24"/>
          <w:szCs w:val="24"/>
        </w:rPr>
      </w:pPr>
      <w:r w:rsidRPr="00942C83">
        <w:rPr>
          <w:rFonts w:ascii="Arial" w:hAnsi="Arial" w:cs="Arial"/>
          <w:b/>
          <w:sz w:val="24"/>
          <w:szCs w:val="24"/>
        </w:rPr>
        <w:t>2.Pălăria roșie- sentimente</w:t>
      </w:r>
    </w:p>
    <w:p w:rsidR="00382EB5" w:rsidRPr="00942C83" w:rsidRDefault="00382EB5" w:rsidP="00382EB5">
      <w:pPr>
        <w:tabs>
          <w:tab w:val="left" w:pos="3062"/>
        </w:tabs>
        <w:spacing w:after="0"/>
        <w:jc w:val="both"/>
        <w:rPr>
          <w:rFonts w:ascii="Arial" w:hAnsi="Arial" w:cs="Arial"/>
          <w:sz w:val="24"/>
          <w:szCs w:val="24"/>
        </w:rPr>
      </w:pPr>
      <w:r w:rsidRPr="00942C83">
        <w:rPr>
          <w:rFonts w:ascii="Arial" w:hAnsi="Arial" w:cs="Arial"/>
          <w:sz w:val="24"/>
          <w:szCs w:val="24"/>
        </w:rPr>
        <w:t>Ce sentimente ați avut citind lectura?</w:t>
      </w:r>
    </w:p>
    <w:p w:rsidR="00382EB5" w:rsidRPr="00942C83" w:rsidRDefault="00382EB5" w:rsidP="00382EB5">
      <w:pPr>
        <w:tabs>
          <w:tab w:val="left" w:pos="3062"/>
        </w:tabs>
        <w:spacing w:after="0"/>
        <w:jc w:val="both"/>
        <w:rPr>
          <w:rFonts w:ascii="Arial" w:hAnsi="Arial" w:cs="Arial"/>
          <w:b/>
          <w:sz w:val="24"/>
          <w:szCs w:val="24"/>
        </w:rPr>
      </w:pPr>
      <w:r w:rsidRPr="00942C83">
        <w:rPr>
          <w:rFonts w:ascii="Arial" w:hAnsi="Arial" w:cs="Arial"/>
          <w:b/>
          <w:sz w:val="24"/>
          <w:szCs w:val="24"/>
        </w:rPr>
        <w:t>3.Pălăria neagră- aspecte negative</w:t>
      </w:r>
    </w:p>
    <w:p w:rsidR="00382EB5" w:rsidRPr="00942C83" w:rsidRDefault="00382EB5" w:rsidP="00382EB5">
      <w:pPr>
        <w:tabs>
          <w:tab w:val="left" w:pos="3062"/>
        </w:tabs>
        <w:spacing w:after="0"/>
        <w:jc w:val="both"/>
        <w:rPr>
          <w:rFonts w:ascii="Arial" w:hAnsi="Arial" w:cs="Arial"/>
          <w:sz w:val="24"/>
          <w:szCs w:val="24"/>
        </w:rPr>
      </w:pPr>
      <w:r w:rsidRPr="00942C83">
        <w:rPr>
          <w:rFonts w:ascii="Arial" w:hAnsi="Arial" w:cs="Arial"/>
          <w:sz w:val="24"/>
          <w:szCs w:val="24"/>
        </w:rPr>
        <w:t>Cu ce nu sunteți de acord? De ce?</w:t>
      </w:r>
    </w:p>
    <w:p w:rsidR="00382EB5" w:rsidRPr="00942C83" w:rsidRDefault="00382EB5" w:rsidP="00382EB5">
      <w:pPr>
        <w:tabs>
          <w:tab w:val="left" w:pos="3062"/>
        </w:tabs>
        <w:spacing w:after="0"/>
        <w:jc w:val="both"/>
        <w:rPr>
          <w:rFonts w:ascii="Arial" w:hAnsi="Arial" w:cs="Arial"/>
          <w:b/>
          <w:sz w:val="24"/>
          <w:szCs w:val="24"/>
        </w:rPr>
      </w:pPr>
      <w:r w:rsidRPr="00942C83">
        <w:rPr>
          <w:rFonts w:ascii="Arial" w:hAnsi="Arial" w:cs="Arial"/>
          <w:b/>
          <w:sz w:val="24"/>
          <w:szCs w:val="24"/>
        </w:rPr>
        <w:t>4.Pălăria verde- creativitate</w:t>
      </w:r>
    </w:p>
    <w:p w:rsidR="00382EB5" w:rsidRPr="00942C83" w:rsidRDefault="00382EB5" w:rsidP="00382EB5">
      <w:pPr>
        <w:tabs>
          <w:tab w:val="left" w:pos="3062"/>
        </w:tabs>
        <w:spacing w:after="0"/>
        <w:jc w:val="both"/>
        <w:rPr>
          <w:rFonts w:ascii="Arial" w:hAnsi="Arial" w:cs="Arial"/>
          <w:sz w:val="24"/>
          <w:szCs w:val="24"/>
        </w:rPr>
      </w:pPr>
      <w:r w:rsidRPr="00942C83">
        <w:rPr>
          <w:rFonts w:ascii="Arial" w:hAnsi="Arial" w:cs="Arial"/>
          <w:sz w:val="24"/>
          <w:szCs w:val="24"/>
        </w:rPr>
        <w:t>Imaginați-vă  un dialog cu Jack. Despre ce ați vorbi cu el?</w:t>
      </w:r>
    </w:p>
    <w:p w:rsidR="00382EB5" w:rsidRPr="00942C83" w:rsidRDefault="00382EB5" w:rsidP="00382EB5">
      <w:pPr>
        <w:tabs>
          <w:tab w:val="left" w:pos="3062"/>
        </w:tabs>
        <w:spacing w:after="0"/>
        <w:jc w:val="both"/>
        <w:rPr>
          <w:rFonts w:ascii="Arial" w:hAnsi="Arial" w:cs="Arial"/>
          <w:b/>
          <w:sz w:val="24"/>
          <w:szCs w:val="24"/>
        </w:rPr>
      </w:pPr>
      <w:r w:rsidRPr="00942C83">
        <w:rPr>
          <w:rFonts w:ascii="Arial" w:hAnsi="Arial" w:cs="Arial"/>
          <w:b/>
          <w:sz w:val="24"/>
          <w:szCs w:val="24"/>
        </w:rPr>
        <w:t>5. Pălăria galbenă- aspecte pozitive</w:t>
      </w:r>
    </w:p>
    <w:p w:rsidR="00382EB5" w:rsidRPr="00942C83" w:rsidRDefault="00636EC6" w:rsidP="00382EB5">
      <w:pPr>
        <w:tabs>
          <w:tab w:val="left" w:pos="3062"/>
        </w:tabs>
        <w:spacing w:after="0"/>
        <w:jc w:val="both"/>
        <w:rPr>
          <w:rFonts w:ascii="Arial" w:hAnsi="Arial" w:cs="Arial"/>
          <w:sz w:val="24"/>
          <w:szCs w:val="24"/>
        </w:rPr>
      </w:pPr>
      <w:r>
        <w:rPr>
          <w:rFonts w:ascii="Arial" w:hAnsi="Arial" w:cs="Arial"/>
          <w:noProof/>
          <w:sz w:val="24"/>
          <w:szCs w:val="24"/>
        </w:rPr>
        <w:drawing>
          <wp:anchor distT="0" distB="0" distL="114300" distR="114300" simplePos="0" relativeHeight="251672576" behindDoc="1" locked="0" layoutInCell="1" allowOverlap="1">
            <wp:simplePos x="0" y="0"/>
            <wp:positionH relativeFrom="column">
              <wp:posOffset>2993390</wp:posOffset>
            </wp:positionH>
            <wp:positionV relativeFrom="paragraph">
              <wp:posOffset>-3810</wp:posOffset>
            </wp:positionV>
            <wp:extent cx="2844165" cy="2117090"/>
            <wp:effectExtent l="19050" t="0" r="0" b="0"/>
            <wp:wrapTight wrapText="bothSides">
              <wp:wrapPolygon edited="0">
                <wp:start x="-145" y="0"/>
                <wp:lineTo x="-145" y="21380"/>
                <wp:lineTo x="21557" y="21380"/>
                <wp:lineTo x="21557" y="0"/>
                <wp:lineTo x="-145"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cstate="print"/>
                    <a:srcRect/>
                    <a:stretch>
                      <a:fillRect/>
                    </a:stretch>
                  </pic:blipFill>
                  <pic:spPr bwMode="auto">
                    <a:xfrm>
                      <a:off x="0" y="0"/>
                      <a:ext cx="2844165" cy="2117090"/>
                    </a:xfrm>
                    <a:prstGeom prst="rect">
                      <a:avLst/>
                    </a:prstGeom>
                    <a:noFill/>
                    <a:ln w="9525">
                      <a:noFill/>
                      <a:miter lim="800000"/>
                      <a:headEnd/>
                      <a:tailEnd/>
                    </a:ln>
                  </pic:spPr>
                </pic:pic>
              </a:graphicData>
            </a:graphic>
          </wp:anchor>
        </w:drawing>
      </w:r>
      <w:r w:rsidR="00382EB5" w:rsidRPr="00942C83">
        <w:rPr>
          <w:rFonts w:ascii="Arial" w:hAnsi="Arial" w:cs="Arial"/>
          <w:sz w:val="24"/>
          <w:szCs w:val="24"/>
        </w:rPr>
        <w:t>Ce calități ale lui Jack ați descoperit pe parcursul lecturii?</w:t>
      </w:r>
    </w:p>
    <w:p w:rsidR="00382EB5" w:rsidRPr="00942C83" w:rsidRDefault="00382EB5" w:rsidP="00636EC6">
      <w:pPr>
        <w:tabs>
          <w:tab w:val="left" w:pos="3062"/>
          <w:tab w:val="left" w:pos="6783"/>
        </w:tabs>
        <w:spacing w:after="0"/>
        <w:jc w:val="both"/>
        <w:rPr>
          <w:rFonts w:ascii="Arial" w:hAnsi="Arial" w:cs="Arial"/>
          <w:b/>
          <w:sz w:val="24"/>
          <w:szCs w:val="24"/>
        </w:rPr>
      </w:pPr>
      <w:r w:rsidRPr="00942C83">
        <w:rPr>
          <w:rFonts w:ascii="Arial" w:hAnsi="Arial" w:cs="Arial"/>
          <w:b/>
          <w:sz w:val="24"/>
          <w:szCs w:val="24"/>
        </w:rPr>
        <w:t>6. Pălăria albastră- clarifică</w:t>
      </w:r>
      <w:r w:rsidR="00636EC6">
        <w:rPr>
          <w:rFonts w:ascii="Arial" w:hAnsi="Arial" w:cs="Arial"/>
          <w:b/>
          <w:sz w:val="24"/>
          <w:szCs w:val="24"/>
        </w:rPr>
        <w:tab/>
      </w:r>
    </w:p>
    <w:p w:rsidR="00382EB5" w:rsidRPr="00942C83" w:rsidRDefault="00382EB5" w:rsidP="00382EB5">
      <w:pPr>
        <w:tabs>
          <w:tab w:val="left" w:pos="3062"/>
        </w:tabs>
        <w:spacing w:after="0"/>
        <w:jc w:val="both"/>
        <w:rPr>
          <w:rFonts w:ascii="Arial" w:hAnsi="Arial" w:cs="Arial"/>
          <w:sz w:val="24"/>
          <w:szCs w:val="24"/>
        </w:rPr>
      </w:pPr>
      <w:r w:rsidRPr="00942C83">
        <w:rPr>
          <w:rFonts w:ascii="Arial" w:hAnsi="Arial" w:cs="Arial"/>
          <w:sz w:val="24"/>
          <w:szCs w:val="24"/>
        </w:rPr>
        <w:lastRenderedPageBreak/>
        <w:t>Clarificați de ce a acționat Jack așa pe parcursul lecturii.</w:t>
      </w:r>
    </w:p>
    <w:p w:rsidR="00942C83" w:rsidRPr="00942C83" w:rsidRDefault="00942C83" w:rsidP="00382EB5">
      <w:pPr>
        <w:tabs>
          <w:tab w:val="left" w:pos="3062"/>
        </w:tabs>
        <w:spacing w:after="0"/>
        <w:jc w:val="both"/>
        <w:rPr>
          <w:rFonts w:ascii="Arial" w:hAnsi="Arial" w:cs="Arial"/>
          <w:sz w:val="24"/>
          <w:szCs w:val="24"/>
        </w:rPr>
      </w:pPr>
    </w:p>
    <w:p w:rsidR="00942C83" w:rsidRPr="00942C83" w:rsidRDefault="00942C83" w:rsidP="00942C83">
      <w:pPr>
        <w:tabs>
          <w:tab w:val="left" w:pos="3062"/>
        </w:tabs>
        <w:spacing w:after="0"/>
        <w:rPr>
          <w:rStyle w:val="tlid-translation"/>
          <w:rFonts w:ascii="Arial" w:hAnsi="Arial" w:cs="Arial"/>
          <w:sz w:val="24"/>
          <w:szCs w:val="24"/>
        </w:rPr>
      </w:pPr>
      <w:r w:rsidRPr="00942C83">
        <w:rPr>
          <w:rStyle w:val="tlid-translation"/>
          <w:rFonts w:ascii="Arial" w:hAnsi="Arial" w:cs="Arial"/>
          <w:sz w:val="24"/>
          <w:szCs w:val="24"/>
        </w:rPr>
        <w:t xml:space="preserve">To develop the specific skills of the Romanian language: extracting some detailed information from an accessible informational or literary text; formulate an opinion about a story / its characters; participating in interactions to find solutions to problems, after the explanatory reading of the text, grouped  in three, the students completed the tasks on the worksheet (Cadrans) regarding synonymy, filling in the blanks using information from the text, expressing their opinion on the text agreement / disagreement with what Jack did. </w:t>
      </w:r>
    </w:p>
    <w:p w:rsidR="00942C83" w:rsidRDefault="00942C83" w:rsidP="00942C83">
      <w:pPr>
        <w:tabs>
          <w:tab w:val="left" w:pos="3062"/>
        </w:tabs>
        <w:spacing w:after="0"/>
        <w:rPr>
          <w:rStyle w:val="tlid-translation"/>
          <w:rFonts w:ascii="Arial" w:hAnsi="Arial" w:cs="Arial"/>
          <w:sz w:val="24"/>
          <w:szCs w:val="24"/>
        </w:rPr>
      </w:pPr>
      <w:r w:rsidRPr="00942C83">
        <w:rPr>
          <w:rStyle w:val="tlid-translation"/>
          <w:rFonts w:ascii="Arial" w:hAnsi="Arial" w:cs="Arial"/>
          <w:sz w:val="24"/>
          <w:szCs w:val="24"/>
        </w:rPr>
        <w:t>The Thinking Hats Method is an interactive technique to stimulate the creativity of the participants, which is based on the interpretation of roles depending on the hat chosen, I opted for this considering that the competencies we have targeted can be effectively achieved in this way. The tasks of the Thinking Hats were as follows:</w:t>
      </w:r>
      <w:r w:rsidRPr="00942C83">
        <w:rPr>
          <w:rFonts w:ascii="Arial" w:hAnsi="Arial" w:cs="Arial"/>
          <w:sz w:val="24"/>
          <w:szCs w:val="24"/>
        </w:rPr>
        <w:br/>
      </w:r>
      <w:r w:rsidRPr="00942C83">
        <w:rPr>
          <w:rStyle w:val="tlid-translation"/>
          <w:rFonts w:ascii="Arial" w:hAnsi="Arial" w:cs="Arial"/>
          <w:sz w:val="24"/>
          <w:szCs w:val="24"/>
        </w:rPr>
        <w:t>1. White hat - inform</w:t>
      </w:r>
      <w:r w:rsidRPr="00942C83">
        <w:rPr>
          <w:rFonts w:ascii="Arial" w:hAnsi="Arial" w:cs="Arial"/>
          <w:sz w:val="24"/>
          <w:szCs w:val="24"/>
        </w:rPr>
        <w:br/>
      </w:r>
      <w:r w:rsidRPr="00942C83">
        <w:rPr>
          <w:rStyle w:val="tlid-translation"/>
          <w:rFonts w:ascii="Arial" w:hAnsi="Arial" w:cs="Arial"/>
          <w:sz w:val="24"/>
          <w:szCs w:val="24"/>
        </w:rPr>
        <w:t>Briefly tell what happened in the text.</w:t>
      </w:r>
      <w:r w:rsidRPr="00942C83">
        <w:rPr>
          <w:rFonts w:ascii="Arial" w:hAnsi="Arial" w:cs="Arial"/>
          <w:sz w:val="24"/>
          <w:szCs w:val="24"/>
        </w:rPr>
        <w:br/>
      </w:r>
      <w:r w:rsidRPr="00942C83">
        <w:rPr>
          <w:rStyle w:val="tlid-translation"/>
          <w:rFonts w:ascii="Arial" w:hAnsi="Arial" w:cs="Arial"/>
          <w:sz w:val="24"/>
          <w:szCs w:val="24"/>
        </w:rPr>
        <w:t>2. The red hat - feelings</w:t>
      </w:r>
      <w:r w:rsidRPr="00942C83">
        <w:rPr>
          <w:rFonts w:ascii="Arial" w:hAnsi="Arial" w:cs="Arial"/>
          <w:sz w:val="24"/>
          <w:szCs w:val="24"/>
        </w:rPr>
        <w:br/>
      </w:r>
      <w:r w:rsidRPr="00942C83">
        <w:rPr>
          <w:rStyle w:val="tlid-translation"/>
          <w:rFonts w:ascii="Arial" w:hAnsi="Arial" w:cs="Arial"/>
          <w:sz w:val="24"/>
          <w:szCs w:val="24"/>
        </w:rPr>
        <w:t>What feelings have you had while reading?</w:t>
      </w:r>
      <w:r w:rsidRPr="00942C83">
        <w:rPr>
          <w:rFonts w:ascii="Arial" w:hAnsi="Arial" w:cs="Arial"/>
          <w:sz w:val="24"/>
          <w:szCs w:val="24"/>
        </w:rPr>
        <w:br/>
      </w:r>
      <w:r w:rsidRPr="00942C83">
        <w:rPr>
          <w:rStyle w:val="tlid-translation"/>
          <w:rFonts w:ascii="Arial" w:hAnsi="Arial" w:cs="Arial"/>
          <w:sz w:val="24"/>
          <w:szCs w:val="24"/>
        </w:rPr>
        <w:t>3. The black hat - negative aspects</w:t>
      </w:r>
      <w:r w:rsidRPr="00942C83">
        <w:rPr>
          <w:rFonts w:ascii="Arial" w:hAnsi="Arial" w:cs="Arial"/>
          <w:sz w:val="24"/>
          <w:szCs w:val="24"/>
        </w:rPr>
        <w:br/>
      </w:r>
      <w:r w:rsidRPr="00942C83">
        <w:rPr>
          <w:rStyle w:val="tlid-translation"/>
          <w:rFonts w:ascii="Arial" w:hAnsi="Arial" w:cs="Arial"/>
          <w:sz w:val="24"/>
          <w:szCs w:val="24"/>
        </w:rPr>
        <w:t>What do you disagree with? Why?</w:t>
      </w:r>
      <w:r w:rsidRPr="00942C83">
        <w:rPr>
          <w:rFonts w:ascii="Arial" w:hAnsi="Arial" w:cs="Arial"/>
          <w:sz w:val="24"/>
          <w:szCs w:val="24"/>
        </w:rPr>
        <w:br/>
      </w:r>
      <w:r w:rsidRPr="00942C83">
        <w:rPr>
          <w:rStyle w:val="tlid-translation"/>
          <w:rFonts w:ascii="Arial" w:hAnsi="Arial" w:cs="Arial"/>
          <w:sz w:val="24"/>
          <w:szCs w:val="24"/>
        </w:rPr>
        <w:t>4. The green hat - creativity</w:t>
      </w:r>
      <w:r w:rsidRPr="00942C83">
        <w:rPr>
          <w:rFonts w:ascii="Arial" w:hAnsi="Arial" w:cs="Arial"/>
          <w:sz w:val="24"/>
          <w:szCs w:val="24"/>
        </w:rPr>
        <w:br/>
      </w:r>
      <w:r w:rsidRPr="00942C83">
        <w:rPr>
          <w:rStyle w:val="tlid-translation"/>
          <w:rFonts w:ascii="Arial" w:hAnsi="Arial" w:cs="Arial"/>
          <w:sz w:val="24"/>
          <w:szCs w:val="24"/>
        </w:rPr>
        <w:t>Imagine a dialogue with Jack. What would you talk to him about?</w:t>
      </w:r>
      <w:r w:rsidRPr="00942C83">
        <w:rPr>
          <w:rFonts w:ascii="Arial" w:hAnsi="Arial" w:cs="Arial"/>
          <w:sz w:val="24"/>
          <w:szCs w:val="24"/>
        </w:rPr>
        <w:br/>
      </w:r>
      <w:r w:rsidRPr="00942C83">
        <w:rPr>
          <w:rStyle w:val="tlid-translation"/>
          <w:rFonts w:ascii="Arial" w:hAnsi="Arial" w:cs="Arial"/>
          <w:sz w:val="24"/>
          <w:szCs w:val="24"/>
        </w:rPr>
        <w:t>5. Yellow hat - positive aspects</w:t>
      </w:r>
      <w:r w:rsidRPr="00942C83">
        <w:rPr>
          <w:rFonts w:ascii="Arial" w:hAnsi="Arial" w:cs="Arial"/>
          <w:sz w:val="24"/>
          <w:szCs w:val="24"/>
        </w:rPr>
        <w:br/>
      </w:r>
      <w:r w:rsidRPr="00942C83">
        <w:rPr>
          <w:rStyle w:val="tlid-translation"/>
          <w:rFonts w:ascii="Arial" w:hAnsi="Arial" w:cs="Arial"/>
          <w:sz w:val="24"/>
          <w:szCs w:val="24"/>
        </w:rPr>
        <w:t>What qualities of Jack have you discovered during your reading?</w:t>
      </w:r>
      <w:r w:rsidRPr="00942C83">
        <w:rPr>
          <w:rFonts w:ascii="Arial" w:hAnsi="Arial" w:cs="Arial"/>
          <w:sz w:val="24"/>
          <w:szCs w:val="24"/>
        </w:rPr>
        <w:br/>
      </w:r>
      <w:r w:rsidRPr="00942C83">
        <w:rPr>
          <w:rStyle w:val="tlid-translation"/>
          <w:rFonts w:ascii="Arial" w:hAnsi="Arial" w:cs="Arial"/>
          <w:sz w:val="24"/>
          <w:szCs w:val="24"/>
        </w:rPr>
        <w:t>6. Blue hat - clarifies</w:t>
      </w:r>
      <w:r w:rsidRPr="00942C83">
        <w:rPr>
          <w:rFonts w:ascii="Arial" w:hAnsi="Arial" w:cs="Arial"/>
          <w:sz w:val="24"/>
          <w:szCs w:val="24"/>
        </w:rPr>
        <w:br/>
      </w:r>
      <w:r w:rsidRPr="00942C83">
        <w:rPr>
          <w:rStyle w:val="tlid-translation"/>
          <w:rFonts w:ascii="Arial" w:hAnsi="Arial" w:cs="Arial"/>
          <w:sz w:val="24"/>
          <w:szCs w:val="24"/>
        </w:rPr>
        <w:t>Clarify why Jack acted this way during the events in the story.</w:t>
      </w:r>
    </w:p>
    <w:p w:rsidR="00942C83" w:rsidRPr="00942C83" w:rsidRDefault="00942C83" w:rsidP="00942C83">
      <w:pPr>
        <w:tabs>
          <w:tab w:val="left" w:pos="3062"/>
        </w:tabs>
        <w:spacing w:after="0"/>
        <w:rPr>
          <w:rStyle w:val="textexposedshow"/>
          <w:rFonts w:ascii="Arial" w:hAnsi="Arial" w:cs="Arial"/>
          <w:sz w:val="24"/>
          <w:szCs w:val="24"/>
        </w:rPr>
      </w:pPr>
    </w:p>
    <w:p w:rsidR="00382EB5" w:rsidRPr="00942C83" w:rsidRDefault="00382EB5" w:rsidP="00382EB5">
      <w:pPr>
        <w:spacing w:after="0"/>
        <w:ind w:firstLine="708"/>
        <w:jc w:val="both"/>
        <w:rPr>
          <w:rStyle w:val="textexposedshow"/>
          <w:rFonts w:ascii="Arial" w:hAnsi="Arial" w:cs="Arial"/>
          <w:b/>
          <w:sz w:val="24"/>
          <w:szCs w:val="24"/>
        </w:rPr>
      </w:pPr>
      <w:r w:rsidRPr="00942C83">
        <w:rPr>
          <w:rStyle w:val="textexposedshow"/>
          <w:rFonts w:ascii="Arial" w:hAnsi="Arial" w:cs="Arial"/>
          <w:b/>
          <w:sz w:val="24"/>
          <w:szCs w:val="24"/>
        </w:rPr>
        <w:t xml:space="preserve">2. Științe/ Science : </w:t>
      </w:r>
    </w:p>
    <w:p w:rsidR="00FA25E2" w:rsidRDefault="00382EB5" w:rsidP="00382EB5">
      <w:pPr>
        <w:spacing w:after="0"/>
        <w:ind w:firstLine="708"/>
        <w:jc w:val="both"/>
        <w:rPr>
          <w:rStyle w:val="textexposedshow"/>
          <w:rFonts w:ascii="Arial" w:hAnsi="Arial" w:cs="Arial"/>
          <w:sz w:val="24"/>
          <w:szCs w:val="24"/>
        </w:rPr>
      </w:pPr>
      <w:r w:rsidRPr="00942C83">
        <w:rPr>
          <w:rStyle w:val="textexposedshow"/>
          <w:rFonts w:ascii="Arial" w:hAnsi="Arial" w:cs="Arial"/>
          <w:sz w:val="24"/>
          <w:szCs w:val="24"/>
        </w:rPr>
        <w:t xml:space="preserve">Elevii au semănat boabe de fasole- în pământ sau  în pungi transparente, lipite pe fereastra clasei,  respectând condițiile necesare creșterii unei plante, urmând ca observațiile să fie trecute în </w:t>
      </w:r>
      <w:r w:rsidRPr="00942C83">
        <w:rPr>
          <w:rStyle w:val="textexposedshow"/>
          <w:rFonts w:ascii="Arial" w:hAnsi="Arial" w:cs="Arial"/>
          <w:sz w:val="24"/>
          <w:szCs w:val="24"/>
          <w:u w:val="single"/>
        </w:rPr>
        <w:t>Jurnalul unei plante de fasole</w:t>
      </w:r>
      <w:r w:rsidRPr="00942C83">
        <w:rPr>
          <w:rStyle w:val="textexposedshow"/>
          <w:rFonts w:ascii="Arial" w:hAnsi="Arial" w:cs="Arial"/>
          <w:sz w:val="24"/>
          <w:szCs w:val="24"/>
        </w:rPr>
        <w:t xml:space="preserve"> (resursă descărcată  de pe Twinkl). </w:t>
      </w:r>
    </w:p>
    <w:p w:rsidR="00942C83" w:rsidRPr="00942C83" w:rsidRDefault="00942C83" w:rsidP="00382EB5">
      <w:pPr>
        <w:spacing w:after="0"/>
        <w:ind w:firstLine="708"/>
        <w:jc w:val="both"/>
        <w:rPr>
          <w:rStyle w:val="textexposedshow"/>
          <w:rFonts w:ascii="Arial" w:hAnsi="Arial" w:cs="Arial"/>
          <w:sz w:val="24"/>
          <w:szCs w:val="24"/>
        </w:rPr>
      </w:pPr>
    </w:p>
    <w:p w:rsidR="00942C83" w:rsidRDefault="00942C83" w:rsidP="00382EB5">
      <w:pPr>
        <w:spacing w:after="0"/>
        <w:ind w:firstLine="708"/>
        <w:jc w:val="both"/>
        <w:rPr>
          <w:rStyle w:val="tlid-translation"/>
          <w:rFonts w:ascii="Arial" w:hAnsi="Arial" w:cs="Arial"/>
          <w:sz w:val="24"/>
          <w:szCs w:val="24"/>
        </w:rPr>
      </w:pPr>
      <w:r w:rsidRPr="00942C83">
        <w:rPr>
          <w:rStyle w:val="tlid-translation"/>
          <w:rFonts w:ascii="Arial" w:hAnsi="Arial" w:cs="Arial"/>
          <w:sz w:val="24"/>
          <w:szCs w:val="24"/>
        </w:rPr>
        <w:t xml:space="preserve">Students had to  sow beans - in the ground or in transparent bags, glued to the classroom window, respecting the conditions necessary for growing a plant, followed by observations being recorded in the Journal of a bean plant (resource downloaded from Twinkl). </w:t>
      </w:r>
    </w:p>
    <w:p w:rsidR="00FF3DEC" w:rsidRDefault="00FF3DEC" w:rsidP="00382EB5">
      <w:pPr>
        <w:spacing w:after="0"/>
        <w:ind w:firstLine="708"/>
        <w:jc w:val="both"/>
        <w:rPr>
          <w:rStyle w:val="tlid-translation"/>
          <w:rFonts w:ascii="Arial" w:hAnsi="Arial" w:cs="Arial"/>
          <w:sz w:val="24"/>
          <w:szCs w:val="24"/>
        </w:rPr>
      </w:pPr>
      <w:r>
        <w:rPr>
          <w:rFonts w:ascii="Arial" w:hAnsi="Arial" w:cs="Arial"/>
          <w:noProof/>
          <w:sz w:val="24"/>
          <w:szCs w:val="24"/>
        </w:rPr>
        <w:lastRenderedPageBreak/>
        <w:drawing>
          <wp:anchor distT="0" distB="0" distL="114300" distR="114300" simplePos="0" relativeHeight="251667456" behindDoc="1" locked="0" layoutInCell="1" allowOverlap="1">
            <wp:simplePos x="0" y="0"/>
            <wp:positionH relativeFrom="column">
              <wp:posOffset>4292600</wp:posOffset>
            </wp:positionH>
            <wp:positionV relativeFrom="paragraph">
              <wp:posOffset>62230</wp:posOffset>
            </wp:positionV>
            <wp:extent cx="1971675" cy="1491615"/>
            <wp:effectExtent l="19050" t="0" r="9525" b="0"/>
            <wp:wrapTight wrapText="bothSides">
              <wp:wrapPolygon edited="0">
                <wp:start x="-209" y="0"/>
                <wp:lineTo x="-209" y="21517"/>
                <wp:lineTo x="21704" y="21517"/>
                <wp:lineTo x="21704" y="0"/>
                <wp:lineTo x="-209" y="0"/>
              </wp:wrapPolygon>
            </wp:wrapTight>
            <wp:docPr id="19" name="Picture 19" descr="Este posibil ca imaginea să conţină: plantă şi în aer li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ste posibil ca imaginea să conţină: plantă şi în aer liber"/>
                    <pic:cNvPicPr>
                      <a:picLocks noChangeAspect="1" noChangeArrowheads="1"/>
                    </pic:cNvPicPr>
                  </pic:nvPicPr>
                  <pic:blipFill>
                    <a:blip r:embed="rId13" cstate="print"/>
                    <a:srcRect/>
                    <a:stretch>
                      <a:fillRect/>
                    </a:stretch>
                  </pic:blipFill>
                  <pic:spPr bwMode="auto">
                    <a:xfrm>
                      <a:off x="0" y="0"/>
                      <a:ext cx="1971675" cy="1491615"/>
                    </a:xfrm>
                    <a:prstGeom prst="rect">
                      <a:avLst/>
                    </a:prstGeom>
                    <a:noFill/>
                    <a:ln w="9525">
                      <a:noFill/>
                      <a:miter lim="800000"/>
                      <a:headEnd/>
                      <a:tailEnd/>
                    </a:ln>
                  </pic:spPr>
                </pic:pic>
              </a:graphicData>
            </a:graphic>
          </wp:anchor>
        </w:drawing>
      </w:r>
      <w:r>
        <w:rPr>
          <w:rFonts w:ascii="Arial" w:hAnsi="Arial" w:cs="Arial"/>
          <w:noProof/>
          <w:sz w:val="24"/>
          <w:szCs w:val="24"/>
        </w:rPr>
        <w:drawing>
          <wp:anchor distT="0" distB="0" distL="114300" distR="114300" simplePos="0" relativeHeight="251670528" behindDoc="1" locked="0" layoutInCell="1" allowOverlap="1">
            <wp:simplePos x="0" y="0"/>
            <wp:positionH relativeFrom="column">
              <wp:posOffset>2053590</wp:posOffset>
            </wp:positionH>
            <wp:positionV relativeFrom="paragraph">
              <wp:posOffset>62230</wp:posOffset>
            </wp:positionV>
            <wp:extent cx="2073910" cy="2766695"/>
            <wp:effectExtent l="19050" t="0" r="2540" b="0"/>
            <wp:wrapTight wrapText="bothSides">
              <wp:wrapPolygon edited="0">
                <wp:start x="-198" y="0"/>
                <wp:lineTo x="-198" y="21417"/>
                <wp:lineTo x="21626" y="21417"/>
                <wp:lineTo x="21626" y="0"/>
                <wp:lineTo x="-198" y="0"/>
              </wp:wrapPolygon>
            </wp:wrapTight>
            <wp:docPr id="32" name="Picture 32" descr="E:\clasa 3 2019-2020\ianuarie\de pe tablete de la copii\IMG_20200130_112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clasa 3 2019-2020\ianuarie\de pe tablete de la copii\IMG_20200130_112439.jpg"/>
                    <pic:cNvPicPr>
                      <a:picLocks noChangeAspect="1" noChangeArrowheads="1"/>
                    </pic:cNvPicPr>
                  </pic:nvPicPr>
                  <pic:blipFill>
                    <a:blip r:embed="rId14" cstate="print"/>
                    <a:srcRect/>
                    <a:stretch>
                      <a:fillRect/>
                    </a:stretch>
                  </pic:blipFill>
                  <pic:spPr bwMode="auto">
                    <a:xfrm>
                      <a:off x="0" y="0"/>
                      <a:ext cx="2073910" cy="2766695"/>
                    </a:xfrm>
                    <a:prstGeom prst="rect">
                      <a:avLst/>
                    </a:prstGeom>
                    <a:noFill/>
                    <a:ln w="9525">
                      <a:noFill/>
                      <a:miter lim="800000"/>
                      <a:headEnd/>
                      <a:tailEnd/>
                    </a:ln>
                  </pic:spPr>
                </pic:pic>
              </a:graphicData>
            </a:graphic>
          </wp:anchor>
        </w:drawing>
      </w:r>
      <w:r>
        <w:rPr>
          <w:rFonts w:ascii="Arial" w:hAnsi="Arial" w:cs="Arial"/>
          <w:noProof/>
          <w:sz w:val="24"/>
          <w:szCs w:val="24"/>
        </w:rPr>
        <w:drawing>
          <wp:anchor distT="0" distB="0" distL="114300" distR="114300" simplePos="0" relativeHeight="251669504" behindDoc="1" locked="0" layoutInCell="1" allowOverlap="1">
            <wp:simplePos x="0" y="0"/>
            <wp:positionH relativeFrom="column">
              <wp:posOffset>33655</wp:posOffset>
            </wp:positionH>
            <wp:positionV relativeFrom="paragraph">
              <wp:posOffset>182880</wp:posOffset>
            </wp:positionV>
            <wp:extent cx="1972945" cy="2646680"/>
            <wp:effectExtent l="19050" t="0" r="8255" b="0"/>
            <wp:wrapTight wrapText="bothSides">
              <wp:wrapPolygon edited="0">
                <wp:start x="-209" y="0"/>
                <wp:lineTo x="-209" y="21455"/>
                <wp:lineTo x="21690" y="21455"/>
                <wp:lineTo x="21690" y="0"/>
                <wp:lineTo x="-209" y="0"/>
              </wp:wrapPolygon>
            </wp:wrapTight>
            <wp:docPr id="31" name="Picture 31" descr="E:\clasa 3 2019-2020\ianuarie\de pe tablete de la copii\IMG_20200130_112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clasa 3 2019-2020\ianuarie\de pe tablete de la copii\IMG_20200130_112454.jpg"/>
                    <pic:cNvPicPr>
                      <a:picLocks noChangeAspect="1" noChangeArrowheads="1"/>
                    </pic:cNvPicPr>
                  </pic:nvPicPr>
                  <pic:blipFill>
                    <a:blip r:embed="rId15" cstate="print"/>
                    <a:srcRect/>
                    <a:stretch>
                      <a:fillRect/>
                    </a:stretch>
                  </pic:blipFill>
                  <pic:spPr bwMode="auto">
                    <a:xfrm>
                      <a:off x="0" y="0"/>
                      <a:ext cx="1972945" cy="2646680"/>
                    </a:xfrm>
                    <a:prstGeom prst="rect">
                      <a:avLst/>
                    </a:prstGeom>
                    <a:noFill/>
                    <a:ln w="9525">
                      <a:noFill/>
                      <a:miter lim="800000"/>
                      <a:headEnd/>
                      <a:tailEnd/>
                    </a:ln>
                  </pic:spPr>
                </pic:pic>
              </a:graphicData>
            </a:graphic>
          </wp:anchor>
        </w:drawing>
      </w:r>
    </w:p>
    <w:p w:rsidR="00FF3DEC" w:rsidRDefault="00FF3DEC" w:rsidP="00382EB5">
      <w:pPr>
        <w:spacing w:after="0"/>
        <w:ind w:firstLine="708"/>
        <w:jc w:val="both"/>
        <w:rPr>
          <w:rStyle w:val="tlid-translation"/>
          <w:rFonts w:ascii="Arial" w:hAnsi="Arial" w:cs="Arial"/>
          <w:sz w:val="24"/>
          <w:szCs w:val="24"/>
        </w:rPr>
      </w:pPr>
      <w:r>
        <w:rPr>
          <w:rFonts w:ascii="Arial" w:hAnsi="Arial" w:cs="Arial"/>
          <w:noProof/>
          <w:sz w:val="24"/>
          <w:szCs w:val="24"/>
        </w:rPr>
        <w:drawing>
          <wp:anchor distT="0" distB="0" distL="114300" distR="114300" simplePos="0" relativeHeight="251668480" behindDoc="1" locked="0" layoutInCell="1" allowOverlap="1">
            <wp:simplePos x="0" y="0"/>
            <wp:positionH relativeFrom="column">
              <wp:posOffset>-3970020</wp:posOffset>
            </wp:positionH>
            <wp:positionV relativeFrom="paragraph">
              <wp:posOffset>1370965</wp:posOffset>
            </wp:positionV>
            <wp:extent cx="3084830" cy="2292985"/>
            <wp:effectExtent l="19050" t="0" r="1270" b="0"/>
            <wp:wrapTight wrapText="bothSides">
              <wp:wrapPolygon edited="0">
                <wp:start x="-133" y="0"/>
                <wp:lineTo x="-133" y="21355"/>
                <wp:lineTo x="21609" y="21355"/>
                <wp:lineTo x="21609" y="0"/>
                <wp:lineTo x="-133"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srcRect/>
                    <a:stretch>
                      <a:fillRect/>
                    </a:stretch>
                  </pic:blipFill>
                  <pic:spPr bwMode="auto">
                    <a:xfrm>
                      <a:off x="0" y="0"/>
                      <a:ext cx="3084830" cy="2292985"/>
                    </a:xfrm>
                    <a:prstGeom prst="rect">
                      <a:avLst/>
                    </a:prstGeom>
                    <a:noFill/>
                    <a:ln w="9525">
                      <a:noFill/>
                      <a:miter lim="800000"/>
                      <a:headEnd/>
                      <a:tailEnd/>
                    </a:ln>
                  </pic:spPr>
                </pic:pic>
              </a:graphicData>
            </a:graphic>
          </wp:anchor>
        </w:drawing>
      </w:r>
      <w:r>
        <w:rPr>
          <w:rFonts w:ascii="Arial" w:hAnsi="Arial" w:cs="Arial"/>
          <w:noProof/>
          <w:sz w:val="24"/>
          <w:szCs w:val="24"/>
        </w:rPr>
        <w:drawing>
          <wp:anchor distT="0" distB="0" distL="114300" distR="114300" simplePos="0" relativeHeight="251666432" behindDoc="1" locked="0" layoutInCell="1" allowOverlap="1">
            <wp:simplePos x="0" y="0"/>
            <wp:positionH relativeFrom="column">
              <wp:posOffset>-116840</wp:posOffset>
            </wp:positionH>
            <wp:positionV relativeFrom="paragraph">
              <wp:posOffset>-48895</wp:posOffset>
            </wp:positionV>
            <wp:extent cx="2218690" cy="1659890"/>
            <wp:effectExtent l="19050" t="0" r="0" b="0"/>
            <wp:wrapTight wrapText="bothSides">
              <wp:wrapPolygon edited="0">
                <wp:start x="-185" y="0"/>
                <wp:lineTo x="-185" y="21319"/>
                <wp:lineTo x="21513" y="21319"/>
                <wp:lineTo x="21513" y="0"/>
                <wp:lineTo x="-185"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2218690" cy="1659890"/>
                    </a:xfrm>
                    <a:prstGeom prst="rect">
                      <a:avLst/>
                    </a:prstGeom>
                    <a:noFill/>
                    <a:ln w="9525">
                      <a:noFill/>
                      <a:miter lim="800000"/>
                      <a:headEnd/>
                      <a:tailEnd/>
                    </a:ln>
                  </pic:spPr>
                </pic:pic>
              </a:graphicData>
            </a:graphic>
          </wp:anchor>
        </w:drawing>
      </w:r>
    </w:p>
    <w:p w:rsidR="00942C83" w:rsidRDefault="00942C83" w:rsidP="00382EB5">
      <w:pPr>
        <w:spacing w:after="0"/>
        <w:ind w:firstLine="708"/>
        <w:jc w:val="both"/>
        <w:rPr>
          <w:rStyle w:val="tlid-translation"/>
          <w:rFonts w:ascii="Arial" w:hAnsi="Arial" w:cs="Arial"/>
          <w:sz w:val="24"/>
          <w:szCs w:val="24"/>
        </w:rPr>
      </w:pPr>
    </w:p>
    <w:p w:rsidR="00FF3DEC" w:rsidRPr="00942C83" w:rsidRDefault="00FF3DEC" w:rsidP="00382EB5">
      <w:pPr>
        <w:spacing w:after="0"/>
        <w:ind w:firstLine="708"/>
        <w:jc w:val="both"/>
        <w:rPr>
          <w:rStyle w:val="tlid-translation"/>
          <w:rFonts w:ascii="Arial" w:hAnsi="Arial" w:cs="Arial"/>
          <w:sz w:val="24"/>
          <w:szCs w:val="24"/>
        </w:rPr>
      </w:pPr>
    </w:p>
    <w:p w:rsidR="00FF3DEC" w:rsidRDefault="00FF3DEC" w:rsidP="00942C83">
      <w:pPr>
        <w:spacing w:after="0"/>
        <w:ind w:firstLine="708"/>
        <w:rPr>
          <w:rStyle w:val="tlid-translation"/>
          <w:rFonts w:ascii="Arial" w:hAnsi="Arial" w:cs="Arial"/>
          <w:b/>
          <w:sz w:val="24"/>
          <w:szCs w:val="24"/>
        </w:rPr>
      </w:pPr>
    </w:p>
    <w:p w:rsidR="00FF3DEC" w:rsidRDefault="00FF3DEC" w:rsidP="00942C83">
      <w:pPr>
        <w:spacing w:after="0"/>
        <w:ind w:firstLine="708"/>
        <w:rPr>
          <w:rStyle w:val="tlid-translation"/>
          <w:rFonts w:ascii="Arial" w:hAnsi="Arial" w:cs="Arial"/>
          <w:b/>
          <w:sz w:val="24"/>
          <w:szCs w:val="24"/>
        </w:rPr>
      </w:pPr>
    </w:p>
    <w:p w:rsidR="00FF3DEC" w:rsidRDefault="00FF3DEC" w:rsidP="00942C83">
      <w:pPr>
        <w:spacing w:after="0"/>
        <w:ind w:firstLine="708"/>
        <w:rPr>
          <w:rStyle w:val="tlid-translation"/>
          <w:rFonts w:ascii="Arial" w:hAnsi="Arial" w:cs="Arial"/>
          <w:b/>
          <w:sz w:val="24"/>
          <w:szCs w:val="24"/>
        </w:rPr>
      </w:pPr>
    </w:p>
    <w:p w:rsidR="00FF3DEC" w:rsidRDefault="00FF3DEC" w:rsidP="00942C83">
      <w:pPr>
        <w:spacing w:after="0"/>
        <w:ind w:firstLine="708"/>
        <w:rPr>
          <w:rStyle w:val="tlid-translation"/>
          <w:rFonts w:ascii="Arial" w:hAnsi="Arial" w:cs="Arial"/>
          <w:b/>
          <w:sz w:val="24"/>
          <w:szCs w:val="24"/>
        </w:rPr>
      </w:pPr>
    </w:p>
    <w:p w:rsidR="00FF3DEC" w:rsidRDefault="00FF3DEC" w:rsidP="00942C83">
      <w:pPr>
        <w:spacing w:after="0"/>
        <w:ind w:firstLine="708"/>
        <w:rPr>
          <w:rStyle w:val="tlid-translation"/>
          <w:rFonts w:ascii="Arial" w:hAnsi="Arial" w:cs="Arial"/>
          <w:b/>
          <w:sz w:val="24"/>
          <w:szCs w:val="24"/>
        </w:rPr>
      </w:pPr>
    </w:p>
    <w:p w:rsidR="00FF3DEC" w:rsidRDefault="00FF3DEC" w:rsidP="00942C83">
      <w:pPr>
        <w:spacing w:after="0"/>
        <w:ind w:firstLine="708"/>
        <w:rPr>
          <w:rStyle w:val="tlid-translation"/>
          <w:rFonts w:ascii="Arial" w:hAnsi="Arial" w:cs="Arial"/>
          <w:b/>
          <w:sz w:val="24"/>
          <w:szCs w:val="24"/>
        </w:rPr>
      </w:pPr>
    </w:p>
    <w:p w:rsidR="00FF3DEC" w:rsidRDefault="00FF3DEC" w:rsidP="00942C83">
      <w:pPr>
        <w:spacing w:after="0"/>
        <w:ind w:firstLine="708"/>
        <w:rPr>
          <w:rStyle w:val="tlid-translation"/>
          <w:rFonts w:ascii="Arial" w:hAnsi="Arial" w:cs="Arial"/>
          <w:b/>
          <w:sz w:val="24"/>
          <w:szCs w:val="24"/>
        </w:rPr>
      </w:pPr>
    </w:p>
    <w:p w:rsidR="00FF3DEC" w:rsidRDefault="00FF3DEC" w:rsidP="00942C83">
      <w:pPr>
        <w:spacing w:after="0"/>
        <w:ind w:firstLine="708"/>
        <w:rPr>
          <w:rStyle w:val="tlid-translation"/>
          <w:rFonts w:ascii="Arial" w:hAnsi="Arial" w:cs="Arial"/>
          <w:b/>
          <w:sz w:val="24"/>
          <w:szCs w:val="24"/>
        </w:rPr>
      </w:pPr>
    </w:p>
    <w:p w:rsidR="00FF3DEC" w:rsidRDefault="00FF3DEC" w:rsidP="00942C83">
      <w:pPr>
        <w:spacing w:after="0"/>
        <w:ind w:firstLine="708"/>
        <w:rPr>
          <w:rStyle w:val="tlid-translation"/>
          <w:rFonts w:ascii="Arial" w:hAnsi="Arial" w:cs="Arial"/>
          <w:b/>
          <w:sz w:val="24"/>
          <w:szCs w:val="24"/>
        </w:rPr>
      </w:pPr>
    </w:p>
    <w:p w:rsidR="00FF3DEC" w:rsidRDefault="00FF3DEC" w:rsidP="00942C83">
      <w:pPr>
        <w:spacing w:after="0"/>
        <w:ind w:firstLine="708"/>
        <w:rPr>
          <w:rStyle w:val="tlid-translation"/>
          <w:rFonts w:ascii="Arial" w:hAnsi="Arial" w:cs="Arial"/>
          <w:b/>
          <w:sz w:val="24"/>
          <w:szCs w:val="24"/>
        </w:rPr>
      </w:pPr>
    </w:p>
    <w:p w:rsidR="00FF3DEC" w:rsidRDefault="00FF3DEC" w:rsidP="00942C83">
      <w:pPr>
        <w:spacing w:after="0"/>
        <w:ind w:firstLine="708"/>
        <w:rPr>
          <w:rStyle w:val="tlid-translation"/>
          <w:rFonts w:ascii="Arial" w:hAnsi="Arial" w:cs="Arial"/>
          <w:b/>
          <w:sz w:val="24"/>
          <w:szCs w:val="24"/>
        </w:rPr>
      </w:pPr>
    </w:p>
    <w:p w:rsidR="000B3BB4" w:rsidRDefault="000B3BB4" w:rsidP="00942C83">
      <w:pPr>
        <w:spacing w:after="0"/>
        <w:ind w:firstLine="708"/>
        <w:rPr>
          <w:rStyle w:val="tlid-translation"/>
          <w:rFonts w:ascii="Arial" w:hAnsi="Arial" w:cs="Arial"/>
          <w:b/>
          <w:sz w:val="24"/>
          <w:szCs w:val="24"/>
        </w:rPr>
      </w:pPr>
    </w:p>
    <w:p w:rsidR="00942C83" w:rsidRPr="00942C83" w:rsidRDefault="00FA25E2" w:rsidP="00942C83">
      <w:pPr>
        <w:spacing w:after="0"/>
        <w:ind w:firstLine="708"/>
        <w:rPr>
          <w:rStyle w:val="tlid-translation"/>
          <w:rFonts w:ascii="Arial" w:hAnsi="Arial" w:cs="Arial"/>
          <w:b/>
          <w:sz w:val="24"/>
          <w:szCs w:val="24"/>
        </w:rPr>
      </w:pPr>
      <w:r>
        <w:rPr>
          <w:rFonts w:ascii="Arial" w:hAnsi="Arial" w:cs="Arial"/>
          <w:b/>
          <w:noProof/>
          <w:sz w:val="24"/>
          <w:szCs w:val="24"/>
        </w:rPr>
        <w:drawing>
          <wp:anchor distT="0" distB="0" distL="114300" distR="114300" simplePos="0" relativeHeight="251673600" behindDoc="1" locked="0" layoutInCell="1" allowOverlap="1">
            <wp:simplePos x="0" y="0"/>
            <wp:positionH relativeFrom="column">
              <wp:posOffset>2851283</wp:posOffset>
            </wp:positionH>
            <wp:positionV relativeFrom="paragraph">
              <wp:posOffset>175629</wp:posOffset>
            </wp:positionV>
            <wp:extent cx="3078037" cy="2307265"/>
            <wp:effectExtent l="19050" t="0" r="8063" b="0"/>
            <wp:wrapTight wrapText="bothSides">
              <wp:wrapPolygon edited="0">
                <wp:start x="-134" y="0"/>
                <wp:lineTo x="-134" y="21401"/>
                <wp:lineTo x="21657" y="21401"/>
                <wp:lineTo x="21657" y="0"/>
                <wp:lineTo x="-134"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cstate="print"/>
                    <a:srcRect/>
                    <a:stretch>
                      <a:fillRect/>
                    </a:stretch>
                  </pic:blipFill>
                  <pic:spPr bwMode="auto">
                    <a:xfrm>
                      <a:off x="0" y="0"/>
                      <a:ext cx="3078037" cy="2307265"/>
                    </a:xfrm>
                    <a:prstGeom prst="rect">
                      <a:avLst/>
                    </a:prstGeom>
                    <a:noFill/>
                    <a:ln w="9525">
                      <a:noFill/>
                      <a:miter lim="800000"/>
                      <a:headEnd/>
                      <a:tailEnd/>
                    </a:ln>
                  </pic:spPr>
                </pic:pic>
              </a:graphicData>
            </a:graphic>
          </wp:anchor>
        </w:drawing>
      </w:r>
      <w:r w:rsidR="00942C83" w:rsidRPr="00942C83">
        <w:rPr>
          <w:rStyle w:val="tlid-translation"/>
          <w:rFonts w:ascii="Arial" w:hAnsi="Arial" w:cs="Arial"/>
          <w:b/>
          <w:sz w:val="24"/>
          <w:szCs w:val="24"/>
        </w:rPr>
        <w:t>3. Technology / Technology:</w:t>
      </w:r>
    </w:p>
    <w:p w:rsidR="00942C83" w:rsidRPr="00942C83" w:rsidRDefault="00FA25E2" w:rsidP="00942C83">
      <w:pPr>
        <w:spacing w:after="0"/>
        <w:ind w:firstLine="708"/>
        <w:jc w:val="both"/>
        <w:rPr>
          <w:rFonts w:ascii="Arial" w:hAnsi="Arial" w:cs="Arial"/>
          <w:sz w:val="24"/>
          <w:szCs w:val="24"/>
        </w:rPr>
      </w:pPr>
      <w:r>
        <w:rPr>
          <w:rFonts w:ascii="Arial" w:hAnsi="Arial" w:cs="Arial"/>
          <w:noProof/>
          <w:sz w:val="24"/>
          <w:szCs w:val="24"/>
        </w:rPr>
        <w:drawing>
          <wp:anchor distT="0" distB="0" distL="114300" distR="114300" simplePos="0" relativeHeight="251674624" behindDoc="1" locked="0" layoutInCell="1" allowOverlap="1">
            <wp:simplePos x="0" y="0"/>
            <wp:positionH relativeFrom="column">
              <wp:posOffset>2851283</wp:posOffset>
            </wp:positionH>
            <wp:positionV relativeFrom="paragraph">
              <wp:posOffset>2281599</wp:posOffset>
            </wp:positionV>
            <wp:extent cx="3054867" cy="2286000"/>
            <wp:effectExtent l="19050" t="0" r="0" b="0"/>
            <wp:wrapTight wrapText="bothSides">
              <wp:wrapPolygon edited="0">
                <wp:start x="-135" y="0"/>
                <wp:lineTo x="-135" y="21420"/>
                <wp:lineTo x="21551" y="21420"/>
                <wp:lineTo x="21551" y="0"/>
                <wp:lineTo x="-135"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 cstate="print"/>
                    <a:srcRect/>
                    <a:stretch>
                      <a:fillRect/>
                    </a:stretch>
                  </pic:blipFill>
                  <pic:spPr bwMode="auto">
                    <a:xfrm>
                      <a:off x="0" y="0"/>
                      <a:ext cx="3054867" cy="2286000"/>
                    </a:xfrm>
                    <a:prstGeom prst="rect">
                      <a:avLst/>
                    </a:prstGeom>
                    <a:noFill/>
                    <a:ln w="9525">
                      <a:noFill/>
                      <a:miter lim="800000"/>
                      <a:headEnd/>
                      <a:tailEnd/>
                    </a:ln>
                  </pic:spPr>
                </pic:pic>
              </a:graphicData>
            </a:graphic>
          </wp:anchor>
        </w:drawing>
      </w:r>
      <w:r w:rsidR="00942C83" w:rsidRPr="00942C83">
        <w:rPr>
          <w:rFonts w:ascii="Arial" w:hAnsi="Arial" w:cs="Arial"/>
          <w:sz w:val="24"/>
          <w:szCs w:val="24"/>
        </w:rPr>
        <w:t>Copiii au utilizat tabletele pentru informații despre cum se seamănă corect - de asemenea , resursă Twinkl- , au făcut fotografii colegilor în timpul lucrului, au început să fotografieze cum evoluează fasolea semănată de ei,  iar în laboratorul de informatică au realizat în Word un text nonliterar: Afișul pentru un spectacol de teatru Jack și vrejul de fasole, urmând a aplica ce au învățat la ora de limba română despre ce sunt , ce conțin și la ce folosesc afișele.</w:t>
      </w:r>
    </w:p>
    <w:p w:rsidR="00942C83" w:rsidRDefault="00942C83" w:rsidP="00942C83">
      <w:pPr>
        <w:spacing w:after="0"/>
        <w:ind w:firstLine="708"/>
        <w:rPr>
          <w:rStyle w:val="tlid-translation"/>
          <w:rFonts w:ascii="Arial" w:hAnsi="Arial" w:cs="Arial"/>
          <w:sz w:val="24"/>
          <w:szCs w:val="24"/>
        </w:rPr>
      </w:pPr>
      <w:r w:rsidRPr="00942C83">
        <w:rPr>
          <w:rFonts w:ascii="Arial" w:hAnsi="Arial" w:cs="Arial"/>
          <w:sz w:val="24"/>
          <w:szCs w:val="24"/>
        </w:rPr>
        <w:lastRenderedPageBreak/>
        <w:br/>
      </w:r>
      <w:r w:rsidRPr="00942C83">
        <w:rPr>
          <w:rStyle w:val="tlid-translation"/>
          <w:rFonts w:ascii="Arial" w:hAnsi="Arial" w:cs="Arial"/>
          <w:sz w:val="24"/>
          <w:szCs w:val="24"/>
        </w:rPr>
        <w:tab/>
        <w:t>Children used the tablets for information on how to sow properly - also a Twinkl resource - they took pictures of their colleagues during work, they began to photograph how the beans have evolved, and in the computer lab they made a non-literary text in Word. : The poster for a  play : Jack and the beanstalk, to apply what they learned at Romanian lessons on the topic Posters and Flyers</w:t>
      </w:r>
      <w:r>
        <w:rPr>
          <w:rStyle w:val="tlid-translation"/>
          <w:rFonts w:ascii="Arial" w:hAnsi="Arial" w:cs="Arial"/>
          <w:sz w:val="24"/>
          <w:szCs w:val="24"/>
        </w:rPr>
        <w:t>.</w:t>
      </w:r>
    </w:p>
    <w:p w:rsidR="00FA25E2" w:rsidRDefault="00FA25E2" w:rsidP="00942C83">
      <w:pPr>
        <w:spacing w:after="0"/>
        <w:ind w:firstLine="708"/>
        <w:rPr>
          <w:rStyle w:val="tlid-translation"/>
          <w:rFonts w:ascii="Arial" w:hAnsi="Arial" w:cs="Arial"/>
          <w:sz w:val="24"/>
          <w:szCs w:val="24"/>
        </w:rPr>
      </w:pPr>
      <w:r>
        <w:rPr>
          <w:rFonts w:ascii="Arial" w:hAnsi="Arial" w:cs="Arial"/>
          <w:noProof/>
          <w:sz w:val="24"/>
          <w:szCs w:val="24"/>
        </w:rPr>
        <w:drawing>
          <wp:anchor distT="0" distB="0" distL="114300" distR="114300" simplePos="0" relativeHeight="251678720" behindDoc="1" locked="0" layoutInCell="1" allowOverlap="1">
            <wp:simplePos x="0" y="0"/>
            <wp:positionH relativeFrom="column">
              <wp:posOffset>4453255</wp:posOffset>
            </wp:positionH>
            <wp:positionV relativeFrom="paragraph">
              <wp:posOffset>113665</wp:posOffset>
            </wp:positionV>
            <wp:extent cx="1600200" cy="2140585"/>
            <wp:effectExtent l="19050" t="0" r="0" b="0"/>
            <wp:wrapTight wrapText="bothSides">
              <wp:wrapPolygon edited="0">
                <wp:start x="-257" y="0"/>
                <wp:lineTo x="-257" y="21337"/>
                <wp:lineTo x="21600" y="21337"/>
                <wp:lineTo x="21600" y="0"/>
                <wp:lineTo x="-257" y="0"/>
              </wp:wrapPolygon>
            </wp:wrapTight>
            <wp:docPr id="53" name="Picture 53" descr="E:\clasa 3 2019-2020\ianuarie\de pe tablete de la copii\IMG_20200130_104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clasa 3 2019-2020\ianuarie\de pe tablete de la copii\IMG_20200130_104213.jpg"/>
                    <pic:cNvPicPr>
                      <a:picLocks noChangeAspect="1" noChangeArrowheads="1"/>
                    </pic:cNvPicPr>
                  </pic:nvPicPr>
                  <pic:blipFill>
                    <a:blip r:embed="rId20" cstate="print"/>
                    <a:srcRect/>
                    <a:stretch>
                      <a:fillRect/>
                    </a:stretch>
                  </pic:blipFill>
                  <pic:spPr bwMode="auto">
                    <a:xfrm>
                      <a:off x="0" y="0"/>
                      <a:ext cx="1600200" cy="2140585"/>
                    </a:xfrm>
                    <a:prstGeom prst="rect">
                      <a:avLst/>
                    </a:prstGeom>
                    <a:noFill/>
                    <a:ln w="9525">
                      <a:noFill/>
                      <a:miter lim="800000"/>
                      <a:headEnd/>
                      <a:tailEnd/>
                    </a:ln>
                  </pic:spPr>
                </pic:pic>
              </a:graphicData>
            </a:graphic>
          </wp:anchor>
        </w:drawing>
      </w:r>
      <w:r>
        <w:rPr>
          <w:rFonts w:ascii="Arial" w:hAnsi="Arial" w:cs="Arial"/>
          <w:noProof/>
          <w:sz w:val="24"/>
          <w:szCs w:val="24"/>
        </w:rPr>
        <w:drawing>
          <wp:anchor distT="0" distB="0" distL="114300" distR="114300" simplePos="0" relativeHeight="251677696" behindDoc="1" locked="0" layoutInCell="1" allowOverlap="1">
            <wp:simplePos x="0" y="0"/>
            <wp:positionH relativeFrom="column">
              <wp:posOffset>2853055</wp:posOffset>
            </wp:positionH>
            <wp:positionV relativeFrom="paragraph">
              <wp:posOffset>113665</wp:posOffset>
            </wp:positionV>
            <wp:extent cx="1600200" cy="2152650"/>
            <wp:effectExtent l="19050" t="0" r="0" b="0"/>
            <wp:wrapTight wrapText="bothSides">
              <wp:wrapPolygon edited="0">
                <wp:start x="-257" y="0"/>
                <wp:lineTo x="-257" y="21409"/>
                <wp:lineTo x="21600" y="21409"/>
                <wp:lineTo x="21600" y="0"/>
                <wp:lineTo x="-257" y="0"/>
              </wp:wrapPolygon>
            </wp:wrapTight>
            <wp:docPr id="52" name="Picture 52" descr="E:\clasa 3 2019-2020\ianuarie\de pe tablete de la copii\IMG_20200130_104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clasa 3 2019-2020\ianuarie\de pe tablete de la copii\IMG_20200130_104410.jpg"/>
                    <pic:cNvPicPr>
                      <a:picLocks noChangeAspect="1" noChangeArrowheads="1"/>
                    </pic:cNvPicPr>
                  </pic:nvPicPr>
                  <pic:blipFill>
                    <a:blip r:embed="rId21" cstate="print"/>
                    <a:srcRect/>
                    <a:stretch>
                      <a:fillRect/>
                    </a:stretch>
                  </pic:blipFill>
                  <pic:spPr bwMode="auto">
                    <a:xfrm>
                      <a:off x="0" y="0"/>
                      <a:ext cx="1600200" cy="2152650"/>
                    </a:xfrm>
                    <a:prstGeom prst="rect">
                      <a:avLst/>
                    </a:prstGeom>
                    <a:noFill/>
                    <a:ln w="9525">
                      <a:noFill/>
                      <a:miter lim="800000"/>
                      <a:headEnd/>
                      <a:tailEnd/>
                    </a:ln>
                  </pic:spPr>
                </pic:pic>
              </a:graphicData>
            </a:graphic>
          </wp:anchor>
        </w:drawing>
      </w:r>
    </w:p>
    <w:p w:rsidR="00942C83" w:rsidRPr="00942C83" w:rsidRDefault="00942C83" w:rsidP="00942C83">
      <w:pPr>
        <w:spacing w:after="0"/>
        <w:ind w:firstLine="708"/>
        <w:rPr>
          <w:rStyle w:val="textexposedshow"/>
          <w:rFonts w:ascii="Arial" w:hAnsi="Arial" w:cs="Arial"/>
          <w:sz w:val="24"/>
          <w:szCs w:val="24"/>
        </w:rPr>
      </w:pPr>
    </w:p>
    <w:p w:rsidR="00382EB5" w:rsidRPr="00942C83" w:rsidRDefault="00382EB5" w:rsidP="00382EB5">
      <w:pPr>
        <w:spacing w:after="0"/>
        <w:ind w:firstLine="708"/>
        <w:jc w:val="both"/>
        <w:rPr>
          <w:rStyle w:val="textexposedshow"/>
          <w:rFonts w:ascii="Arial" w:hAnsi="Arial" w:cs="Arial"/>
          <w:b/>
          <w:sz w:val="24"/>
          <w:szCs w:val="24"/>
        </w:rPr>
      </w:pPr>
      <w:r w:rsidRPr="00942C83">
        <w:rPr>
          <w:rStyle w:val="textexposedshow"/>
          <w:rFonts w:ascii="Arial" w:hAnsi="Arial" w:cs="Arial"/>
          <w:b/>
          <w:sz w:val="24"/>
          <w:szCs w:val="24"/>
        </w:rPr>
        <w:t>4. Inginerie/ Engineering:</w:t>
      </w:r>
      <w:r w:rsidR="00FA25E2" w:rsidRPr="00FA25E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382EB5" w:rsidRPr="00942C83" w:rsidRDefault="000B3BB4" w:rsidP="00382EB5">
      <w:pPr>
        <w:spacing w:after="0"/>
        <w:ind w:firstLine="708"/>
        <w:jc w:val="both"/>
        <w:rPr>
          <w:rStyle w:val="textexposedshow"/>
          <w:rFonts w:ascii="Arial" w:hAnsi="Arial" w:cs="Arial"/>
          <w:sz w:val="24"/>
          <w:szCs w:val="24"/>
        </w:rPr>
      </w:pPr>
      <w:r>
        <w:rPr>
          <w:rFonts w:ascii="Arial" w:hAnsi="Arial" w:cs="Arial"/>
          <w:noProof/>
          <w:sz w:val="24"/>
          <w:szCs w:val="24"/>
        </w:rPr>
        <w:drawing>
          <wp:anchor distT="0" distB="0" distL="114300" distR="114300" simplePos="0" relativeHeight="251679744" behindDoc="1" locked="0" layoutInCell="1" allowOverlap="1">
            <wp:simplePos x="0" y="0"/>
            <wp:positionH relativeFrom="column">
              <wp:posOffset>74295</wp:posOffset>
            </wp:positionH>
            <wp:positionV relativeFrom="paragraph">
              <wp:posOffset>1704340</wp:posOffset>
            </wp:positionV>
            <wp:extent cx="2273300" cy="1705610"/>
            <wp:effectExtent l="19050" t="0" r="0" b="0"/>
            <wp:wrapTight wrapText="bothSides">
              <wp:wrapPolygon edited="0">
                <wp:start x="-181" y="0"/>
                <wp:lineTo x="-181" y="21471"/>
                <wp:lineTo x="21540" y="21471"/>
                <wp:lineTo x="21540" y="0"/>
                <wp:lineTo x="-181"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2" cstate="print"/>
                    <a:srcRect/>
                    <a:stretch>
                      <a:fillRect/>
                    </a:stretch>
                  </pic:blipFill>
                  <pic:spPr bwMode="auto">
                    <a:xfrm>
                      <a:off x="0" y="0"/>
                      <a:ext cx="2273300" cy="1705610"/>
                    </a:xfrm>
                    <a:prstGeom prst="rect">
                      <a:avLst/>
                    </a:prstGeom>
                    <a:noFill/>
                    <a:ln w="9525">
                      <a:noFill/>
                      <a:miter lim="800000"/>
                      <a:headEnd/>
                      <a:tailEnd/>
                    </a:ln>
                  </pic:spPr>
                </pic:pic>
              </a:graphicData>
            </a:graphic>
          </wp:anchor>
        </w:drawing>
      </w:r>
      <w:r w:rsidR="00382EB5" w:rsidRPr="00942C83">
        <w:rPr>
          <w:rStyle w:val="textexposedshow"/>
          <w:rFonts w:ascii="Arial" w:hAnsi="Arial" w:cs="Arial"/>
          <w:sz w:val="24"/>
          <w:szCs w:val="24"/>
        </w:rPr>
        <w:t xml:space="preserve">Elevii  au fost provocați să își imagineze că uriașul i-a blocat lui Jack accesul spre casă, ei având sarcina de a găsi soluții pentru a-l ajuta să se salveze. Elevii au realizat și testat parașute, planoare, aripi ( gândindu-se la </w:t>
      </w:r>
      <w:r w:rsidR="00942C83">
        <w:rPr>
          <w:rStyle w:val="textexposedshow"/>
          <w:rFonts w:ascii="Arial" w:hAnsi="Arial" w:cs="Arial"/>
          <w:sz w:val="24"/>
          <w:szCs w:val="24"/>
        </w:rPr>
        <w:t>pene de la găinile uriașului</w:t>
      </w:r>
      <w:r w:rsidR="00382EB5" w:rsidRPr="00942C83">
        <w:rPr>
          <w:rStyle w:val="textexposedshow"/>
          <w:rFonts w:ascii="Arial" w:hAnsi="Arial" w:cs="Arial"/>
          <w:sz w:val="24"/>
          <w:szCs w:val="24"/>
        </w:rPr>
        <w:t>) , un zmeu, balon, scară din frânghie. În urma testelor  au îmbunătățit obiectele realizate. Zmeul a fost testat afară iar unele parașute, au fost lansate de la fereastra clasei.</w:t>
      </w:r>
    </w:p>
    <w:p w:rsidR="00942C83" w:rsidRPr="00942C83" w:rsidRDefault="00942C83" w:rsidP="00382EB5">
      <w:pPr>
        <w:spacing w:after="0"/>
        <w:ind w:firstLine="708"/>
        <w:jc w:val="both"/>
        <w:rPr>
          <w:rStyle w:val="textexposedshow"/>
          <w:rFonts w:ascii="Arial" w:hAnsi="Arial" w:cs="Arial"/>
          <w:sz w:val="24"/>
          <w:szCs w:val="24"/>
        </w:rPr>
      </w:pPr>
    </w:p>
    <w:p w:rsidR="00942C83" w:rsidRDefault="00942C83" w:rsidP="00382EB5">
      <w:pPr>
        <w:spacing w:after="0"/>
        <w:ind w:firstLine="708"/>
        <w:jc w:val="both"/>
        <w:rPr>
          <w:rStyle w:val="tlid-translation"/>
          <w:rFonts w:ascii="Arial" w:hAnsi="Arial" w:cs="Arial"/>
          <w:sz w:val="24"/>
          <w:szCs w:val="24"/>
        </w:rPr>
      </w:pPr>
      <w:r w:rsidRPr="00942C83">
        <w:rPr>
          <w:rStyle w:val="tlid-translation"/>
          <w:rFonts w:ascii="Arial" w:hAnsi="Arial" w:cs="Arial"/>
          <w:sz w:val="24"/>
          <w:szCs w:val="24"/>
        </w:rPr>
        <w:t>Students were challenged to imagine that the giant blocked Jack's access to the house, and they were asked to find solutions to help him save himself and reach home safely. The students made and tested parachutes, gliders, wings (thinking of feathers from the chickens of the giant), a kite, balloon, rope ladder. After the tests they improved the objects they made. The kite was tested outside and some parachutes were released from the classroom window.</w:t>
      </w:r>
    </w:p>
    <w:p w:rsidR="00FA25E2" w:rsidRDefault="00FA25E2" w:rsidP="00382EB5">
      <w:pPr>
        <w:spacing w:after="0"/>
        <w:ind w:firstLine="708"/>
        <w:jc w:val="both"/>
        <w:rPr>
          <w:rStyle w:val="tlid-translation"/>
          <w:rFonts w:ascii="Arial" w:hAnsi="Arial" w:cs="Arial"/>
          <w:sz w:val="24"/>
          <w:szCs w:val="24"/>
        </w:rPr>
      </w:pPr>
      <w:r>
        <w:rPr>
          <w:rFonts w:ascii="Arial" w:hAnsi="Arial" w:cs="Arial"/>
          <w:noProof/>
          <w:sz w:val="24"/>
          <w:szCs w:val="24"/>
        </w:rPr>
        <w:drawing>
          <wp:anchor distT="0" distB="0" distL="114300" distR="114300" simplePos="0" relativeHeight="251680768" behindDoc="1" locked="0" layoutInCell="1" allowOverlap="1">
            <wp:simplePos x="0" y="0"/>
            <wp:positionH relativeFrom="column">
              <wp:posOffset>688340</wp:posOffset>
            </wp:positionH>
            <wp:positionV relativeFrom="paragraph">
              <wp:posOffset>13970</wp:posOffset>
            </wp:positionV>
            <wp:extent cx="4061460" cy="3042920"/>
            <wp:effectExtent l="19050" t="0" r="0" b="0"/>
            <wp:wrapTight wrapText="bothSides">
              <wp:wrapPolygon edited="0">
                <wp:start x="-101" y="0"/>
                <wp:lineTo x="-101" y="21501"/>
                <wp:lineTo x="21580" y="21501"/>
                <wp:lineTo x="21580" y="0"/>
                <wp:lineTo x="-101"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3"/>
                    <a:srcRect/>
                    <a:stretch>
                      <a:fillRect/>
                    </a:stretch>
                  </pic:blipFill>
                  <pic:spPr bwMode="auto">
                    <a:xfrm>
                      <a:off x="0" y="0"/>
                      <a:ext cx="4061460" cy="3042920"/>
                    </a:xfrm>
                    <a:prstGeom prst="rect">
                      <a:avLst/>
                    </a:prstGeom>
                    <a:noFill/>
                    <a:ln w="9525">
                      <a:noFill/>
                      <a:miter lim="800000"/>
                      <a:headEnd/>
                      <a:tailEnd/>
                    </a:ln>
                  </pic:spPr>
                </pic:pic>
              </a:graphicData>
            </a:graphic>
          </wp:anchor>
        </w:drawing>
      </w:r>
    </w:p>
    <w:p w:rsidR="00FA25E2" w:rsidRDefault="00FA25E2" w:rsidP="00382EB5">
      <w:pPr>
        <w:spacing w:after="0"/>
        <w:ind w:firstLine="708"/>
        <w:jc w:val="both"/>
        <w:rPr>
          <w:rStyle w:val="tlid-translation"/>
          <w:rFonts w:ascii="Arial" w:hAnsi="Arial" w:cs="Arial"/>
          <w:sz w:val="24"/>
          <w:szCs w:val="24"/>
        </w:rPr>
      </w:pPr>
    </w:p>
    <w:p w:rsidR="00942C83" w:rsidRPr="00942C83" w:rsidRDefault="00942C83" w:rsidP="00382EB5">
      <w:pPr>
        <w:spacing w:after="0"/>
        <w:ind w:firstLine="708"/>
        <w:jc w:val="both"/>
        <w:rPr>
          <w:rStyle w:val="textexposedshow"/>
          <w:rFonts w:ascii="Arial" w:hAnsi="Arial" w:cs="Arial"/>
          <w:sz w:val="24"/>
          <w:szCs w:val="24"/>
        </w:rPr>
      </w:pPr>
    </w:p>
    <w:p w:rsidR="00FA25E2" w:rsidRDefault="00FA25E2" w:rsidP="00382EB5">
      <w:pPr>
        <w:spacing w:after="0"/>
        <w:ind w:firstLine="708"/>
        <w:jc w:val="both"/>
        <w:rPr>
          <w:rStyle w:val="textexposedshow"/>
          <w:rFonts w:ascii="Arial" w:hAnsi="Arial" w:cs="Arial"/>
          <w:b/>
          <w:sz w:val="24"/>
          <w:szCs w:val="24"/>
        </w:rPr>
      </w:pPr>
    </w:p>
    <w:p w:rsidR="00FA25E2" w:rsidRDefault="00FA25E2" w:rsidP="00382EB5">
      <w:pPr>
        <w:spacing w:after="0"/>
        <w:ind w:firstLine="708"/>
        <w:jc w:val="both"/>
        <w:rPr>
          <w:rStyle w:val="textexposedshow"/>
          <w:rFonts w:ascii="Arial" w:hAnsi="Arial" w:cs="Arial"/>
          <w:b/>
          <w:sz w:val="24"/>
          <w:szCs w:val="24"/>
        </w:rPr>
      </w:pPr>
    </w:p>
    <w:p w:rsidR="00FA25E2" w:rsidRDefault="00FA25E2" w:rsidP="00382EB5">
      <w:pPr>
        <w:spacing w:after="0"/>
        <w:ind w:firstLine="708"/>
        <w:jc w:val="both"/>
        <w:rPr>
          <w:rStyle w:val="textexposedshow"/>
          <w:rFonts w:ascii="Arial" w:hAnsi="Arial" w:cs="Arial"/>
          <w:b/>
          <w:sz w:val="24"/>
          <w:szCs w:val="24"/>
        </w:rPr>
      </w:pPr>
    </w:p>
    <w:p w:rsidR="00FA25E2" w:rsidRDefault="00FA25E2" w:rsidP="00382EB5">
      <w:pPr>
        <w:spacing w:after="0"/>
        <w:ind w:firstLine="708"/>
        <w:jc w:val="both"/>
        <w:rPr>
          <w:rStyle w:val="textexposedshow"/>
          <w:rFonts w:ascii="Arial" w:hAnsi="Arial" w:cs="Arial"/>
          <w:b/>
          <w:sz w:val="24"/>
          <w:szCs w:val="24"/>
        </w:rPr>
      </w:pPr>
    </w:p>
    <w:p w:rsidR="00FA25E2" w:rsidRDefault="00FA25E2" w:rsidP="00382EB5">
      <w:pPr>
        <w:spacing w:after="0"/>
        <w:ind w:firstLine="708"/>
        <w:jc w:val="both"/>
        <w:rPr>
          <w:rStyle w:val="textexposedshow"/>
          <w:rFonts w:ascii="Arial" w:hAnsi="Arial" w:cs="Arial"/>
          <w:b/>
          <w:sz w:val="24"/>
          <w:szCs w:val="24"/>
        </w:rPr>
      </w:pPr>
    </w:p>
    <w:p w:rsidR="00FA25E2" w:rsidRDefault="00FA25E2" w:rsidP="00382EB5">
      <w:pPr>
        <w:spacing w:after="0"/>
        <w:ind w:firstLine="708"/>
        <w:jc w:val="both"/>
        <w:rPr>
          <w:rStyle w:val="textexposedshow"/>
          <w:rFonts w:ascii="Arial" w:hAnsi="Arial" w:cs="Arial"/>
          <w:b/>
          <w:sz w:val="24"/>
          <w:szCs w:val="24"/>
        </w:rPr>
      </w:pPr>
    </w:p>
    <w:p w:rsidR="00FA25E2" w:rsidRDefault="00FA25E2" w:rsidP="00382EB5">
      <w:pPr>
        <w:spacing w:after="0"/>
        <w:ind w:firstLine="708"/>
        <w:jc w:val="both"/>
        <w:rPr>
          <w:rStyle w:val="textexposedshow"/>
          <w:rFonts w:ascii="Arial" w:hAnsi="Arial" w:cs="Arial"/>
          <w:b/>
          <w:sz w:val="24"/>
          <w:szCs w:val="24"/>
        </w:rPr>
      </w:pPr>
    </w:p>
    <w:p w:rsidR="00FA25E2" w:rsidRDefault="00FA25E2" w:rsidP="00382EB5">
      <w:pPr>
        <w:spacing w:after="0"/>
        <w:ind w:firstLine="708"/>
        <w:jc w:val="both"/>
        <w:rPr>
          <w:rStyle w:val="textexposedshow"/>
          <w:rFonts w:ascii="Arial" w:hAnsi="Arial" w:cs="Arial"/>
          <w:b/>
          <w:sz w:val="24"/>
          <w:szCs w:val="24"/>
        </w:rPr>
      </w:pPr>
    </w:p>
    <w:p w:rsidR="00FA25E2" w:rsidRDefault="00FA25E2" w:rsidP="00382EB5">
      <w:pPr>
        <w:spacing w:after="0"/>
        <w:ind w:firstLine="708"/>
        <w:jc w:val="both"/>
        <w:rPr>
          <w:rStyle w:val="textexposedshow"/>
          <w:rFonts w:ascii="Arial" w:hAnsi="Arial" w:cs="Arial"/>
          <w:b/>
          <w:sz w:val="24"/>
          <w:szCs w:val="24"/>
        </w:rPr>
      </w:pPr>
    </w:p>
    <w:p w:rsidR="00FA25E2" w:rsidRDefault="00FA25E2" w:rsidP="00382EB5">
      <w:pPr>
        <w:spacing w:after="0"/>
        <w:ind w:firstLine="708"/>
        <w:jc w:val="both"/>
        <w:rPr>
          <w:rStyle w:val="textexposedshow"/>
          <w:rFonts w:ascii="Arial" w:hAnsi="Arial" w:cs="Arial"/>
          <w:b/>
          <w:sz w:val="24"/>
          <w:szCs w:val="24"/>
        </w:rPr>
      </w:pPr>
    </w:p>
    <w:p w:rsidR="00FA25E2" w:rsidRDefault="00FA25E2" w:rsidP="00382EB5">
      <w:pPr>
        <w:spacing w:after="0"/>
        <w:ind w:firstLine="708"/>
        <w:jc w:val="both"/>
        <w:rPr>
          <w:rStyle w:val="textexposedshow"/>
          <w:rFonts w:ascii="Arial" w:hAnsi="Arial" w:cs="Arial"/>
          <w:b/>
          <w:sz w:val="24"/>
          <w:szCs w:val="24"/>
        </w:rPr>
      </w:pPr>
    </w:p>
    <w:p w:rsidR="00FA25E2" w:rsidRDefault="00FA25E2" w:rsidP="00382EB5">
      <w:pPr>
        <w:spacing w:after="0"/>
        <w:ind w:firstLine="708"/>
        <w:jc w:val="both"/>
        <w:rPr>
          <w:rStyle w:val="textexposedshow"/>
          <w:rFonts w:ascii="Arial" w:hAnsi="Arial" w:cs="Arial"/>
          <w:b/>
          <w:sz w:val="24"/>
          <w:szCs w:val="24"/>
        </w:rPr>
      </w:pPr>
    </w:p>
    <w:p w:rsidR="00FA25E2" w:rsidRDefault="00FA25E2" w:rsidP="00382EB5">
      <w:pPr>
        <w:spacing w:after="0"/>
        <w:ind w:firstLine="708"/>
        <w:jc w:val="both"/>
        <w:rPr>
          <w:rStyle w:val="textexposedshow"/>
          <w:rFonts w:ascii="Arial" w:hAnsi="Arial" w:cs="Arial"/>
          <w:b/>
          <w:sz w:val="24"/>
          <w:szCs w:val="24"/>
        </w:rPr>
      </w:pPr>
    </w:p>
    <w:p w:rsidR="00FA25E2" w:rsidRDefault="00FA25E2" w:rsidP="00382EB5">
      <w:pPr>
        <w:spacing w:after="0"/>
        <w:ind w:firstLine="708"/>
        <w:jc w:val="both"/>
        <w:rPr>
          <w:rStyle w:val="textexposedshow"/>
          <w:rFonts w:ascii="Arial" w:hAnsi="Arial" w:cs="Arial"/>
          <w:b/>
          <w:sz w:val="24"/>
          <w:szCs w:val="24"/>
        </w:rPr>
      </w:pPr>
    </w:p>
    <w:p w:rsidR="00382EB5" w:rsidRPr="00942C83" w:rsidRDefault="00FA25E2" w:rsidP="00382EB5">
      <w:pPr>
        <w:spacing w:after="0"/>
        <w:ind w:firstLine="708"/>
        <w:jc w:val="both"/>
        <w:rPr>
          <w:rStyle w:val="textexposedshow"/>
          <w:rFonts w:ascii="Arial" w:hAnsi="Arial" w:cs="Arial"/>
          <w:b/>
          <w:sz w:val="24"/>
          <w:szCs w:val="24"/>
        </w:rPr>
      </w:pPr>
      <w:r>
        <w:rPr>
          <w:rFonts w:ascii="Arial" w:hAnsi="Arial" w:cs="Arial"/>
          <w:b/>
          <w:noProof/>
          <w:sz w:val="24"/>
          <w:szCs w:val="24"/>
        </w:rPr>
        <w:drawing>
          <wp:anchor distT="0" distB="0" distL="114300" distR="114300" simplePos="0" relativeHeight="251681792" behindDoc="1" locked="0" layoutInCell="1" allowOverlap="1">
            <wp:simplePos x="0" y="0"/>
            <wp:positionH relativeFrom="column">
              <wp:posOffset>2986405</wp:posOffset>
            </wp:positionH>
            <wp:positionV relativeFrom="paragraph">
              <wp:posOffset>10795</wp:posOffset>
            </wp:positionV>
            <wp:extent cx="2678430" cy="2019300"/>
            <wp:effectExtent l="19050" t="0" r="7620" b="0"/>
            <wp:wrapTight wrapText="bothSides">
              <wp:wrapPolygon edited="0">
                <wp:start x="-154" y="0"/>
                <wp:lineTo x="-154" y="21396"/>
                <wp:lineTo x="21661" y="21396"/>
                <wp:lineTo x="21661" y="0"/>
                <wp:lineTo x="-154"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4" cstate="print">
                      <a:lum bright="-20000" contrast="30000"/>
                    </a:blip>
                    <a:srcRect/>
                    <a:stretch>
                      <a:fillRect/>
                    </a:stretch>
                  </pic:blipFill>
                  <pic:spPr bwMode="auto">
                    <a:xfrm>
                      <a:off x="0" y="0"/>
                      <a:ext cx="2678430" cy="2019300"/>
                    </a:xfrm>
                    <a:prstGeom prst="rect">
                      <a:avLst/>
                    </a:prstGeom>
                    <a:noFill/>
                    <a:ln w="9525">
                      <a:noFill/>
                      <a:miter lim="800000"/>
                      <a:headEnd/>
                      <a:tailEnd/>
                    </a:ln>
                  </pic:spPr>
                </pic:pic>
              </a:graphicData>
            </a:graphic>
          </wp:anchor>
        </w:drawing>
      </w:r>
      <w:r w:rsidR="00382EB5" w:rsidRPr="00942C83">
        <w:rPr>
          <w:rStyle w:val="textexposedshow"/>
          <w:rFonts w:ascii="Arial" w:hAnsi="Arial" w:cs="Arial"/>
          <w:b/>
          <w:sz w:val="24"/>
          <w:szCs w:val="24"/>
        </w:rPr>
        <w:t>5. Arte/ Art :</w:t>
      </w:r>
    </w:p>
    <w:p w:rsidR="00382EB5" w:rsidRPr="00942C83" w:rsidRDefault="00382EB5" w:rsidP="00382EB5">
      <w:pPr>
        <w:spacing w:after="0"/>
        <w:ind w:firstLine="708"/>
        <w:jc w:val="both"/>
        <w:rPr>
          <w:rStyle w:val="textexposedshow"/>
          <w:rFonts w:ascii="Arial" w:hAnsi="Arial" w:cs="Arial"/>
          <w:sz w:val="24"/>
          <w:szCs w:val="24"/>
        </w:rPr>
      </w:pPr>
      <w:r w:rsidRPr="00942C83">
        <w:rPr>
          <w:rStyle w:val="textexposedshow"/>
          <w:rFonts w:ascii="Arial" w:hAnsi="Arial" w:cs="Arial"/>
          <w:sz w:val="24"/>
          <w:szCs w:val="24"/>
        </w:rPr>
        <w:t xml:space="preserve">Elevii au avut de realizat benzi desenate cu alt final pentru lectură. </w:t>
      </w:r>
    </w:p>
    <w:p w:rsidR="00942C83" w:rsidRPr="00942C83" w:rsidRDefault="00942C83" w:rsidP="00382EB5">
      <w:pPr>
        <w:spacing w:after="0"/>
        <w:ind w:firstLine="708"/>
        <w:jc w:val="both"/>
        <w:rPr>
          <w:rStyle w:val="textexposedshow"/>
          <w:rFonts w:ascii="Arial" w:hAnsi="Arial" w:cs="Arial"/>
          <w:sz w:val="24"/>
          <w:szCs w:val="24"/>
        </w:rPr>
      </w:pPr>
    </w:p>
    <w:p w:rsidR="00942C83" w:rsidRDefault="00942C83" w:rsidP="00382EB5">
      <w:pPr>
        <w:spacing w:after="0"/>
        <w:ind w:firstLine="708"/>
        <w:jc w:val="both"/>
        <w:rPr>
          <w:rStyle w:val="tlid-translation"/>
          <w:rFonts w:ascii="Arial" w:hAnsi="Arial" w:cs="Arial"/>
          <w:sz w:val="24"/>
          <w:szCs w:val="24"/>
        </w:rPr>
      </w:pPr>
      <w:r w:rsidRPr="00942C83">
        <w:rPr>
          <w:rStyle w:val="tlid-translation"/>
          <w:rFonts w:ascii="Arial" w:hAnsi="Arial" w:cs="Arial"/>
          <w:sz w:val="24"/>
          <w:szCs w:val="24"/>
        </w:rPr>
        <w:t>The students had to draw comics with another end for reading.</w:t>
      </w:r>
    </w:p>
    <w:p w:rsidR="00FA25E2" w:rsidRDefault="00FA25E2" w:rsidP="00382EB5">
      <w:pPr>
        <w:spacing w:after="0"/>
        <w:ind w:firstLine="708"/>
        <w:jc w:val="both"/>
        <w:rPr>
          <w:rStyle w:val="tlid-translation"/>
          <w:rFonts w:ascii="Arial" w:hAnsi="Arial" w:cs="Arial"/>
          <w:sz w:val="24"/>
          <w:szCs w:val="24"/>
        </w:rPr>
      </w:pPr>
    </w:p>
    <w:p w:rsidR="00FA25E2" w:rsidRDefault="00FA25E2" w:rsidP="00382EB5">
      <w:pPr>
        <w:spacing w:after="0"/>
        <w:ind w:firstLine="708"/>
        <w:jc w:val="both"/>
        <w:rPr>
          <w:rStyle w:val="tlid-translation"/>
          <w:rFonts w:ascii="Arial" w:hAnsi="Arial" w:cs="Arial"/>
          <w:sz w:val="24"/>
          <w:szCs w:val="24"/>
        </w:rPr>
      </w:pPr>
    </w:p>
    <w:p w:rsidR="00942C83" w:rsidRPr="00942C83" w:rsidRDefault="00942C83" w:rsidP="00382EB5">
      <w:pPr>
        <w:spacing w:after="0"/>
        <w:ind w:firstLine="708"/>
        <w:jc w:val="both"/>
        <w:rPr>
          <w:rStyle w:val="textexposedshow"/>
          <w:rFonts w:ascii="Arial" w:hAnsi="Arial" w:cs="Arial"/>
          <w:sz w:val="24"/>
          <w:szCs w:val="24"/>
        </w:rPr>
      </w:pPr>
    </w:p>
    <w:p w:rsidR="00382EB5" w:rsidRPr="00942C83" w:rsidRDefault="00382EB5" w:rsidP="00382EB5">
      <w:pPr>
        <w:spacing w:after="0"/>
        <w:ind w:firstLine="708"/>
        <w:jc w:val="both"/>
        <w:rPr>
          <w:rStyle w:val="textexposedshow"/>
          <w:rFonts w:ascii="Arial" w:hAnsi="Arial" w:cs="Arial"/>
          <w:b/>
          <w:sz w:val="24"/>
          <w:szCs w:val="24"/>
        </w:rPr>
      </w:pPr>
      <w:r w:rsidRPr="00942C83">
        <w:rPr>
          <w:rStyle w:val="textexposedshow"/>
          <w:rFonts w:ascii="Arial" w:hAnsi="Arial" w:cs="Arial"/>
          <w:b/>
          <w:sz w:val="24"/>
          <w:szCs w:val="24"/>
        </w:rPr>
        <w:t>6. Matematică/ Maths:</w:t>
      </w:r>
    </w:p>
    <w:p w:rsidR="00382EB5" w:rsidRPr="00942C83" w:rsidRDefault="00382EB5" w:rsidP="00382EB5">
      <w:pPr>
        <w:spacing w:after="0"/>
        <w:ind w:firstLine="708"/>
        <w:jc w:val="both"/>
        <w:rPr>
          <w:rStyle w:val="textexposedshow"/>
          <w:rFonts w:ascii="Arial" w:hAnsi="Arial" w:cs="Arial"/>
          <w:sz w:val="24"/>
          <w:szCs w:val="24"/>
        </w:rPr>
      </w:pPr>
      <w:r w:rsidRPr="00942C83">
        <w:rPr>
          <w:rStyle w:val="textexposedshow"/>
          <w:rFonts w:ascii="Arial" w:hAnsi="Arial" w:cs="Arial"/>
          <w:sz w:val="24"/>
          <w:szCs w:val="24"/>
        </w:rPr>
        <w:t xml:space="preserve">Pe baza observațiilor, copiii vor măsura și creșterea plantelor și vor compara rezultatele. </w:t>
      </w:r>
    </w:p>
    <w:p w:rsidR="00382EB5" w:rsidRPr="00942C83" w:rsidRDefault="00382EB5" w:rsidP="00382EB5">
      <w:pPr>
        <w:spacing w:after="0"/>
        <w:ind w:firstLine="708"/>
        <w:jc w:val="both"/>
        <w:rPr>
          <w:rStyle w:val="textexposedshow"/>
          <w:rFonts w:ascii="Arial" w:hAnsi="Arial" w:cs="Arial"/>
          <w:sz w:val="24"/>
          <w:szCs w:val="24"/>
        </w:rPr>
      </w:pPr>
    </w:p>
    <w:p w:rsidR="00942C83" w:rsidRPr="000B3BB4" w:rsidRDefault="00942C83" w:rsidP="00942C83">
      <w:pPr>
        <w:rPr>
          <w:rFonts w:ascii="Arial" w:hAnsi="Arial" w:cs="Arial"/>
          <w:sz w:val="24"/>
          <w:szCs w:val="24"/>
        </w:rPr>
      </w:pPr>
      <w:r w:rsidRPr="00942C83">
        <w:rPr>
          <w:rStyle w:val="tlid-translation"/>
          <w:rFonts w:ascii="Arial" w:hAnsi="Arial" w:cs="Arial"/>
          <w:sz w:val="24"/>
          <w:szCs w:val="24"/>
        </w:rPr>
        <w:tab/>
        <w:t>Based on the observations, the children will measure and grow the plants and compare the results.</w:t>
      </w:r>
    </w:p>
    <w:p w:rsidR="00942C83" w:rsidRDefault="00036D70" w:rsidP="00942C83">
      <w:r w:rsidRPr="00036D70">
        <w:rPr>
          <w:noProof/>
          <w:lang w:val="en-US" w:eastAsia="zh-TW"/>
        </w:rPr>
        <w:pict>
          <v:shapetype id="_x0000_t202" coordsize="21600,21600" o:spt="202" path="m,l,21600r21600,l21600,xe">
            <v:stroke joinstyle="miter"/>
            <v:path gradientshapeok="t" o:connecttype="rect"/>
          </v:shapetype>
          <v:shape id="_x0000_s1042" type="#_x0000_t202" style="position:absolute;margin-left:41.1pt;margin-top:-27.85pt;width:360.55pt;height:52.9pt;z-index:251683840;mso-height-percent:200;mso-height-percent:200;mso-width-relative:margin;mso-height-relative:margin" stroked="f">
            <v:textbox style="mso-next-textbox:#_x0000_s1042;mso-fit-shape-to-text:t">
              <w:txbxContent>
                <w:p w:rsidR="000B3BB4" w:rsidRDefault="000B3BB4" w:rsidP="000B3BB4">
                  <w:pPr>
                    <w:spacing w:after="0" w:line="240" w:lineRule="auto"/>
                    <w:ind w:firstLine="708"/>
                  </w:pPr>
                  <w:r>
                    <w:t xml:space="preserve">ANEXIS </w:t>
                  </w:r>
                </w:p>
                <w:p w:rsidR="000B3BB4" w:rsidRPr="000B3BB4" w:rsidRDefault="000B3BB4" w:rsidP="000B3BB4">
                  <w:pPr>
                    <w:spacing w:after="0" w:line="240" w:lineRule="auto"/>
                    <w:ind w:firstLine="708"/>
                  </w:pPr>
                  <w:r w:rsidRPr="00AB77C3">
                    <w:rPr>
                      <w:rFonts w:ascii="Times New Roman" w:hAnsi="Times New Roman" w:cs="Times New Roman"/>
                      <w:sz w:val="28"/>
                      <w:szCs w:val="28"/>
                    </w:rPr>
                    <w:t>JACK ȘI VREJUL DE FASOLE  de  Joseph Jacobs</w:t>
                  </w:r>
                </w:p>
                <w:p w:rsidR="000B3BB4" w:rsidRDefault="000B3BB4" w:rsidP="000B3BB4">
                  <w:pPr>
                    <w:spacing w:after="0"/>
                  </w:pPr>
                </w:p>
              </w:txbxContent>
            </v:textbox>
          </v:shape>
        </w:pict>
      </w:r>
    </w:p>
    <w:tbl>
      <w:tblPr>
        <w:tblStyle w:val="TableGrid"/>
        <w:tblpPr w:leftFromText="180" w:rightFromText="180" w:vertAnchor="page" w:horzAnchor="margin" w:tblpY="2401"/>
        <w:tblW w:w="9926" w:type="dxa"/>
        <w:tblLook w:val="04A0"/>
      </w:tblPr>
      <w:tblGrid>
        <w:gridCol w:w="4880"/>
        <w:gridCol w:w="5046"/>
      </w:tblGrid>
      <w:tr w:rsidR="00942C83" w:rsidTr="00A153C5">
        <w:trPr>
          <w:trHeight w:val="2839"/>
        </w:trPr>
        <w:tc>
          <w:tcPr>
            <w:tcW w:w="4880" w:type="dxa"/>
          </w:tcPr>
          <w:p w:rsidR="00942C83" w:rsidRPr="00986A39" w:rsidRDefault="00942C83" w:rsidP="00A153C5">
            <w:pPr>
              <w:rPr>
                <w:rFonts w:ascii="Times New Roman" w:hAnsi="Times New Roman" w:cs="Times New Roman"/>
                <w:sz w:val="24"/>
                <w:szCs w:val="24"/>
              </w:rPr>
            </w:pPr>
            <w:r>
              <w:t>1</w:t>
            </w:r>
            <w:r w:rsidRPr="00986A39">
              <w:rPr>
                <w:rFonts w:ascii="Times New Roman" w:hAnsi="Times New Roman" w:cs="Times New Roman"/>
                <w:sz w:val="24"/>
                <w:szCs w:val="24"/>
              </w:rPr>
              <w:t>. Unește cuvintele din prima coloană cu sinonimele din a  doua coloană</w:t>
            </w:r>
            <w:r>
              <w:rPr>
                <w:rFonts w:ascii="Times New Roman" w:hAnsi="Times New Roman" w:cs="Times New Roman"/>
                <w:sz w:val="24"/>
                <w:szCs w:val="24"/>
              </w:rPr>
              <w:t xml:space="preserve"> și subliniază cu o culoare adjectivele.</w:t>
            </w:r>
          </w:p>
          <w:p w:rsidR="00942C83" w:rsidRPr="00986A39" w:rsidRDefault="00942C83" w:rsidP="00A153C5">
            <w:pPr>
              <w:rPr>
                <w:rFonts w:ascii="Times New Roman" w:hAnsi="Times New Roman" w:cs="Times New Roman"/>
                <w:sz w:val="24"/>
                <w:szCs w:val="24"/>
              </w:rPr>
            </w:pPr>
          </w:p>
          <w:p w:rsidR="00942C83" w:rsidRPr="00986A39" w:rsidRDefault="00942C83" w:rsidP="00A153C5">
            <w:pPr>
              <w:spacing w:line="360" w:lineRule="auto"/>
              <w:rPr>
                <w:rFonts w:ascii="Times New Roman" w:hAnsi="Times New Roman" w:cs="Times New Roman"/>
                <w:sz w:val="24"/>
                <w:szCs w:val="24"/>
              </w:rPr>
            </w:pPr>
            <w:r w:rsidRPr="00986A39">
              <w:rPr>
                <w:rFonts w:ascii="Times New Roman" w:hAnsi="Times New Roman" w:cs="Times New Roman"/>
                <w:sz w:val="24"/>
                <w:szCs w:val="24"/>
              </w:rPr>
              <w:t xml:space="preserve">sărmană                  </w:t>
            </w:r>
            <w:r>
              <w:rPr>
                <w:rFonts w:ascii="Times New Roman" w:hAnsi="Times New Roman" w:cs="Times New Roman"/>
                <w:sz w:val="24"/>
                <w:szCs w:val="24"/>
              </w:rPr>
              <w:t xml:space="preserve">           </w:t>
            </w:r>
            <w:r w:rsidRPr="00986A39">
              <w:rPr>
                <w:rFonts w:ascii="Times New Roman" w:hAnsi="Times New Roman" w:cs="Times New Roman"/>
                <w:sz w:val="24"/>
                <w:szCs w:val="24"/>
              </w:rPr>
              <w:t>fiu</w:t>
            </w:r>
          </w:p>
          <w:p w:rsidR="00942C83" w:rsidRPr="00986A39" w:rsidRDefault="00942C83" w:rsidP="00A153C5">
            <w:pPr>
              <w:spacing w:line="360" w:lineRule="auto"/>
              <w:rPr>
                <w:rFonts w:ascii="Times New Roman" w:hAnsi="Times New Roman" w:cs="Times New Roman"/>
                <w:sz w:val="24"/>
                <w:szCs w:val="24"/>
              </w:rPr>
            </w:pPr>
            <w:r w:rsidRPr="00986A39">
              <w:rPr>
                <w:rFonts w:ascii="Times New Roman" w:hAnsi="Times New Roman" w:cs="Times New Roman"/>
                <w:sz w:val="24"/>
                <w:szCs w:val="24"/>
              </w:rPr>
              <w:t xml:space="preserve">fecior                   </w:t>
            </w:r>
            <w:r>
              <w:rPr>
                <w:rFonts w:ascii="Times New Roman" w:hAnsi="Times New Roman" w:cs="Times New Roman"/>
                <w:sz w:val="24"/>
                <w:szCs w:val="24"/>
              </w:rPr>
              <w:t xml:space="preserve">             </w:t>
            </w:r>
            <w:r w:rsidRPr="00986A39">
              <w:rPr>
                <w:rFonts w:ascii="Times New Roman" w:hAnsi="Times New Roman" w:cs="Times New Roman"/>
                <w:sz w:val="24"/>
                <w:szCs w:val="24"/>
              </w:rPr>
              <w:t>săracă</w:t>
            </w:r>
          </w:p>
          <w:p w:rsidR="00942C83" w:rsidRPr="00986A39" w:rsidRDefault="00942C83" w:rsidP="00A153C5">
            <w:pPr>
              <w:spacing w:line="360" w:lineRule="auto"/>
              <w:rPr>
                <w:rFonts w:ascii="Times New Roman" w:hAnsi="Times New Roman" w:cs="Times New Roman"/>
                <w:sz w:val="24"/>
                <w:szCs w:val="24"/>
              </w:rPr>
            </w:pPr>
            <w:r w:rsidRPr="00986A39">
              <w:rPr>
                <w:rFonts w:ascii="Times New Roman" w:hAnsi="Times New Roman" w:cs="Times New Roman"/>
                <w:sz w:val="24"/>
                <w:szCs w:val="24"/>
              </w:rPr>
              <w:t xml:space="preserve">nechibzuit               </w:t>
            </w:r>
            <w:r>
              <w:rPr>
                <w:rFonts w:ascii="Times New Roman" w:hAnsi="Times New Roman" w:cs="Times New Roman"/>
                <w:sz w:val="24"/>
                <w:szCs w:val="24"/>
              </w:rPr>
              <w:t xml:space="preserve">         </w:t>
            </w:r>
            <w:r w:rsidRPr="00986A39">
              <w:rPr>
                <w:rFonts w:ascii="Times New Roman" w:hAnsi="Times New Roman" w:cs="Times New Roman"/>
                <w:sz w:val="24"/>
                <w:szCs w:val="24"/>
              </w:rPr>
              <w:t>nesocotit</w:t>
            </w:r>
          </w:p>
          <w:p w:rsidR="00942C83" w:rsidRPr="00986A39" w:rsidRDefault="00942C83" w:rsidP="00A153C5">
            <w:pPr>
              <w:spacing w:line="360" w:lineRule="auto"/>
              <w:rPr>
                <w:rFonts w:ascii="Times New Roman" w:hAnsi="Times New Roman" w:cs="Times New Roman"/>
                <w:sz w:val="24"/>
                <w:szCs w:val="24"/>
              </w:rPr>
            </w:pPr>
            <w:r w:rsidRPr="00986A39">
              <w:rPr>
                <w:rFonts w:ascii="Times New Roman" w:hAnsi="Times New Roman" w:cs="Times New Roman"/>
                <w:sz w:val="24"/>
                <w:szCs w:val="24"/>
              </w:rPr>
              <w:t xml:space="preserve">vrej                     </w:t>
            </w:r>
            <w:r>
              <w:rPr>
                <w:rFonts w:ascii="Times New Roman" w:hAnsi="Times New Roman" w:cs="Times New Roman"/>
                <w:sz w:val="24"/>
                <w:szCs w:val="24"/>
              </w:rPr>
              <w:t xml:space="preserve">             </w:t>
            </w:r>
            <w:r w:rsidRPr="00986A39">
              <w:rPr>
                <w:rFonts w:ascii="Times New Roman" w:hAnsi="Times New Roman" w:cs="Times New Roman"/>
                <w:sz w:val="24"/>
                <w:szCs w:val="24"/>
              </w:rPr>
              <w:t>măreț</w:t>
            </w:r>
          </w:p>
          <w:p w:rsidR="00942C83" w:rsidRPr="00986A39" w:rsidRDefault="00942C83" w:rsidP="00A153C5">
            <w:pPr>
              <w:spacing w:line="360" w:lineRule="auto"/>
              <w:rPr>
                <w:rFonts w:ascii="Times New Roman" w:hAnsi="Times New Roman" w:cs="Times New Roman"/>
                <w:sz w:val="24"/>
                <w:szCs w:val="24"/>
              </w:rPr>
            </w:pPr>
            <w:r w:rsidRPr="00986A39">
              <w:rPr>
                <w:rFonts w:ascii="Times New Roman" w:hAnsi="Times New Roman" w:cs="Times New Roman"/>
                <w:sz w:val="24"/>
                <w:szCs w:val="24"/>
              </w:rPr>
              <w:t xml:space="preserve">maiestuos                </w:t>
            </w:r>
            <w:r>
              <w:rPr>
                <w:rFonts w:ascii="Times New Roman" w:hAnsi="Times New Roman" w:cs="Times New Roman"/>
                <w:sz w:val="24"/>
                <w:szCs w:val="24"/>
              </w:rPr>
              <w:t xml:space="preserve">        </w:t>
            </w:r>
            <w:r w:rsidRPr="00986A39">
              <w:rPr>
                <w:rFonts w:ascii="Times New Roman" w:hAnsi="Times New Roman" w:cs="Times New Roman"/>
                <w:sz w:val="24"/>
                <w:szCs w:val="24"/>
              </w:rPr>
              <w:t>față</w:t>
            </w:r>
          </w:p>
          <w:p w:rsidR="00942C83" w:rsidRPr="00986A39" w:rsidRDefault="00942C83" w:rsidP="00A153C5">
            <w:pPr>
              <w:spacing w:line="360" w:lineRule="auto"/>
              <w:rPr>
                <w:rFonts w:ascii="Times New Roman" w:hAnsi="Times New Roman" w:cs="Times New Roman"/>
                <w:sz w:val="24"/>
                <w:szCs w:val="24"/>
              </w:rPr>
            </w:pPr>
            <w:r w:rsidRPr="00986A39">
              <w:rPr>
                <w:rFonts w:ascii="Times New Roman" w:hAnsi="Times New Roman" w:cs="Times New Roman"/>
                <w:sz w:val="24"/>
                <w:szCs w:val="24"/>
              </w:rPr>
              <w:t xml:space="preserve">chip                    </w:t>
            </w:r>
            <w:r>
              <w:rPr>
                <w:rFonts w:ascii="Times New Roman" w:hAnsi="Times New Roman" w:cs="Times New Roman"/>
                <w:sz w:val="24"/>
                <w:szCs w:val="24"/>
              </w:rPr>
              <w:t xml:space="preserve">            </w:t>
            </w:r>
            <w:r w:rsidRPr="00986A39">
              <w:rPr>
                <w:rFonts w:ascii="Times New Roman" w:hAnsi="Times New Roman" w:cs="Times New Roman"/>
                <w:sz w:val="24"/>
                <w:szCs w:val="24"/>
              </w:rPr>
              <w:t xml:space="preserve"> tulpină</w:t>
            </w:r>
          </w:p>
          <w:p w:rsidR="00942C83" w:rsidRPr="00986A39" w:rsidRDefault="00942C83" w:rsidP="00A153C5">
            <w:pPr>
              <w:spacing w:line="360" w:lineRule="auto"/>
              <w:rPr>
                <w:rFonts w:ascii="Times New Roman" w:hAnsi="Times New Roman" w:cs="Times New Roman"/>
                <w:sz w:val="24"/>
                <w:szCs w:val="24"/>
              </w:rPr>
            </w:pPr>
            <w:r w:rsidRPr="00986A39">
              <w:rPr>
                <w:rFonts w:ascii="Times New Roman" w:hAnsi="Times New Roman" w:cs="Times New Roman"/>
                <w:sz w:val="24"/>
                <w:szCs w:val="24"/>
              </w:rPr>
              <w:t xml:space="preserve">hidoasă                  </w:t>
            </w:r>
            <w:r>
              <w:rPr>
                <w:rFonts w:ascii="Times New Roman" w:hAnsi="Times New Roman" w:cs="Times New Roman"/>
                <w:sz w:val="24"/>
                <w:szCs w:val="24"/>
              </w:rPr>
              <w:t xml:space="preserve">          </w:t>
            </w:r>
            <w:r w:rsidRPr="00986A39">
              <w:rPr>
                <w:rFonts w:ascii="Times New Roman" w:hAnsi="Times New Roman" w:cs="Times New Roman"/>
                <w:sz w:val="24"/>
                <w:szCs w:val="24"/>
              </w:rPr>
              <w:t>înspăimântător</w:t>
            </w:r>
          </w:p>
          <w:p w:rsidR="00942C83" w:rsidRPr="00986A39" w:rsidRDefault="00942C83" w:rsidP="00A153C5">
            <w:pPr>
              <w:spacing w:line="360" w:lineRule="auto"/>
              <w:rPr>
                <w:rFonts w:ascii="Times New Roman" w:hAnsi="Times New Roman" w:cs="Times New Roman"/>
                <w:sz w:val="24"/>
                <w:szCs w:val="24"/>
              </w:rPr>
            </w:pPr>
            <w:r w:rsidRPr="00986A39">
              <w:rPr>
                <w:rFonts w:ascii="Times New Roman" w:hAnsi="Times New Roman" w:cs="Times New Roman"/>
                <w:sz w:val="24"/>
                <w:szCs w:val="24"/>
              </w:rPr>
              <w:t xml:space="preserve">fioros                  </w:t>
            </w:r>
            <w:r>
              <w:rPr>
                <w:rFonts w:ascii="Times New Roman" w:hAnsi="Times New Roman" w:cs="Times New Roman"/>
                <w:sz w:val="24"/>
                <w:szCs w:val="24"/>
              </w:rPr>
              <w:t xml:space="preserve">           </w:t>
            </w:r>
            <w:r w:rsidRPr="00986A39">
              <w:rPr>
                <w:rFonts w:ascii="Times New Roman" w:hAnsi="Times New Roman" w:cs="Times New Roman"/>
                <w:sz w:val="24"/>
                <w:szCs w:val="24"/>
              </w:rPr>
              <w:t xml:space="preserve"> urâtă</w:t>
            </w:r>
          </w:p>
          <w:p w:rsidR="00942C83" w:rsidRPr="00986A39" w:rsidRDefault="00942C83" w:rsidP="00A153C5">
            <w:pPr>
              <w:spacing w:line="360" w:lineRule="auto"/>
              <w:rPr>
                <w:rFonts w:ascii="Times New Roman" w:hAnsi="Times New Roman" w:cs="Times New Roman"/>
                <w:sz w:val="24"/>
                <w:szCs w:val="24"/>
              </w:rPr>
            </w:pPr>
            <w:r w:rsidRPr="00986A39">
              <w:rPr>
                <w:rFonts w:ascii="Times New Roman" w:hAnsi="Times New Roman" w:cs="Times New Roman"/>
                <w:sz w:val="24"/>
                <w:szCs w:val="24"/>
              </w:rPr>
              <w:t xml:space="preserve">dihanie                  </w:t>
            </w:r>
            <w:r>
              <w:rPr>
                <w:rFonts w:ascii="Times New Roman" w:hAnsi="Times New Roman" w:cs="Times New Roman"/>
                <w:sz w:val="24"/>
                <w:szCs w:val="24"/>
              </w:rPr>
              <w:t xml:space="preserve">         </w:t>
            </w:r>
            <w:r w:rsidRPr="00986A39">
              <w:rPr>
                <w:rFonts w:ascii="Times New Roman" w:hAnsi="Times New Roman" w:cs="Times New Roman"/>
                <w:sz w:val="24"/>
                <w:szCs w:val="24"/>
              </w:rPr>
              <w:t>creatură</w:t>
            </w:r>
          </w:p>
          <w:p w:rsidR="00942C83" w:rsidRPr="00986A39" w:rsidRDefault="00942C83" w:rsidP="00A153C5">
            <w:pPr>
              <w:spacing w:line="360" w:lineRule="auto"/>
              <w:rPr>
                <w:rFonts w:ascii="Times New Roman" w:hAnsi="Times New Roman" w:cs="Times New Roman"/>
                <w:sz w:val="24"/>
                <w:szCs w:val="24"/>
              </w:rPr>
            </w:pPr>
            <w:r w:rsidRPr="00986A39">
              <w:rPr>
                <w:rFonts w:ascii="Times New Roman" w:hAnsi="Times New Roman" w:cs="Times New Roman"/>
                <w:sz w:val="24"/>
                <w:szCs w:val="24"/>
              </w:rPr>
              <w:t xml:space="preserve">sprinten                 </w:t>
            </w:r>
            <w:r>
              <w:rPr>
                <w:rFonts w:ascii="Times New Roman" w:hAnsi="Times New Roman" w:cs="Times New Roman"/>
                <w:sz w:val="24"/>
                <w:szCs w:val="24"/>
              </w:rPr>
              <w:t xml:space="preserve">         </w:t>
            </w:r>
            <w:r w:rsidRPr="00986A39">
              <w:rPr>
                <w:rFonts w:ascii="Times New Roman" w:hAnsi="Times New Roman" w:cs="Times New Roman"/>
                <w:sz w:val="24"/>
                <w:szCs w:val="24"/>
              </w:rPr>
              <w:t>băiat</w:t>
            </w:r>
          </w:p>
          <w:p w:rsidR="00942C83" w:rsidRPr="00986A39" w:rsidRDefault="00942C83" w:rsidP="00A153C5">
            <w:pPr>
              <w:spacing w:line="360" w:lineRule="auto"/>
              <w:rPr>
                <w:rFonts w:ascii="Times New Roman" w:hAnsi="Times New Roman" w:cs="Times New Roman"/>
                <w:sz w:val="24"/>
                <w:szCs w:val="24"/>
              </w:rPr>
            </w:pPr>
            <w:r w:rsidRPr="00986A39">
              <w:rPr>
                <w:rFonts w:ascii="Times New Roman" w:hAnsi="Times New Roman" w:cs="Times New Roman"/>
                <w:sz w:val="24"/>
                <w:szCs w:val="24"/>
              </w:rPr>
              <w:t xml:space="preserve">flăcău                  </w:t>
            </w:r>
            <w:r>
              <w:rPr>
                <w:rFonts w:ascii="Times New Roman" w:hAnsi="Times New Roman" w:cs="Times New Roman"/>
                <w:sz w:val="24"/>
                <w:szCs w:val="24"/>
              </w:rPr>
              <w:t xml:space="preserve">          </w:t>
            </w:r>
            <w:r w:rsidRPr="00986A39">
              <w:rPr>
                <w:rFonts w:ascii="Times New Roman" w:hAnsi="Times New Roman" w:cs="Times New Roman"/>
                <w:sz w:val="24"/>
                <w:szCs w:val="24"/>
              </w:rPr>
              <w:t xml:space="preserve"> rapid</w:t>
            </w:r>
          </w:p>
          <w:p w:rsidR="00942C83" w:rsidRDefault="00942C83" w:rsidP="00A153C5"/>
          <w:p w:rsidR="00942C83" w:rsidRDefault="00942C83" w:rsidP="00A153C5"/>
        </w:tc>
        <w:tc>
          <w:tcPr>
            <w:tcW w:w="5046" w:type="dxa"/>
          </w:tcPr>
          <w:p w:rsidR="00942C83" w:rsidRDefault="00942C83" w:rsidP="00A153C5">
            <w:pPr>
              <w:rPr>
                <w:rFonts w:ascii="Times New Roman" w:hAnsi="Times New Roman" w:cs="Times New Roman"/>
                <w:sz w:val="24"/>
                <w:szCs w:val="24"/>
              </w:rPr>
            </w:pPr>
            <w:r>
              <w:t xml:space="preserve">2. </w:t>
            </w:r>
            <w:r>
              <w:rPr>
                <w:rFonts w:ascii="Times New Roman" w:hAnsi="Times New Roman" w:cs="Times New Roman"/>
                <w:sz w:val="24"/>
                <w:szCs w:val="24"/>
              </w:rPr>
              <w:t>Completează enunțurile</w:t>
            </w:r>
            <w:r w:rsidRPr="00986A39">
              <w:rPr>
                <w:rFonts w:ascii="Times New Roman" w:hAnsi="Times New Roman" w:cs="Times New Roman"/>
                <w:sz w:val="24"/>
                <w:szCs w:val="24"/>
              </w:rPr>
              <w:t>, relatând ce s-a întâmplat în poveste</w:t>
            </w:r>
            <w:r>
              <w:rPr>
                <w:rFonts w:ascii="Times New Roman" w:hAnsi="Times New Roman" w:cs="Times New Roman"/>
                <w:sz w:val="24"/>
                <w:szCs w:val="24"/>
              </w:rPr>
              <w:t>:</w:t>
            </w:r>
          </w:p>
          <w:p w:rsidR="00942C83" w:rsidRDefault="00942C83" w:rsidP="00A153C5">
            <w:pPr>
              <w:rPr>
                <w:rFonts w:ascii="Times New Roman" w:hAnsi="Times New Roman" w:cs="Times New Roman"/>
                <w:sz w:val="24"/>
                <w:szCs w:val="24"/>
              </w:rPr>
            </w:pPr>
          </w:p>
          <w:p w:rsidR="00942C83" w:rsidRPr="00AB77C3" w:rsidRDefault="00942C83" w:rsidP="00A153C5">
            <w:pPr>
              <w:spacing w:line="360" w:lineRule="auto"/>
              <w:rPr>
                <w:rFonts w:ascii="Times New Roman" w:hAnsi="Times New Roman" w:cs="Times New Roman"/>
                <w:sz w:val="28"/>
                <w:szCs w:val="28"/>
              </w:rPr>
            </w:pPr>
            <w:r w:rsidRPr="00AB77C3">
              <w:rPr>
                <w:rFonts w:ascii="Times New Roman" w:hAnsi="Times New Roman" w:cs="Times New Roman"/>
                <w:sz w:val="28"/>
                <w:szCs w:val="28"/>
              </w:rPr>
              <w:t>- Mama l-a trimis pe Jack</w:t>
            </w:r>
            <w:r>
              <w:rPr>
                <w:rFonts w:ascii="Times New Roman" w:hAnsi="Times New Roman" w:cs="Times New Roman"/>
                <w:sz w:val="28"/>
                <w:szCs w:val="28"/>
              </w:rPr>
              <w:t xml:space="preserve"> </w:t>
            </w:r>
            <w:r w:rsidRPr="00AB77C3">
              <w:rPr>
                <w:rFonts w:ascii="Times New Roman" w:hAnsi="Times New Roman" w:cs="Times New Roman"/>
                <w:sz w:val="28"/>
                <w:szCs w:val="28"/>
              </w:rPr>
              <w:t>.............................</w:t>
            </w:r>
            <w:r>
              <w:rPr>
                <w:rFonts w:ascii="Times New Roman" w:hAnsi="Times New Roman" w:cs="Times New Roman"/>
                <w:sz w:val="28"/>
                <w:szCs w:val="28"/>
              </w:rPr>
              <w:t>..................................</w:t>
            </w:r>
          </w:p>
          <w:p w:rsidR="00942C83" w:rsidRPr="00AB77C3" w:rsidRDefault="00942C83" w:rsidP="00A153C5">
            <w:pPr>
              <w:spacing w:line="360" w:lineRule="auto"/>
              <w:rPr>
                <w:rFonts w:ascii="Times New Roman" w:hAnsi="Times New Roman" w:cs="Times New Roman"/>
                <w:sz w:val="28"/>
                <w:szCs w:val="28"/>
              </w:rPr>
            </w:pPr>
            <w:r w:rsidRPr="00AB77C3">
              <w:rPr>
                <w:rFonts w:ascii="Times New Roman" w:hAnsi="Times New Roman" w:cs="Times New Roman"/>
                <w:sz w:val="28"/>
                <w:szCs w:val="28"/>
              </w:rPr>
              <w:t>.....................................................................</w:t>
            </w:r>
          </w:p>
          <w:p w:rsidR="00942C83" w:rsidRPr="00AB77C3" w:rsidRDefault="00942C83" w:rsidP="00A153C5">
            <w:pPr>
              <w:spacing w:line="360" w:lineRule="auto"/>
              <w:rPr>
                <w:rFonts w:ascii="Times New Roman" w:hAnsi="Times New Roman" w:cs="Times New Roman"/>
                <w:sz w:val="28"/>
                <w:szCs w:val="28"/>
              </w:rPr>
            </w:pPr>
            <w:r w:rsidRPr="00AB77C3">
              <w:rPr>
                <w:rFonts w:ascii="Times New Roman" w:hAnsi="Times New Roman" w:cs="Times New Roman"/>
                <w:sz w:val="28"/>
                <w:szCs w:val="28"/>
              </w:rPr>
              <w:t>- Jack a adus acasă ......</w:t>
            </w:r>
            <w:r>
              <w:rPr>
                <w:rFonts w:ascii="Times New Roman" w:hAnsi="Times New Roman" w:cs="Times New Roman"/>
                <w:sz w:val="28"/>
                <w:szCs w:val="28"/>
              </w:rPr>
              <w:t>............................</w:t>
            </w:r>
          </w:p>
          <w:p w:rsidR="00942C83" w:rsidRPr="00AB77C3" w:rsidRDefault="00942C83" w:rsidP="00A153C5">
            <w:pPr>
              <w:spacing w:line="360" w:lineRule="auto"/>
              <w:rPr>
                <w:rFonts w:ascii="Times New Roman" w:hAnsi="Times New Roman" w:cs="Times New Roman"/>
                <w:sz w:val="28"/>
                <w:szCs w:val="28"/>
              </w:rPr>
            </w:pPr>
            <w:r w:rsidRPr="00AB77C3">
              <w:rPr>
                <w:rFonts w:ascii="Times New Roman" w:hAnsi="Times New Roman" w:cs="Times New Roman"/>
                <w:sz w:val="28"/>
                <w:szCs w:val="28"/>
              </w:rPr>
              <w:t>...................................în locul vacii.</w:t>
            </w:r>
          </w:p>
          <w:p w:rsidR="00942C83" w:rsidRPr="00AB77C3" w:rsidRDefault="00942C83" w:rsidP="00A153C5">
            <w:pPr>
              <w:spacing w:line="360" w:lineRule="auto"/>
              <w:rPr>
                <w:rFonts w:ascii="Times New Roman" w:hAnsi="Times New Roman" w:cs="Times New Roman"/>
                <w:sz w:val="28"/>
                <w:szCs w:val="28"/>
              </w:rPr>
            </w:pPr>
            <w:r w:rsidRPr="00AB77C3">
              <w:rPr>
                <w:rFonts w:ascii="Times New Roman" w:hAnsi="Times New Roman" w:cs="Times New Roman"/>
                <w:sz w:val="28"/>
                <w:szCs w:val="28"/>
              </w:rPr>
              <w:t>-Băiatul a urcat pe ...................................</w:t>
            </w:r>
          </w:p>
          <w:p w:rsidR="00942C83" w:rsidRPr="00AB77C3" w:rsidRDefault="00942C83" w:rsidP="00A153C5">
            <w:pPr>
              <w:spacing w:line="360" w:lineRule="auto"/>
              <w:rPr>
                <w:rFonts w:ascii="Times New Roman" w:hAnsi="Times New Roman" w:cs="Times New Roman"/>
                <w:sz w:val="28"/>
                <w:szCs w:val="28"/>
              </w:rPr>
            </w:pPr>
            <w:r w:rsidRPr="00AB77C3">
              <w:rPr>
                <w:rFonts w:ascii="Times New Roman" w:hAnsi="Times New Roman" w:cs="Times New Roman"/>
                <w:sz w:val="28"/>
                <w:szCs w:val="28"/>
              </w:rPr>
              <w:t>...............ajungând ...................................</w:t>
            </w:r>
          </w:p>
          <w:p w:rsidR="00942C83" w:rsidRPr="00AB77C3" w:rsidRDefault="00942C83" w:rsidP="00A153C5">
            <w:pPr>
              <w:spacing w:line="360" w:lineRule="auto"/>
              <w:rPr>
                <w:rFonts w:ascii="Times New Roman" w:hAnsi="Times New Roman" w:cs="Times New Roman"/>
                <w:sz w:val="28"/>
                <w:szCs w:val="28"/>
              </w:rPr>
            </w:pPr>
            <w:r w:rsidRPr="00AB77C3">
              <w:rPr>
                <w:rFonts w:ascii="Times New Roman" w:hAnsi="Times New Roman" w:cs="Times New Roman"/>
                <w:sz w:val="28"/>
                <w:szCs w:val="28"/>
              </w:rPr>
              <w:t>- De acolo aduce : ........</w:t>
            </w:r>
            <w:r>
              <w:rPr>
                <w:rFonts w:ascii="Times New Roman" w:hAnsi="Times New Roman" w:cs="Times New Roman"/>
                <w:sz w:val="28"/>
                <w:szCs w:val="28"/>
              </w:rPr>
              <w:t>.............................</w:t>
            </w:r>
          </w:p>
          <w:p w:rsidR="00942C83" w:rsidRPr="00AB77C3" w:rsidRDefault="00942C83" w:rsidP="00A153C5">
            <w:pPr>
              <w:spacing w:line="360" w:lineRule="auto"/>
              <w:rPr>
                <w:rFonts w:ascii="Times New Roman" w:hAnsi="Times New Roman" w:cs="Times New Roman"/>
                <w:sz w:val="28"/>
                <w:szCs w:val="28"/>
              </w:rPr>
            </w:pPr>
            <w:r w:rsidRPr="00AB77C3">
              <w:rPr>
                <w:rFonts w:ascii="Times New Roman" w:hAnsi="Times New Roman" w:cs="Times New Roman"/>
                <w:sz w:val="28"/>
                <w:szCs w:val="28"/>
              </w:rPr>
              <w:t>...................................................................</w:t>
            </w:r>
          </w:p>
          <w:p w:rsidR="00942C83" w:rsidRPr="00AB77C3" w:rsidRDefault="00942C83" w:rsidP="00A153C5">
            <w:pPr>
              <w:spacing w:line="360" w:lineRule="auto"/>
              <w:rPr>
                <w:rFonts w:ascii="Times New Roman" w:hAnsi="Times New Roman" w:cs="Times New Roman"/>
                <w:sz w:val="28"/>
                <w:szCs w:val="28"/>
              </w:rPr>
            </w:pPr>
            <w:r w:rsidRPr="00AB77C3">
              <w:rPr>
                <w:rFonts w:ascii="Times New Roman" w:hAnsi="Times New Roman" w:cs="Times New Roman"/>
                <w:sz w:val="28"/>
                <w:szCs w:val="28"/>
              </w:rPr>
              <w:t>.....................................................................</w:t>
            </w:r>
          </w:p>
          <w:p w:rsidR="00942C83" w:rsidRDefault="00942C83" w:rsidP="00A153C5">
            <w:pPr>
              <w:spacing w:line="360" w:lineRule="auto"/>
            </w:pPr>
            <w:r w:rsidRPr="00AB77C3">
              <w:rPr>
                <w:rFonts w:ascii="Times New Roman" w:hAnsi="Times New Roman" w:cs="Times New Roman"/>
                <w:sz w:val="28"/>
                <w:szCs w:val="28"/>
              </w:rPr>
              <w:t>.....................................................................</w:t>
            </w:r>
          </w:p>
        </w:tc>
      </w:tr>
      <w:tr w:rsidR="00942C83" w:rsidTr="00A153C5">
        <w:trPr>
          <w:trHeight w:val="6956"/>
        </w:trPr>
        <w:tc>
          <w:tcPr>
            <w:tcW w:w="4880" w:type="dxa"/>
          </w:tcPr>
          <w:p w:rsidR="00942C83" w:rsidRDefault="00036D70" w:rsidP="00A153C5">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margin-left:11.25pt;margin-top:29.7pt;width:215.35pt;height:284.2pt;z-index:251662336;mso-position-horizontal-relative:text;mso-position-vertical-relative:text">
                  <v:imagedata r:id="rId25" o:title=""/>
                </v:shape>
                <o:OLEObject Type="Embed" ProgID="PBrush" ShapeID="_x0000_s1037" DrawAspect="Content" ObjectID="_1650558394" r:id="rId26"/>
              </w:pict>
            </w:r>
            <w:r w:rsidR="00942C83">
              <w:t xml:space="preserve">3. </w:t>
            </w:r>
            <w:r w:rsidR="00942C83" w:rsidRPr="00986A39">
              <w:rPr>
                <w:rFonts w:ascii="Times New Roman" w:hAnsi="Times New Roman" w:cs="Times New Roman"/>
                <w:sz w:val="24"/>
                <w:szCs w:val="24"/>
              </w:rPr>
              <w:t>Ajută-l pe Jack să coboare mai repede pe vrejul de fasole</w:t>
            </w:r>
          </w:p>
        </w:tc>
        <w:tc>
          <w:tcPr>
            <w:tcW w:w="5046" w:type="dxa"/>
          </w:tcPr>
          <w:p w:rsidR="00942C83" w:rsidRDefault="00942C83" w:rsidP="00A153C5">
            <w:pPr>
              <w:spacing w:line="276" w:lineRule="auto"/>
              <w:rPr>
                <w:rFonts w:ascii="Times New Roman" w:hAnsi="Times New Roman" w:cs="Times New Roman"/>
                <w:sz w:val="24"/>
                <w:szCs w:val="24"/>
              </w:rPr>
            </w:pPr>
            <w:r w:rsidRPr="00986A39">
              <w:rPr>
                <w:rFonts w:ascii="Times New Roman" w:hAnsi="Times New Roman" w:cs="Times New Roman"/>
                <w:sz w:val="24"/>
                <w:szCs w:val="24"/>
              </w:rPr>
              <w:t xml:space="preserve">4. </w:t>
            </w:r>
            <w:r>
              <w:rPr>
                <w:rFonts w:ascii="Times New Roman" w:hAnsi="Times New Roman" w:cs="Times New Roman"/>
                <w:sz w:val="24"/>
                <w:szCs w:val="24"/>
              </w:rPr>
              <w:t>Ești de acord cu ce a făcut Jack?</w:t>
            </w:r>
          </w:p>
          <w:p w:rsidR="00942C83" w:rsidRDefault="00942C83" w:rsidP="00A153C5">
            <w:pPr>
              <w:spacing w:line="276" w:lineRule="auto"/>
              <w:rPr>
                <w:rFonts w:ascii="Times New Roman" w:hAnsi="Times New Roman" w:cs="Times New Roman"/>
                <w:sz w:val="24"/>
                <w:szCs w:val="24"/>
              </w:rPr>
            </w:pPr>
            <w:r>
              <w:rPr>
                <w:rFonts w:ascii="Times New Roman" w:hAnsi="Times New Roman" w:cs="Times New Roman"/>
                <w:sz w:val="24"/>
                <w:szCs w:val="24"/>
              </w:rPr>
              <w:t>Da, deoarece.......................................</w:t>
            </w:r>
          </w:p>
          <w:p w:rsidR="00942C83" w:rsidRDefault="00942C83" w:rsidP="00A153C5">
            <w:pPr>
              <w:spacing w:line="276" w:lineRule="auto"/>
              <w:rPr>
                <w:rFonts w:ascii="Times New Roman" w:hAnsi="Times New Roman" w:cs="Times New Roman"/>
                <w:sz w:val="24"/>
                <w:szCs w:val="24"/>
              </w:rPr>
            </w:pPr>
            <w:r>
              <w:rPr>
                <w:rFonts w:ascii="Times New Roman" w:hAnsi="Times New Roman" w:cs="Times New Roman"/>
                <w:sz w:val="24"/>
                <w:szCs w:val="24"/>
              </w:rPr>
              <w:t>...............................................................</w:t>
            </w:r>
          </w:p>
          <w:p w:rsidR="00942C83" w:rsidRDefault="00942C83" w:rsidP="00A153C5">
            <w:pPr>
              <w:spacing w:line="276" w:lineRule="auto"/>
              <w:rPr>
                <w:rFonts w:ascii="Times New Roman" w:hAnsi="Times New Roman" w:cs="Times New Roman"/>
                <w:sz w:val="24"/>
                <w:szCs w:val="24"/>
              </w:rPr>
            </w:pPr>
            <w:r>
              <w:rPr>
                <w:rFonts w:ascii="Times New Roman" w:hAnsi="Times New Roman" w:cs="Times New Roman"/>
                <w:sz w:val="24"/>
                <w:szCs w:val="24"/>
              </w:rPr>
              <w:t>.................................................................</w:t>
            </w:r>
          </w:p>
          <w:p w:rsidR="00942C83" w:rsidRDefault="00942C83" w:rsidP="00A153C5">
            <w:pPr>
              <w:spacing w:line="276" w:lineRule="auto"/>
              <w:rPr>
                <w:rFonts w:ascii="Times New Roman" w:hAnsi="Times New Roman" w:cs="Times New Roman"/>
                <w:sz w:val="24"/>
                <w:szCs w:val="24"/>
              </w:rPr>
            </w:pPr>
            <w:r>
              <w:rPr>
                <w:rFonts w:ascii="Times New Roman" w:hAnsi="Times New Roman" w:cs="Times New Roman"/>
                <w:sz w:val="24"/>
                <w:szCs w:val="24"/>
              </w:rPr>
              <w:t>..................................................................</w:t>
            </w:r>
          </w:p>
          <w:p w:rsidR="00942C83" w:rsidRDefault="00942C83" w:rsidP="00A153C5">
            <w:pPr>
              <w:spacing w:line="276" w:lineRule="auto"/>
              <w:rPr>
                <w:rFonts w:ascii="Times New Roman" w:hAnsi="Times New Roman" w:cs="Times New Roman"/>
                <w:sz w:val="24"/>
                <w:szCs w:val="24"/>
              </w:rPr>
            </w:pPr>
            <w:r>
              <w:rPr>
                <w:rFonts w:ascii="Times New Roman" w:hAnsi="Times New Roman" w:cs="Times New Roman"/>
                <w:sz w:val="24"/>
                <w:szCs w:val="24"/>
              </w:rPr>
              <w:t>.................................................................</w:t>
            </w:r>
          </w:p>
          <w:p w:rsidR="00942C83" w:rsidRDefault="00942C83" w:rsidP="00A153C5">
            <w:pPr>
              <w:spacing w:line="276" w:lineRule="auto"/>
              <w:rPr>
                <w:rFonts w:ascii="Times New Roman" w:hAnsi="Times New Roman" w:cs="Times New Roman"/>
                <w:sz w:val="24"/>
                <w:szCs w:val="24"/>
              </w:rPr>
            </w:pPr>
            <w:r>
              <w:rPr>
                <w:rFonts w:ascii="Times New Roman" w:hAnsi="Times New Roman" w:cs="Times New Roman"/>
                <w:sz w:val="24"/>
                <w:szCs w:val="24"/>
              </w:rPr>
              <w:t>................................................................</w:t>
            </w:r>
          </w:p>
          <w:p w:rsidR="00942C83" w:rsidRDefault="00942C83" w:rsidP="00A153C5">
            <w:pPr>
              <w:spacing w:line="276" w:lineRule="auto"/>
              <w:rPr>
                <w:rFonts w:ascii="Times New Roman" w:hAnsi="Times New Roman" w:cs="Times New Roman"/>
                <w:sz w:val="24"/>
                <w:szCs w:val="24"/>
              </w:rPr>
            </w:pPr>
            <w:r>
              <w:rPr>
                <w:rFonts w:ascii="Times New Roman" w:hAnsi="Times New Roman" w:cs="Times New Roman"/>
                <w:sz w:val="24"/>
                <w:szCs w:val="24"/>
              </w:rPr>
              <w:t>..................................................................</w:t>
            </w:r>
          </w:p>
          <w:p w:rsidR="00942C83" w:rsidRDefault="00942C83" w:rsidP="00A153C5">
            <w:pPr>
              <w:spacing w:line="276" w:lineRule="auto"/>
              <w:rPr>
                <w:rFonts w:ascii="Times New Roman" w:hAnsi="Times New Roman" w:cs="Times New Roman"/>
                <w:sz w:val="24"/>
                <w:szCs w:val="24"/>
              </w:rPr>
            </w:pPr>
            <w:r>
              <w:rPr>
                <w:rFonts w:ascii="Times New Roman" w:hAnsi="Times New Roman" w:cs="Times New Roman"/>
                <w:sz w:val="24"/>
                <w:szCs w:val="24"/>
              </w:rPr>
              <w:t>.....................................................................</w:t>
            </w:r>
          </w:p>
          <w:p w:rsidR="00942C83" w:rsidRDefault="00942C83" w:rsidP="00A153C5">
            <w:pPr>
              <w:spacing w:line="276" w:lineRule="auto"/>
              <w:rPr>
                <w:rFonts w:ascii="Times New Roman" w:hAnsi="Times New Roman" w:cs="Times New Roman"/>
                <w:sz w:val="24"/>
                <w:szCs w:val="24"/>
              </w:rPr>
            </w:pPr>
            <w:r>
              <w:rPr>
                <w:rFonts w:ascii="Times New Roman" w:hAnsi="Times New Roman" w:cs="Times New Roman"/>
                <w:sz w:val="24"/>
                <w:szCs w:val="24"/>
              </w:rPr>
              <w:t>......................................................................</w:t>
            </w:r>
          </w:p>
          <w:p w:rsidR="00942C83" w:rsidRPr="00986A39" w:rsidRDefault="00942C83" w:rsidP="00A153C5">
            <w:pPr>
              <w:spacing w:line="276" w:lineRule="auto"/>
              <w:rPr>
                <w:rFonts w:ascii="Times New Roman" w:hAnsi="Times New Roman" w:cs="Times New Roman"/>
                <w:sz w:val="24"/>
                <w:szCs w:val="24"/>
              </w:rPr>
            </w:pPr>
            <w:r>
              <w:rPr>
                <w:rFonts w:ascii="Times New Roman" w:hAnsi="Times New Roman" w:cs="Times New Roman"/>
                <w:sz w:val="24"/>
                <w:szCs w:val="24"/>
              </w:rPr>
              <w:t>.......................................................................</w:t>
            </w:r>
          </w:p>
          <w:p w:rsidR="00942C83" w:rsidRDefault="00942C83" w:rsidP="00A153C5">
            <w:pPr>
              <w:spacing w:line="276" w:lineRule="auto"/>
              <w:rPr>
                <w:rFonts w:ascii="Times New Roman" w:hAnsi="Times New Roman" w:cs="Times New Roman"/>
                <w:sz w:val="24"/>
                <w:szCs w:val="24"/>
              </w:rPr>
            </w:pPr>
            <w:r>
              <w:rPr>
                <w:rFonts w:ascii="Times New Roman" w:hAnsi="Times New Roman" w:cs="Times New Roman"/>
                <w:sz w:val="24"/>
                <w:szCs w:val="24"/>
              </w:rPr>
              <w:t>Nu, deoarece.......................................</w:t>
            </w:r>
          </w:p>
          <w:p w:rsidR="00942C83" w:rsidRDefault="00942C83" w:rsidP="00A153C5">
            <w:pPr>
              <w:spacing w:line="276" w:lineRule="auto"/>
              <w:rPr>
                <w:rFonts w:ascii="Times New Roman" w:hAnsi="Times New Roman" w:cs="Times New Roman"/>
                <w:sz w:val="24"/>
                <w:szCs w:val="24"/>
              </w:rPr>
            </w:pPr>
            <w:r>
              <w:rPr>
                <w:rFonts w:ascii="Times New Roman" w:hAnsi="Times New Roman" w:cs="Times New Roman"/>
                <w:sz w:val="24"/>
                <w:szCs w:val="24"/>
              </w:rPr>
              <w:t>...............................................................</w:t>
            </w:r>
          </w:p>
          <w:p w:rsidR="00942C83" w:rsidRDefault="00942C83" w:rsidP="00A153C5">
            <w:pPr>
              <w:spacing w:line="276" w:lineRule="auto"/>
              <w:rPr>
                <w:rFonts w:ascii="Times New Roman" w:hAnsi="Times New Roman" w:cs="Times New Roman"/>
                <w:sz w:val="24"/>
                <w:szCs w:val="24"/>
              </w:rPr>
            </w:pPr>
            <w:r>
              <w:rPr>
                <w:rFonts w:ascii="Times New Roman" w:hAnsi="Times New Roman" w:cs="Times New Roman"/>
                <w:sz w:val="24"/>
                <w:szCs w:val="24"/>
              </w:rPr>
              <w:t>.................................................................</w:t>
            </w:r>
          </w:p>
          <w:p w:rsidR="00942C83" w:rsidRDefault="00942C83" w:rsidP="00A153C5">
            <w:pPr>
              <w:spacing w:line="276" w:lineRule="auto"/>
              <w:rPr>
                <w:rFonts w:ascii="Times New Roman" w:hAnsi="Times New Roman" w:cs="Times New Roman"/>
                <w:sz w:val="24"/>
                <w:szCs w:val="24"/>
              </w:rPr>
            </w:pPr>
            <w:r>
              <w:rPr>
                <w:rFonts w:ascii="Times New Roman" w:hAnsi="Times New Roman" w:cs="Times New Roman"/>
                <w:sz w:val="24"/>
                <w:szCs w:val="24"/>
              </w:rPr>
              <w:t>..................................................................</w:t>
            </w:r>
          </w:p>
          <w:p w:rsidR="00942C83" w:rsidRDefault="00942C83" w:rsidP="00A153C5">
            <w:pPr>
              <w:spacing w:line="276" w:lineRule="auto"/>
              <w:rPr>
                <w:rFonts w:ascii="Times New Roman" w:hAnsi="Times New Roman" w:cs="Times New Roman"/>
                <w:sz w:val="24"/>
                <w:szCs w:val="24"/>
              </w:rPr>
            </w:pPr>
            <w:r>
              <w:rPr>
                <w:rFonts w:ascii="Times New Roman" w:hAnsi="Times New Roman" w:cs="Times New Roman"/>
                <w:sz w:val="24"/>
                <w:szCs w:val="24"/>
              </w:rPr>
              <w:t>.................................................................</w:t>
            </w:r>
          </w:p>
          <w:p w:rsidR="00942C83" w:rsidRDefault="00942C83" w:rsidP="00A153C5">
            <w:pPr>
              <w:spacing w:line="276" w:lineRule="auto"/>
              <w:rPr>
                <w:rFonts w:ascii="Times New Roman" w:hAnsi="Times New Roman" w:cs="Times New Roman"/>
                <w:sz w:val="24"/>
                <w:szCs w:val="24"/>
              </w:rPr>
            </w:pPr>
            <w:r>
              <w:rPr>
                <w:rFonts w:ascii="Times New Roman" w:hAnsi="Times New Roman" w:cs="Times New Roman"/>
                <w:sz w:val="24"/>
                <w:szCs w:val="24"/>
              </w:rPr>
              <w:t>................................................................</w:t>
            </w:r>
          </w:p>
          <w:p w:rsidR="00942C83" w:rsidRDefault="00942C83" w:rsidP="00A153C5">
            <w:pPr>
              <w:spacing w:line="276" w:lineRule="auto"/>
              <w:rPr>
                <w:rFonts w:ascii="Times New Roman" w:hAnsi="Times New Roman" w:cs="Times New Roman"/>
                <w:sz w:val="24"/>
                <w:szCs w:val="24"/>
              </w:rPr>
            </w:pPr>
            <w:r>
              <w:rPr>
                <w:rFonts w:ascii="Times New Roman" w:hAnsi="Times New Roman" w:cs="Times New Roman"/>
                <w:sz w:val="24"/>
                <w:szCs w:val="24"/>
              </w:rPr>
              <w:t>..................................................................</w:t>
            </w:r>
          </w:p>
          <w:p w:rsidR="00942C83" w:rsidRDefault="00942C83" w:rsidP="00A153C5">
            <w:pPr>
              <w:spacing w:line="276" w:lineRule="auto"/>
              <w:rPr>
                <w:rFonts w:ascii="Times New Roman" w:hAnsi="Times New Roman" w:cs="Times New Roman"/>
                <w:sz w:val="24"/>
                <w:szCs w:val="24"/>
              </w:rPr>
            </w:pPr>
            <w:r>
              <w:rPr>
                <w:rFonts w:ascii="Times New Roman" w:hAnsi="Times New Roman" w:cs="Times New Roman"/>
                <w:sz w:val="24"/>
                <w:szCs w:val="24"/>
              </w:rPr>
              <w:t>.....................................................................</w:t>
            </w:r>
          </w:p>
          <w:p w:rsidR="00942C83" w:rsidRDefault="00942C83" w:rsidP="00A153C5">
            <w:pPr>
              <w:spacing w:line="276" w:lineRule="auto"/>
              <w:rPr>
                <w:rFonts w:ascii="Times New Roman" w:hAnsi="Times New Roman" w:cs="Times New Roman"/>
                <w:sz w:val="24"/>
                <w:szCs w:val="24"/>
              </w:rPr>
            </w:pPr>
            <w:r>
              <w:rPr>
                <w:rFonts w:ascii="Times New Roman" w:hAnsi="Times New Roman" w:cs="Times New Roman"/>
                <w:sz w:val="24"/>
                <w:szCs w:val="24"/>
              </w:rPr>
              <w:t>......................................................................</w:t>
            </w:r>
          </w:p>
          <w:p w:rsidR="00942C83" w:rsidRPr="00986A39" w:rsidRDefault="00942C83" w:rsidP="00A153C5">
            <w:pPr>
              <w:spacing w:line="276" w:lineRule="auto"/>
              <w:rPr>
                <w:rFonts w:ascii="Times New Roman" w:hAnsi="Times New Roman" w:cs="Times New Roman"/>
                <w:sz w:val="24"/>
                <w:szCs w:val="24"/>
              </w:rPr>
            </w:pPr>
            <w:r>
              <w:rPr>
                <w:rFonts w:ascii="Times New Roman" w:hAnsi="Times New Roman" w:cs="Times New Roman"/>
                <w:sz w:val="24"/>
                <w:szCs w:val="24"/>
              </w:rPr>
              <w:t>.......................................................................</w:t>
            </w:r>
          </w:p>
          <w:p w:rsidR="00942C83" w:rsidRDefault="00942C83" w:rsidP="00A153C5"/>
        </w:tc>
      </w:tr>
    </w:tbl>
    <w:p w:rsidR="00942C83" w:rsidRDefault="00942C83" w:rsidP="00942C83">
      <w:pPr>
        <w:tabs>
          <w:tab w:val="left" w:pos="3062"/>
        </w:tabs>
      </w:pPr>
    </w:p>
    <w:p w:rsidR="00942C83" w:rsidRDefault="00A60363" w:rsidP="00942C83">
      <w:pPr>
        <w:tabs>
          <w:tab w:val="left" w:pos="3062"/>
        </w:tabs>
      </w:pPr>
      <w:r>
        <w:rPr>
          <w:noProof/>
        </w:rPr>
        <w:drawing>
          <wp:anchor distT="0" distB="0" distL="114300" distR="114300" simplePos="0" relativeHeight="251664384" behindDoc="1" locked="0" layoutInCell="1" allowOverlap="1">
            <wp:simplePos x="0" y="0"/>
            <wp:positionH relativeFrom="column">
              <wp:posOffset>302895</wp:posOffset>
            </wp:positionH>
            <wp:positionV relativeFrom="paragraph">
              <wp:posOffset>160020</wp:posOffset>
            </wp:positionV>
            <wp:extent cx="5341620" cy="8440420"/>
            <wp:effectExtent l="19050" t="0" r="0" b="0"/>
            <wp:wrapTight wrapText="bothSides">
              <wp:wrapPolygon edited="0">
                <wp:start x="-77" y="0"/>
                <wp:lineTo x="-77" y="21548"/>
                <wp:lineTo x="21569" y="21548"/>
                <wp:lineTo x="21569" y="0"/>
                <wp:lineTo x="-77" y="0"/>
              </wp:wrapPolygon>
            </wp:wrapTight>
            <wp:docPr id="5" name="Picture 43" descr="Image result for comics template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result for comics template for kids"/>
                    <pic:cNvPicPr>
                      <a:picLocks noChangeAspect="1" noChangeArrowheads="1"/>
                    </pic:cNvPicPr>
                  </pic:nvPicPr>
                  <pic:blipFill>
                    <a:blip r:embed="rId27"/>
                    <a:srcRect/>
                    <a:stretch>
                      <a:fillRect/>
                    </a:stretch>
                  </pic:blipFill>
                  <pic:spPr bwMode="auto">
                    <a:xfrm>
                      <a:off x="0" y="0"/>
                      <a:ext cx="5341620" cy="8440420"/>
                    </a:xfrm>
                    <a:prstGeom prst="rect">
                      <a:avLst/>
                    </a:prstGeom>
                    <a:noFill/>
                    <a:ln w="9525">
                      <a:noFill/>
                      <a:miter lim="800000"/>
                      <a:headEnd/>
                      <a:tailEnd/>
                    </a:ln>
                  </pic:spPr>
                </pic:pic>
              </a:graphicData>
            </a:graphic>
          </wp:anchor>
        </w:drawing>
      </w:r>
    </w:p>
    <w:p w:rsidR="00942C83" w:rsidRDefault="00942C83" w:rsidP="00942C83">
      <w:pPr>
        <w:rPr>
          <w:rFonts w:ascii="Times New Roman" w:hAnsi="Times New Roman" w:cs="Times New Roman"/>
          <w:sz w:val="24"/>
          <w:szCs w:val="24"/>
        </w:rPr>
      </w:pPr>
    </w:p>
    <w:p w:rsidR="00942C83" w:rsidRDefault="00942C83" w:rsidP="00942C83">
      <w:pPr>
        <w:rPr>
          <w:rFonts w:ascii="Times New Roman" w:hAnsi="Times New Roman" w:cs="Times New Roman"/>
          <w:sz w:val="24"/>
          <w:szCs w:val="24"/>
        </w:rPr>
      </w:pPr>
    </w:p>
    <w:p w:rsidR="00942C83" w:rsidRDefault="00942C83" w:rsidP="00942C83">
      <w:pPr>
        <w:rPr>
          <w:rFonts w:ascii="Times New Roman" w:hAnsi="Times New Roman" w:cs="Times New Roman"/>
          <w:sz w:val="24"/>
          <w:szCs w:val="24"/>
        </w:rPr>
      </w:pPr>
    </w:p>
    <w:p w:rsidR="00942C83" w:rsidRDefault="00942C83" w:rsidP="00942C83">
      <w:pPr>
        <w:rPr>
          <w:rFonts w:ascii="Times New Roman" w:hAnsi="Times New Roman" w:cs="Times New Roman"/>
          <w:sz w:val="24"/>
          <w:szCs w:val="24"/>
        </w:rPr>
      </w:pPr>
    </w:p>
    <w:p w:rsidR="00942C83" w:rsidRDefault="00942C83" w:rsidP="00942C83">
      <w:pPr>
        <w:rPr>
          <w:rFonts w:ascii="Times New Roman" w:hAnsi="Times New Roman" w:cs="Times New Roman"/>
          <w:sz w:val="24"/>
          <w:szCs w:val="24"/>
        </w:rPr>
      </w:pPr>
    </w:p>
    <w:p w:rsidR="00942C83" w:rsidRDefault="00942C83" w:rsidP="00942C83">
      <w:pPr>
        <w:rPr>
          <w:rFonts w:ascii="Times New Roman" w:hAnsi="Times New Roman" w:cs="Times New Roman"/>
          <w:sz w:val="24"/>
          <w:szCs w:val="24"/>
        </w:rPr>
      </w:pPr>
    </w:p>
    <w:p w:rsidR="00942C83" w:rsidRDefault="00942C83" w:rsidP="00942C83">
      <w:pPr>
        <w:rPr>
          <w:rFonts w:ascii="Times New Roman" w:hAnsi="Times New Roman" w:cs="Times New Roman"/>
          <w:sz w:val="24"/>
          <w:szCs w:val="24"/>
        </w:rPr>
      </w:pPr>
    </w:p>
    <w:p w:rsidR="00942C83" w:rsidRDefault="00942C83" w:rsidP="00942C83">
      <w:pPr>
        <w:rPr>
          <w:rFonts w:ascii="Times New Roman" w:hAnsi="Times New Roman" w:cs="Times New Roman"/>
          <w:sz w:val="24"/>
          <w:szCs w:val="24"/>
        </w:rPr>
      </w:pPr>
    </w:p>
    <w:p w:rsidR="00942C83" w:rsidRDefault="00942C83" w:rsidP="00942C83">
      <w:pPr>
        <w:rPr>
          <w:rFonts w:ascii="Times New Roman" w:hAnsi="Times New Roman" w:cs="Times New Roman"/>
          <w:sz w:val="24"/>
          <w:szCs w:val="24"/>
        </w:rPr>
      </w:pPr>
    </w:p>
    <w:p w:rsidR="00942C83" w:rsidRDefault="00942C83" w:rsidP="00942C83">
      <w:pPr>
        <w:rPr>
          <w:rFonts w:ascii="Times New Roman" w:hAnsi="Times New Roman" w:cs="Times New Roman"/>
          <w:sz w:val="24"/>
          <w:szCs w:val="24"/>
        </w:rPr>
      </w:pPr>
    </w:p>
    <w:p w:rsidR="00942C83" w:rsidRDefault="00942C83" w:rsidP="00942C83">
      <w:pPr>
        <w:rPr>
          <w:rFonts w:ascii="Times New Roman" w:hAnsi="Times New Roman" w:cs="Times New Roman"/>
          <w:sz w:val="24"/>
          <w:szCs w:val="24"/>
        </w:rPr>
      </w:pPr>
    </w:p>
    <w:p w:rsidR="00942C83" w:rsidRDefault="00942C83" w:rsidP="00942C83">
      <w:pPr>
        <w:rPr>
          <w:rFonts w:ascii="Times New Roman" w:hAnsi="Times New Roman" w:cs="Times New Roman"/>
          <w:sz w:val="24"/>
          <w:szCs w:val="24"/>
        </w:rPr>
      </w:pPr>
    </w:p>
    <w:p w:rsidR="00942C83" w:rsidRDefault="00942C83" w:rsidP="00942C83">
      <w:pPr>
        <w:rPr>
          <w:rFonts w:ascii="Times New Roman" w:hAnsi="Times New Roman" w:cs="Times New Roman"/>
          <w:sz w:val="24"/>
          <w:szCs w:val="24"/>
        </w:rPr>
      </w:pPr>
    </w:p>
    <w:p w:rsidR="00942C83" w:rsidRDefault="00942C83" w:rsidP="00942C83">
      <w:pPr>
        <w:rPr>
          <w:rFonts w:ascii="Times New Roman" w:hAnsi="Times New Roman" w:cs="Times New Roman"/>
          <w:sz w:val="24"/>
          <w:szCs w:val="24"/>
        </w:rPr>
      </w:pPr>
    </w:p>
    <w:p w:rsidR="00942C83" w:rsidRDefault="00942C83" w:rsidP="00942C83">
      <w:pPr>
        <w:rPr>
          <w:rFonts w:ascii="Times New Roman" w:hAnsi="Times New Roman" w:cs="Times New Roman"/>
          <w:sz w:val="24"/>
          <w:szCs w:val="24"/>
        </w:rPr>
      </w:pPr>
    </w:p>
    <w:p w:rsidR="00942C83" w:rsidRDefault="00942C83" w:rsidP="00942C83">
      <w:pPr>
        <w:rPr>
          <w:rFonts w:ascii="Times New Roman" w:hAnsi="Times New Roman" w:cs="Times New Roman"/>
          <w:sz w:val="24"/>
          <w:szCs w:val="24"/>
        </w:rPr>
      </w:pPr>
    </w:p>
    <w:p w:rsidR="0030778C" w:rsidRDefault="0030778C" w:rsidP="00942C83">
      <w:pPr>
        <w:ind w:firstLine="708"/>
      </w:pPr>
    </w:p>
    <w:p w:rsidR="0030778C" w:rsidRDefault="0030778C" w:rsidP="00942C83">
      <w:pPr>
        <w:ind w:firstLine="708"/>
      </w:pPr>
    </w:p>
    <w:p w:rsidR="0030778C" w:rsidRDefault="0030778C" w:rsidP="00942C83">
      <w:pPr>
        <w:ind w:firstLine="708"/>
      </w:pPr>
    </w:p>
    <w:p w:rsidR="0030778C" w:rsidRDefault="0030778C" w:rsidP="00942C83">
      <w:pPr>
        <w:ind w:firstLine="708"/>
      </w:pPr>
    </w:p>
    <w:p w:rsidR="0030778C" w:rsidRDefault="0030778C" w:rsidP="00942C83">
      <w:pPr>
        <w:ind w:firstLine="708"/>
      </w:pPr>
    </w:p>
    <w:p w:rsidR="0030778C" w:rsidRDefault="0030778C" w:rsidP="00942C83">
      <w:pPr>
        <w:ind w:firstLine="708"/>
      </w:pPr>
    </w:p>
    <w:p w:rsidR="0030778C" w:rsidRDefault="0030778C" w:rsidP="00942C83">
      <w:pPr>
        <w:ind w:firstLine="708"/>
      </w:pPr>
    </w:p>
    <w:p w:rsidR="0030778C" w:rsidRDefault="0030778C" w:rsidP="00942C83">
      <w:pPr>
        <w:ind w:firstLine="708"/>
      </w:pPr>
    </w:p>
    <w:p w:rsidR="0030778C" w:rsidRDefault="0030778C" w:rsidP="00942C83">
      <w:pPr>
        <w:ind w:firstLine="708"/>
      </w:pPr>
    </w:p>
    <w:p w:rsidR="0030778C" w:rsidRDefault="0030778C" w:rsidP="00942C83">
      <w:pPr>
        <w:ind w:firstLine="708"/>
      </w:pPr>
    </w:p>
    <w:p w:rsidR="00CE4B8F" w:rsidRPr="00CE4B8F" w:rsidRDefault="00CE4B8F" w:rsidP="00CE4B8F">
      <w:pPr>
        <w:jc w:val="center"/>
        <w:rPr>
          <w:rFonts w:ascii="Arial" w:hAnsi="Arial" w:cs="Arial"/>
          <w:b/>
          <w:sz w:val="52"/>
          <w:szCs w:val="52"/>
        </w:rPr>
      </w:pPr>
      <w:r w:rsidRPr="00CE4B8F">
        <w:rPr>
          <w:rFonts w:ascii="Arial" w:hAnsi="Arial" w:cs="Arial"/>
          <w:b/>
          <w:sz w:val="52"/>
          <w:szCs w:val="52"/>
        </w:rPr>
        <w:t>Summary</w:t>
      </w:r>
    </w:p>
    <w:p w:rsidR="00CE4B8F" w:rsidRDefault="00CE4B8F" w:rsidP="00EE48CF"/>
    <w:p w:rsidR="00EE48CF" w:rsidRPr="00CE4B8F" w:rsidRDefault="0030778C" w:rsidP="00CE4B8F">
      <w:pPr>
        <w:jc w:val="both"/>
        <w:rPr>
          <w:rFonts w:ascii="Arial" w:hAnsi="Arial" w:cs="Arial"/>
          <w:sz w:val="28"/>
          <w:szCs w:val="28"/>
        </w:rPr>
      </w:pPr>
      <w:r w:rsidRPr="00CE4B8F">
        <w:rPr>
          <w:rFonts w:ascii="Arial" w:hAnsi="Arial" w:cs="Arial"/>
          <w:sz w:val="28"/>
          <w:szCs w:val="28"/>
        </w:rPr>
        <w:t xml:space="preserve">The well known story of </w:t>
      </w:r>
      <w:r w:rsidRPr="00CE4B8F">
        <w:rPr>
          <w:rFonts w:ascii="Arial" w:hAnsi="Arial" w:cs="Arial"/>
          <w:b/>
          <w:sz w:val="28"/>
          <w:szCs w:val="28"/>
        </w:rPr>
        <w:t xml:space="preserve">JACK AND THE BEANSTALK </w:t>
      </w:r>
      <w:r w:rsidRPr="00CE4B8F">
        <w:rPr>
          <w:rFonts w:ascii="Arial" w:hAnsi="Arial" w:cs="Arial"/>
          <w:sz w:val="28"/>
          <w:szCs w:val="28"/>
        </w:rPr>
        <w:t xml:space="preserve">was the starting point of our actitivity. The story tells us that Jack went to the fair to sell the cow because he and his mother were very poor. On his way, Jack meets a person who asks him to take some </w:t>
      </w:r>
      <w:r w:rsidR="00EE48CF" w:rsidRPr="00CE4B8F">
        <w:rPr>
          <w:rFonts w:ascii="Arial" w:hAnsi="Arial" w:cs="Arial"/>
          <w:sz w:val="28"/>
          <w:szCs w:val="28"/>
        </w:rPr>
        <w:t>magic</w:t>
      </w:r>
      <w:r w:rsidRPr="00CE4B8F">
        <w:rPr>
          <w:rFonts w:ascii="Arial" w:hAnsi="Arial" w:cs="Arial"/>
          <w:sz w:val="28"/>
          <w:szCs w:val="28"/>
        </w:rPr>
        <w:t xml:space="preserve"> beans for the cow. He agrees but his mother is very upset. She throws</w:t>
      </w:r>
      <w:r w:rsidR="00EE48CF" w:rsidRPr="00CE4B8F">
        <w:rPr>
          <w:rFonts w:ascii="Arial" w:hAnsi="Arial" w:cs="Arial"/>
          <w:sz w:val="28"/>
          <w:szCs w:val="28"/>
        </w:rPr>
        <w:t xml:space="preserve"> the beans out  and during the night a enormous beanstalk is growing up to the sky. The boy decided to climb the beanstalk and there he </w:t>
      </w:r>
      <w:r w:rsidR="00EE48CF" w:rsidRPr="00CE4B8F">
        <w:rPr>
          <w:rStyle w:val="e24kjd"/>
          <w:rFonts w:ascii="Arial" w:hAnsi="Arial" w:cs="Arial"/>
          <w:sz w:val="28"/>
          <w:szCs w:val="28"/>
        </w:rPr>
        <w:t xml:space="preserve">finds himself in the castle of an unfriendly giant. </w:t>
      </w:r>
      <w:r w:rsidR="00EE48CF" w:rsidRPr="00CE4B8F">
        <w:rPr>
          <w:rFonts w:ascii="Arial" w:hAnsi="Arial" w:cs="Arial"/>
          <w:sz w:val="28"/>
          <w:szCs w:val="28"/>
        </w:rPr>
        <w:t>He goes into the castle and steals a singing harp and a hen that lays golden eggs. The giant chases Jack and follow him.</w:t>
      </w:r>
    </w:p>
    <w:p w:rsidR="00EE48CF" w:rsidRPr="00CE4B8F" w:rsidRDefault="00EE48CF" w:rsidP="00CE4B8F">
      <w:pPr>
        <w:jc w:val="both"/>
        <w:rPr>
          <w:rFonts w:ascii="Arial" w:hAnsi="Arial" w:cs="Arial"/>
          <w:sz w:val="28"/>
          <w:szCs w:val="28"/>
        </w:rPr>
      </w:pPr>
      <w:r w:rsidRPr="00CE4B8F">
        <w:rPr>
          <w:rFonts w:ascii="Arial" w:hAnsi="Arial" w:cs="Arial"/>
          <w:sz w:val="28"/>
          <w:szCs w:val="28"/>
        </w:rPr>
        <w:t>In the story, the giant chases him and follows him down he beanstalk. Jack's mother chops down the beanstalk before the giant reaches the ground. Jack and his mother live happily ever after.</w:t>
      </w:r>
    </w:p>
    <w:p w:rsidR="00B97F12" w:rsidRPr="00CE4B8F" w:rsidRDefault="00B97F12" w:rsidP="00CE4B8F">
      <w:pPr>
        <w:jc w:val="both"/>
        <w:rPr>
          <w:rFonts w:ascii="Arial" w:hAnsi="Arial" w:cs="Arial"/>
          <w:sz w:val="28"/>
          <w:szCs w:val="28"/>
        </w:rPr>
      </w:pPr>
      <w:r w:rsidRPr="00CE4B8F">
        <w:rPr>
          <w:rFonts w:ascii="Arial" w:hAnsi="Arial" w:cs="Arial"/>
          <w:sz w:val="28"/>
          <w:szCs w:val="28"/>
        </w:rPr>
        <w:lastRenderedPageBreak/>
        <w:t xml:space="preserve"> </w:t>
      </w:r>
    </w:p>
    <w:p w:rsidR="00B97F12" w:rsidRPr="00CE4B8F" w:rsidRDefault="00B97F12" w:rsidP="00CE4B8F">
      <w:pPr>
        <w:jc w:val="both"/>
        <w:rPr>
          <w:rFonts w:ascii="Arial" w:hAnsi="Arial" w:cs="Arial"/>
          <w:sz w:val="28"/>
          <w:szCs w:val="28"/>
        </w:rPr>
      </w:pPr>
      <w:r w:rsidRPr="00CE4B8F">
        <w:rPr>
          <w:rFonts w:ascii="Arial" w:hAnsi="Arial" w:cs="Arial"/>
          <w:b/>
          <w:sz w:val="28"/>
          <w:szCs w:val="28"/>
          <w:u w:val="single"/>
        </w:rPr>
        <w:t>Children have this challenge:</w:t>
      </w:r>
      <w:r w:rsidRPr="00CE4B8F">
        <w:rPr>
          <w:rFonts w:ascii="Arial" w:hAnsi="Arial" w:cs="Arial"/>
          <w:sz w:val="28"/>
          <w:szCs w:val="28"/>
        </w:rPr>
        <w:t xml:space="preserve"> the giant , having learnt from past mistakes has lined the beanstak with wires so that the boy is not able to go home.  Jack need another plan for escape. Use your imagination to find solution in order to help Jack.</w:t>
      </w:r>
    </w:p>
    <w:p w:rsidR="00B97F12" w:rsidRPr="00CE4B8F" w:rsidRDefault="00B97F12" w:rsidP="00CE4B8F">
      <w:pPr>
        <w:jc w:val="both"/>
        <w:rPr>
          <w:rFonts w:ascii="Arial" w:hAnsi="Arial" w:cs="Arial"/>
          <w:sz w:val="28"/>
          <w:szCs w:val="28"/>
        </w:rPr>
      </w:pPr>
    </w:p>
    <w:p w:rsidR="00B97F12" w:rsidRPr="00CE4B8F" w:rsidRDefault="00B97F12" w:rsidP="00CE4B8F">
      <w:pPr>
        <w:jc w:val="both"/>
        <w:rPr>
          <w:rFonts w:ascii="Arial" w:hAnsi="Arial" w:cs="Arial"/>
          <w:sz w:val="28"/>
          <w:szCs w:val="28"/>
        </w:rPr>
      </w:pPr>
      <w:r w:rsidRPr="00CE4B8F">
        <w:rPr>
          <w:rFonts w:ascii="Arial" w:hAnsi="Arial" w:cs="Arial"/>
          <w:b/>
          <w:sz w:val="28"/>
          <w:szCs w:val="28"/>
          <w:u w:val="single"/>
        </w:rPr>
        <w:t>Solutions:</w:t>
      </w:r>
      <w:r w:rsidRPr="00CE4B8F">
        <w:rPr>
          <w:rFonts w:ascii="Arial" w:hAnsi="Arial" w:cs="Arial"/>
          <w:sz w:val="28"/>
          <w:szCs w:val="28"/>
        </w:rPr>
        <w:t xml:space="preserve"> A parachute, wings made of feathers of the hens from the giant </w:t>
      </w:r>
      <w:r w:rsidRPr="00CE4B8F">
        <w:rPr>
          <w:rFonts w:ascii="Arial" w:hAnsi="Arial" w:cs="Arial"/>
          <w:sz w:val="28"/>
          <w:szCs w:val="28"/>
          <w:lang w:val="en-US"/>
        </w:rPr>
        <w:t>'</w:t>
      </w:r>
      <w:r w:rsidRPr="00CE4B8F">
        <w:rPr>
          <w:rFonts w:ascii="Arial" w:hAnsi="Arial" w:cs="Arial"/>
          <w:sz w:val="28"/>
          <w:szCs w:val="28"/>
        </w:rPr>
        <w:t>s yard, a huge kite made of leaves/ clothes , A long ladder made of strings</w:t>
      </w:r>
    </w:p>
    <w:p w:rsidR="00EE48CF" w:rsidRDefault="00EE48CF" w:rsidP="00942C83">
      <w:pPr>
        <w:ind w:firstLine="708"/>
      </w:pPr>
    </w:p>
    <w:p w:rsidR="00EE48CF" w:rsidRDefault="00EE48CF" w:rsidP="00EE48CF"/>
    <w:p w:rsidR="00942C83" w:rsidRPr="00EE48CF" w:rsidRDefault="00036D70" w:rsidP="00EE48CF">
      <w:hyperlink r:id="rId28" w:history="1">
        <w:r w:rsidR="00CE4B8F" w:rsidRPr="00CE4B8F">
          <w:rPr>
            <w:rStyle w:val="Hyperlink"/>
          </w:rPr>
          <w:t>https://kizoa.app/Movie-Video-Slideshow-Maker/d322688567k1654514o2l1/Soft_Skills-_our_story</w:t>
        </w:r>
      </w:hyperlink>
    </w:p>
    <w:sectPr w:rsidR="00942C83" w:rsidRPr="00EE48CF" w:rsidSect="00F6669E">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313A" w:rsidRDefault="00A7313A" w:rsidP="00D2656A">
      <w:pPr>
        <w:spacing w:after="0" w:line="240" w:lineRule="auto"/>
      </w:pPr>
      <w:r>
        <w:separator/>
      </w:r>
    </w:p>
  </w:endnote>
  <w:endnote w:type="continuationSeparator" w:id="1">
    <w:p w:rsidR="00A7313A" w:rsidRDefault="00A7313A" w:rsidP="00D2656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DINOT-Regular">
    <w:altName w:val="Corbel"/>
    <w:charset w:val="00"/>
    <w:family w:val="modern"/>
    <w:pitch w:val="variable"/>
    <w:sig w:usb0="00000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A00002EF" w:usb1="4000004B" w:usb2="00000000" w:usb3="00000000" w:csb0="0000019F" w:csb1="00000000"/>
  </w:font>
  <w:font w:name="Arial">
    <w:panose1 w:val="020B0604020202020204"/>
    <w:charset w:val="EE"/>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313A" w:rsidRDefault="00A7313A" w:rsidP="00D2656A">
      <w:pPr>
        <w:spacing w:after="0" w:line="240" w:lineRule="auto"/>
      </w:pPr>
      <w:r>
        <w:separator/>
      </w:r>
    </w:p>
  </w:footnote>
  <w:footnote w:type="continuationSeparator" w:id="1">
    <w:p w:rsidR="00A7313A" w:rsidRDefault="00A7313A" w:rsidP="00D2656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5C2683A"/>
    <w:multiLevelType w:val="hybridMultilevel"/>
    <w:tmpl w:val="7DD23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characterSpacingControl w:val="doNotCompress"/>
  <w:hdrShapeDefaults>
    <o:shapedefaults v:ext="edit" spidmax="12290">
      <o:colormenu v:ext="edit" fillcolor="none [3052]" strokecolor="none"/>
    </o:shapedefaults>
  </w:hdrShapeDefaults>
  <w:footnotePr>
    <w:footnote w:id="0"/>
    <w:footnote w:id="1"/>
  </w:footnotePr>
  <w:endnotePr>
    <w:endnote w:id="0"/>
    <w:endnote w:id="1"/>
  </w:endnotePr>
  <w:compat>
    <w:useFELayout/>
  </w:compat>
  <w:rsids>
    <w:rsidRoot w:val="00485D84"/>
    <w:rsid w:val="00036D70"/>
    <w:rsid w:val="000B3BB4"/>
    <w:rsid w:val="00250D00"/>
    <w:rsid w:val="0029686D"/>
    <w:rsid w:val="002A28B4"/>
    <w:rsid w:val="0030778C"/>
    <w:rsid w:val="0035222C"/>
    <w:rsid w:val="00382EB5"/>
    <w:rsid w:val="00485D84"/>
    <w:rsid w:val="00636EC6"/>
    <w:rsid w:val="00685F8D"/>
    <w:rsid w:val="006D3CB7"/>
    <w:rsid w:val="00710882"/>
    <w:rsid w:val="00712BEE"/>
    <w:rsid w:val="00782375"/>
    <w:rsid w:val="007B201D"/>
    <w:rsid w:val="007E6ED8"/>
    <w:rsid w:val="008B5273"/>
    <w:rsid w:val="0091635F"/>
    <w:rsid w:val="00933CF2"/>
    <w:rsid w:val="00942C83"/>
    <w:rsid w:val="00A60363"/>
    <w:rsid w:val="00A7313A"/>
    <w:rsid w:val="00AE4EA9"/>
    <w:rsid w:val="00AE6497"/>
    <w:rsid w:val="00B97F12"/>
    <w:rsid w:val="00BC62CA"/>
    <w:rsid w:val="00C34AA2"/>
    <w:rsid w:val="00CE4B8F"/>
    <w:rsid w:val="00D22C89"/>
    <w:rsid w:val="00D23FAA"/>
    <w:rsid w:val="00D2656A"/>
    <w:rsid w:val="00D44F2C"/>
    <w:rsid w:val="00D47355"/>
    <w:rsid w:val="00D64813"/>
    <w:rsid w:val="00EE48CF"/>
    <w:rsid w:val="00F46B66"/>
    <w:rsid w:val="00F65B07"/>
    <w:rsid w:val="00F6669E"/>
    <w:rsid w:val="00FA25E2"/>
    <w:rsid w:val="00FF3DEC"/>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2290">
      <o:colormenu v:ext="edit" fillcolor="none [3052]"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669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485D84"/>
    <w:rPr>
      <w:b/>
      <w:bCs/>
      <w:spacing w:val="0"/>
    </w:rPr>
  </w:style>
  <w:style w:type="paragraph" w:styleId="BodyText">
    <w:name w:val="Body Text"/>
    <w:basedOn w:val="Normal"/>
    <w:link w:val="BodyTextChar"/>
    <w:uiPriority w:val="1"/>
    <w:qFormat/>
    <w:rsid w:val="00485D84"/>
    <w:pPr>
      <w:widowControl w:val="0"/>
      <w:spacing w:before="50" w:after="0" w:line="240" w:lineRule="auto"/>
      <w:ind w:left="645"/>
    </w:pPr>
    <w:rPr>
      <w:rFonts w:ascii="DINOT-Regular" w:eastAsia="DINOT-Regular" w:hAnsi="DINOT-Regular" w:cs="Times New Roman"/>
      <w:sz w:val="18"/>
      <w:szCs w:val="18"/>
      <w:lang w:val="en-US" w:eastAsia="en-US"/>
    </w:rPr>
  </w:style>
  <w:style w:type="character" w:customStyle="1" w:styleId="BodyTextChar">
    <w:name w:val="Body Text Char"/>
    <w:basedOn w:val="DefaultParagraphFont"/>
    <w:link w:val="BodyText"/>
    <w:uiPriority w:val="1"/>
    <w:rsid w:val="00485D84"/>
    <w:rPr>
      <w:rFonts w:ascii="DINOT-Regular" w:eastAsia="DINOT-Regular" w:hAnsi="DINOT-Regular" w:cs="Times New Roman"/>
      <w:sz w:val="18"/>
      <w:szCs w:val="18"/>
      <w:lang w:val="en-US" w:eastAsia="en-US"/>
    </w:rPr>
  </w:style>
  <w:style w:type="character" w:customStyle="1" w:styleId="tlid-translation">
    <w:name w:val="tlid-translation"/>
    <w:basedOn w:val="DefaultParagraphFont"/>
    <w:rsid w:val="00485D84"/>
  </w:style>
  <w:style w:type="table" w:styleId="TableGrid">
    <w:name w:val="Table Grid"/>
    <w:basedOn w:val="TableNormal"/>
    <w:uiPriority w:val="59"/>
    <w:rsid w:val="00485D8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8B5273"/>
    <w:rPr>
      <w:color w:val="0000FF" w:themeColor="hyperlink"/>
      <w:u w:val="single"/>
    </w:rPr>
  </w:style>
  <w:style w:type="paragraph" w:styleId="BalloonText">
    <w:name w:val="Balloon Text"/>
    <w:basedOn w:val="Normal"/>
    <w:link w:val="BalloonTextChar"/>
    <w:uiPriority w:val="99"/>
    <w:semiHidden/>
    <w:unhideWhenUsed/>
    <w:rsid w:val="00250D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0D00"/>
    <w:rPr>
      <w:rFonts w:ascii="Tahoma" w:hAnsi="Tahoma" w:cs="Tahoma"/>
      <w:sz w:val="16"/>
      <w:szCs w:val="16"/>
    </w:rPr>
  </w:style>
  <w:style w:type="character" w:styleId="IntenseReference">
    <w:name w:val="Intense Reference"/>
    <w:basedOn w:val="DefaultParagraphFont"/>
    <w:uiPriority w:val="32"/>
    <w:qFormat/>
    <w:rsid w:val="00D23FAA"/>
    <w:rPr>
      <w:b/>
      <w:bCs/>
      <w:smallCaps/>
      <w:color w:val="C0504D" w:themeColor="accent2"/>
      <w:spacing w:val="5"/>
      <w:u w:val="single"/>
    </w:rPr>
  </w:style>
  <w:style w:type="paragraph" w:styleId="Header">
    <w:name w:val="header"/>
    <w:basedOn w:val="Normal"/>
    <w:link w:val="HeaderChar"/>
    <w:uiPriority w:val="99"/>
    <w:unhideWhenUsed/>
    <w:rsid w:val="00D2656A"/>
    <w:pPr>
      <w:tabs>
        <w:tab w:val="center" w:pos="4536"/>
        <w:tab w:val="right" w:pos="9072"/>
      </w:tabs>
      <w:spacing w:after="0" w:line="240" w:lineRule="auto"/>
    </w:pPr>
  </w:style>
  <w:style w:type="character" w:customStyle="1" w:styleId="HeaderChar">
    <w:name w:val="Header Char"/>
    <w:basedOn w:val="DefaultParagraphFont"/>
    <w:link w:val="Header"/>
    <w:uiPriority w:val="99"/>
    <w:rsid w:val="00D2656A"/>
  </w:style>
  <w:style w:type="paragraph" w:styleId="Footer">
    <w:name w:val="footer"/>
    <w:basedOn w:val="Normal"/>
    <w:link w:val="FooterChar"/>
    <w:uiPriority w:val="99"/>
    <w:semiHidden/>
    <w:unhideWhenUsed/>
    <w:rsid w:val="00D2656A"/>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D2656A"/>
  </w:style>
  <w:style w:type="paragraph" w:styleId="Title">
    <w:name w:val="Title"/>
    <w:basedOn w:val="Normal"/>
    <w:next w:val="Normal"/>
    <w:link w:val="TitleChar"/>
    <w:uiPriority w:val="10"/>
    <w:qFormat/>
    <w:rsid w:val="00D2656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2656A"/>
    <w:rPr>
      <w:rFonts w:asciiTheme="majorHAnsi" w:eastAsiaTheme="majorEastAsia" w:hAnsiTheme="majorHAnsi" w:cstheme="majorBidi"/>
      <w:color w:val="17365D" w:themeColor="text2" w:themeShade="BF"/>
      <w:spacing w:val="5"/>
      <w:kern w:val="28"/>
      <w:sz w:val="52"/>
      <w:szCs w:val="52"/>
    </w:rPr>
  </w:style>
  <w:style w:type="character" w:customStyle="1" w:styleId="textexposedshow">
    <w:name w:val="text_exposed_show"/>
    <w:basedOn w:val="DefaultParagraphFont"/>
    <w:rsid w:val="00D22C89"/>
  </w:style>
  <w:style w:type="character" w:customStyle="1" w:styleId="e24kjd">
    <w:name w:val="e24kjd"/>
    <w:basedOn w:val="DefaultParagraphFont"/>
    <w:rsid w:val="00EE48CF"/>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oleObject" Target="embeddings/oleObject1.bin"/><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hyperlink" Target="https://kizoa.app/Movie-Video-Slideshow-Maker/d322688567k1654514o2l1/Soft_Skills-_our_story" TargetMode="Externa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322</TotalTime>
  <Pages>12</Pages>
  <Words>2558</Words>
  <Characters>14841</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VALY</dc:creator>
  <cp:keywords/>
  <dc:description/>
  <cp:lastModifiedBy>VALY</cp:lastModifiedBy>
  <cp:revision>17</cp:revision>
  <cp:lastPrinted>2019-12-11T20:06:00Z</cp:lastPrinted>
  <dcterms:created xsi:type="dcterms:W3CDTF">2019-11-30T18:49:00Z</dcterms:created>
  <dcterms:modified xsi:type="dcterms:W3CDTF">2020-05-09T16:40:00Z</dcterms:modified>
</cp:coreProperties>
</file>